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D4" w:rsidRDefault="006916D4" w:rsidP="006916D4">
      <w:pPr>
        <w:widowControl w:val="0"/>
        <w:tabs>
          <w:tab w:val="left" w:pos="3822"/>
        </w:tabs>
        <w:jc w:val="center"/>
        <w:rPr>
          <w:caps/>
          <w:sz w:val="28"/>
          <w:szCs w:val="28"/>
        </w:rPr>
      </w:pPr>
      <w:r>
        <w:rPr>
          <w:sz w:val="28"/>
          <w:szCs w:val="28"/>
        </w:rPr>
        <w:t>Министерство культуры Российской Федерации</w:t>
      </w:r>
    </w:p>
    <w:p w:rsidR="006916D4" w:rsidRDefault="006916D4" w:rsidP="006916D4">
      <w:pPr>
        <w:widowControl w:val="0"/>
        <w:tabs>
          <w:tab w:val="left" w:pos="3822"/>
        </w:tabs>
        <w:jc w:val="center"/>
        <w:rPr>
          <w:sz w:val="28"/>
          <w:szCs w:val="28"/>
        </w:rPr>
      </w:pPr>
      <w:r>
        <w:rPr>
          <w:sz w:val="28"/>
          <w:szCs w:val="28"/>
        </w:rPr>
        <w:t>федеральное государственное бюджетное образовательное учреждение</w:t>
      </w:r>
    </w:p>
    <w:p w:rsidR="006916D4" w:rsidRDefault="006916D4" w:rsidP="006916D4">
      <w:pPr>
        <w:widowControl w:val="0"/>
        <w:tabs>
          <w:tab w:val="left" w:pos="3822"/>
        </w:tabs>
        <w:jc w:val="center"/>
        <w:rPr>
          <w:sz w:val="28"/>
          <w:szCs w:val="28"/>
        </w:rPr>
      </w:pPr>
      <w:r>
        <w:rPr>
          <w:sz w:val="28"/>
          <w:szCs w:val="28"/>
        </w:rPr>
        <w:t>высшего образования</w:t>
      </w:r>
    </w:p>
    <w:p w:rsidR="006916D4" w:rsidRDefault="006916D4" w:rsidP="006916D4">
      <w:pPr>
        <w:widowControl w:val="0"/>
        <w:tabs>
          <w:tab w:val="left" w:pos="3822"/>
        </w:tabs>
        <w:jc w:val="center"/>
        <w:rPr>
          <w:b/>
          <w:sz w:val="28"/>
          <w:szCs w:val="28"/>
        </w:rPr>
      </w:pPr>
      <w:r>
        <w:rPr>
          <w:b/>
          <w:sz w:val="28"/>
          <w:szCs w:val="28"/>
        </w:rPr>
        <w:t>«КРАСНОДАРСКИЙ ГОСУДАРСТВЕННЫЙ ИНСТИТУТ</w:t>
      </w:r>
    </w:p>
    <w:p w:rsidR="006916D4" w:rsidRDefault="006916D4" w:rsidP="006916D4">
      <w:pPr>
        <w:widowControl w:val="0"/>
        <w:tabs>
          <w:tab w:val="left" w:pos="3822"/>
        </w:tabs>
        <w:jc w:val="center"/>
        <w:rPr>
          <w:b/>
          <w:sz w:val="28"/>
          <w:szCs w:val="28"/>
        </w:rPr>
      </w:pPr>
      <w:r>
        <w:rPr>
          <w:b/>
          <w:sz w:val="28"/>
          <w:szCs w:val="28"/>
        </w:rPr>
        <w:t>КУЛЬТУРЫ»</w:t>
      </w:r>
    </w:p>
    <w:p w:rsidR="006916D4" w:rsidRDefault="006916D4" w:rsidP="006916D4">
      <w:pPr>
        <w:jc w:val="center"/>
        <w:rPr>
          <w:sz w:val="28"/>
          <w:szCs w:val="28"/>
        </w:rPr>
      </w:pPr>
      <w:r>
        <w:rPr>
          <w:sz w:val="28"/>
          <w:szCs w:val="28"/>
        </w:rPr>
        <w:t>Факультет социально-культурной деятельности и туризма</w:t>
      </w:r>
    </w:p>
    <w:p w:rsidR="006916D4" w:rsidRDefault="006916D4" w:rsidP="006916D4">
      <w:pPr>
        <w:jc w:val="center"/>
        <w:rPr>
          <w:b/>
          <w:sz w:val="28"/>
          <w:szCs w:val="28"/>
        </w:rPr>
      </w:pPr>
      <w:r>
        <w:rPr>
          <w:b/>
          <w:sz w:val="28"/>
          <w:szCs w:val="28"/>
        </w:rPr>
        <w:t>Кафедра социально-культурной деятельности</w:t>
      </w:r>
    </w:p>
    <w:p w:rsidR="006916D4" w:rsidRDefault="006916D4" w:rsidP="006916D4">
      <w:pPr>
        <w:pStyle w:val="Style0"/>
        <w:rPr>
          <w:rFonts w:ascii="Times New Roman" w:hAnsi="Times New Roman"/>
          <w:sz w:val="32"/>
          <w:szCs w:val="32"/>
        </w:rPr>
      </w:pPr>
    </w:p>
    <w:p w:rsidR="006916D4" w:rsidRDefault="006916D4" w:rsidP="006916D4">
      <w:pPr>
        <w:pStyle w:val="Style0"/>
        <w:jc w:val="center"/>
        <w:rPr>
          <w:rFonts w:ascii="Times New Roman" w:hAnsi="Times New Roman"/>
          <w:sz w:val="28"/>
          <w:szCs w:val="28"/>
        </w:rPr>
      </w:pPr>
    </w:p>
    <w:p w:rsidR="006916D4" w:rsidRDefault="006916D4" w:rsidP="006916D4">
      <w:pPr>
        <w:pStyle w:val="Style0"/>
        <w:jc w:val="center"/>
        <w:rPr>
          <w:rFonts w:ascii="Times New Roman" w:hAnsi="Times New Roman"/>
          <w:sz w:val="28"/>
          <w:szCs w:val="28"/>
        </w:rPr>
      </w:pPr>
    </w:p>
    <w:p w:rsidR="006916D4" w:rsidRDefault="006916D4" w:rsidP="006916D4">
      <w:pPr>
        <w:pStyle w:val="Style0"/>
        <w:jc w:val="center"/>
        <w:rPr>
          <w:rFonts w:ascii="Times New Roman" w:hAnsi="Times New Roman"/>
          <w:sz w:val="28"/>
          <w:szCs w:val="28"/>
        </w:rPr>
      </w:pPr>
    </w:p>
    <w:p w:rsidR="006916D4" w:rsidRDefault="006916D4" w:rsidP="006916D4">
      <w:pPr>
        <w:pStyle w:val="Style0"/>
        <w:jc w:val="center"/>
        <w:rPr>
          <w:rFonts w:ascii="Times New Roman" w:hAnsi="Times New Roman"/>
          <w:sz w:val="28"/>
          <w:szCs w:val="28"/>
        </w:rPr>
      </w:pPr>
    </w:p>
    <w:p w:rsidR="006916D4" w:rsidRDefault="006916D4" w:rsidP="006916D4">
      <w:pPr>
        <w:pStyle w:val="Style0"/>
        <w:jc w:val="center"/>
        <w:rPr>
          <w:rFonts w:ascii="Times New Roman" w:hAnsi="Times New Roman"/>
          <w:sz w:val="28"/>
          <w:szCs w:val="28"/>
        </w:rPr>
      </w:pPr>
    </w:p>
    <w:p w:rsidR="006916D4" w:rsidRDefault="006916D4" w:rsidP="006916D4">
      <w:pPr>
        <w:pStyle w:val="Style0"/>
        <w:jc w:val="center"/>
        <w:rPr>
          <w:rFonts w:ascii="Times New Roman" w:hAnsi="Times New Roman"/>
          <w:sz w:val="28"/>
          <w:szCs w:val="28"/>
        </w:rPr>
      </w:pPr>
    </w:p>
    <w:p w:rsidR="006916D4" w:rsidRDefault="006916D4" w:rsidP="006916D4">
      <w:pPr>
        <w:pStyle w:val="Style0"/>
        <w:jc w:val="center"/>
        <w:rPr>
          <w:rFonts w:ascii="Times New Roman" w:hAnsi="Times New Roman"/>
          <w:sz w:val="28"/>
          <w:szCs w:val="28"/>
        </w:rPr>
      </w:pPr>
      <w:r>
        <w:rPr>
          <w:rFonts w:ascii="Times New Roman" w:hAnsi="Times New Roman"/>
          <w:sz w:val="28"/>
          <w:szCs w:val="28"/>
        </w:rPr>
        <w:t>Курсовая работа</w:t>
      </w:r>
    </w:p>
    <w:p w:rsidR="006916D4" w:rsidRDefault="006916D4" w:rsidP="006916D4">
      <w:pPr>
        <w:pStyle w:val="Style0"/>
        <w:jc w:val="center"/>
        <w:rPr>
          <w:rFonts w:ascii="Times New Roman" w:hAnsi="Times New Roman"/>
          <w:sz w:val="28"/>
          <w:szCs w:val="28"/>
        </w:rPr>
      </w:pPr>
      <w:r>
        <w:rPr>
          <w:rFonts w:ascii="Times New Roman" w:hAnsi="Times New Roman"/>
          <w:sz w:val="28"/>
          <w:szCs w:val="28"/>
        </w:rPr>
        <w:t>по дисциплине: «Теория и история СКД»</w:t>
      </w:r>
    </w:p>
    <w:p w:rsidR="006916D4" w:rsidRPr="006916D4" w:rsidRDefault="006916D4" w:rsidP="006916D4">
      <w:pPr>
        <w:pStyle w:val="Style0"/>
        <w:jc w:val="center"/>
        <w:rPr>
          <w:rFonts w:ascii="Times New Roman" w:hAnsi="Times New Roman"/>
          <w:sz w:val="28"/>
          <w:szCs w:val="28"/>
        </w:rPr>
      </w:pPr>
      <w:r w:rsidRPr="006916D4">
        <w:rPr>
          <w:rFonts w:ascii="Times New Roman" w:hAnsi="Times New Roman"/>
          <w:sz w:val="28"/>
          <w:szCs w:val="28"/>
        </w:rPr>
        <w:t>на тему:</w:t>
      </w:r>
      <w:r w:rsidR="00436151" w:rsidRPr="006916D4">
        <w:rPr>
          <w:rFonts w:ascii="Times New Roman" w:hAnsi="Times New Roman"/>
          <w:sz w:val="28"/>
          <w:szCs w:val="28"/>
        </w:rPr>
        <w:t xml:space="preserve"> </w:t>
      </w:r>
      <w:r w:rsidRPr="006916D4">
        <w:rPr>
          <w:rFonts w:ascii="Times New Roman" w:hAnsi="Times New Roman"/>
          <w:sz w:val="28"/>
          <w:szCs w:val="28"/>
        </w:rPr>
        <w:t>«</w:t>
      </w:r>
      <w:r w:rsidR="00A37434" w:rsidRPr="006916D4">
        <w:rPr>
          <w:rFonts w:ascii="Times New Roman" w:hAnsi="Times New Roman"/>
          <w:sz w:val="28"/>
          <w:szCs w:val="28"/>
        </w:rPr>
        <w:t>СПЕЦИФИКА ВОЗДЕЙСТВИЯ СМИ И СМК НА ПОДРОСТКОВУЮ САМОИДЕНТИФИКАЦИЮ</w:t>
      </w:r>
    </w:p>
    <w:p w:rsidR="00AE09EA" w:rsidRPr="006916D4" w:rsidRDefault="00F467B1" w:rsidP="006916D4">
      <w:pPr>
        <w:pStyle w:val="Style0"/>
        <w:jc w:val="center"/>
        <w:rPr>
          <w:rFonts w:ascii="Times New Roman" w:hAnsi="Times New Roman"/>
          <w:sz w:val="28"/>
          <w:szCs w:val="28"/>
        </w:rPr>
      </w:pPr>
      <w:r w:rsidRPr="006916D4">
        <w:rPr>
          <w:rFonts w:ascii="Times New Roman" w:hAnsi="Times New Roman"/>
          <w:sz w:val="28"/>
          <w:szCs w:val="28"/>
        </w:rPr>
        <w:t xml:space="preserve"> (на примере Владимирской области)</w:t>
      </w:r>
      <w:r w:rsidR="006916D4" w:rsidRPr="006916D4">
        <w:rPr>
          <w:rFonts w:ascii="Times New Roman" w:hAnsi="Times New Roman"/>
          <w:sz w:val="28"/>
          <w:szCs w:val="28"/>
        </w:rPr>
        <w:t>»</w:t>
      </w:r>
    </w:p>
    <w:p w:rsidR="00AE09EA" w:rsidRDefault="00AE09EA" w:rsidP="00AE09EA">
      <w:pPr>
        <w:pStyle w:val="Style0"/>
        <w:jc w:val="center"/>
        <w:rPr>
          <w:rFonts w:ascii="Times New Roman" w:hAnsi="Times New Roman"/>
          <w:sz w:val="28"/>
          <w:szCs w:val="28"/>
        </w:rPr>
      </w:pPr>
    </w:p>
    <w:p w:rsidR="00A90D54" w:rsidRDefault="00A90D54" w:rsidP="00A90D54">
      <w:pPr>
        <w:pStyle w:val="Style0"/>
        <w:ind w:left="5529"/>
        <w:rPr>
          <w:rFonts w:ascii="Times New Roman" w:hAnsi="Times New Roman"/>
          <w:sz w:val="28"/>
          <w:szCs w:val="28"/>
          <w:u w:val="single"/>
        </w:rPr>
      </w:pPr>
    </w:p>
    <w:p w:rsidR="00A90D54" w:rsidRDefault="00A90D54" w:rsidP="00A90D54">
      <w:pPr>
        <w:autoSpaceDE w:val="0"/>
        <w:autoSpaceDN w:val="0"/>
        <w:adjustRightInd w:val="0"/>
        <w:ind w:left="4820" w:hanging="284"/>
        <w:rPr>
          <w:sz w:val="28"/>
          <w:szCs w:val="28"/>
        </w:rPr>
      </w:pPr>
      <w:r>
        <w:rPr>
          <w:sz w:val="28"/>
          <w:szCs w:val="28"/>
        </w:rPr>
        <w:t>Студентки 2 курса направления</w:t>
      </w:r>
    </w:p>
    <w:p w:rsidR="00A90D54" w:rsidRDefault="00A90D54" w:rsidP="00A90D54">
      <w:pPr>
        <w:autoSpaceDE w:val="0"/>
        <w:autoSpaceDN w:val="0"/>
        <w:adjustRightInd w:val="0"/>
        <w:ind w:left="4820" w:hanging="284"/>
        <w:rPr>
          <w:sz w:val="28"/>
          <w:szCs w:val="28"/>
        </w:rPr>
      </w:pPr>
      <w:r>
        <w:rPr>
          <w:sz w:val="28"/>
          <w:szCs w:val="28"/>
        </w:rPr>
        <w:t>подготовки 51.03.03 «Социально-</w:t>
      </w:r>
    </w:p>
    <w:p w:rsidR="00A90D54" w:rsidRDefault="00A90D54" w:rsidP="00A90D54">
      <w:pPr>
        <w:autoSpaceDE w:val="0"/>
        <w:autoSpaceDN w:val="0"/>
        <w:adjustRightInd w:val="0"/>
        <w:ind w:left="4820" w:hanging="284"/>
        <w:rPr>
          <w:sz w:val="28"/>
          <w:szCs w:val="28"/>
        </w:rPr>
      </w:pPr>
      <w:r>
        <w:rPr>
          <w:sz w:val="28"/>
          <w:szCs w:val="28"/>
        </w:rPr>
        <w:t>культурная деятельность»</w:t>
      </w:r>
    </w:p>
    <w:p w:rsidR="00A90D54" w:rsidRDefault="003F3865" w:rsidP="00A90D54">
      <w:pPr>
        <w:autoSpaceDE w:val="0"/>
        <w:autoSpaceDN w:val="0"/>
        <w:adjustRightInd w:val="0"/>
        <w:ind w:left="4820" w:hanging="284"/>
        <w:rPr>
          <w:sz w:val="28"/>
          <w:szCs w:val="28"/>
        </w:rPr>
      </w:pPr>
      <w:r>
        <w:rPr>
          <w:sz w:val="28"/>
          <w:szCs w:val="28"/>
        </w:rPr>
        <w:t>г</w:t>
      </w:r>
      <w:r w:rsidR="00A90D54">
        <w:rPr>
          <w:sz w:val="28"/>
          <w:szCs w:val="28"/>
        </w:rPr>
        <w:t>рупп</w:t>
      </w:r>
      <w:r>
        <w:rPr>
          <w:sz w:val="28"/>
          <w:szCs w:val="28"/>
        </w:rPr>
        <w:t>ы</w:t>
      </w:r>
      <w:r w:rsidR="00A90D54">
        <w:rPr>
          <w:sz w:val="28"/>
          <w:szCs w:val="28"/>
        </w:rPr>
        <w:t xml:space="preserve"> СКД-18 ЗФО</w:t>
      </w:r>
    </w:p>
    <w:p w:rsidR="00A90D54" w:rsidRDefault="00A90D54" w:rsidP="00A90D54">
      <w:pPr>
        <w:autoSpaceDE w:val="0"/>
        <w:autoSpaceDN w:val="0"/>
        <w:adjustRightInd w:val="0"/>
        <w:ind w:left="4820" w:hanging="284"/>
        <w:rPr>
          <w:sz w:val="28"/>
          <w:szCs w:val="28"/>
        </w:rPr>
      </w:pPr>
      <w:r>
        <w:rPr>
          <w:sz w:val="28"/>
          <w:szCs w:val="28"/>
        </w:rPr>
        <w:t>Полянской Е.В.</w:t>
      </w:r>
    </w:p>
    <w:p w:rsidR="00A90D54" w:rsidRDefault="00A90D54" w:rsidP="00A90D54">
      <w:pPr>
        <w:autoSpaceDE w:val="0"/>
        <w:autoSpaceDN w:val="0"/>
        <w:adjustRightInd w:val="0"/>
        <w:ind w:left="4820" w:hanging="284"/>
        <w:rPr>
          <w:sz w:val="28"/>
          <w:szCs w:val="28"/>
        </w:rPr>
      </w:pPr>
      <w:r>
        <w:rPr>
          <w:sz w:val="28"/>
          <w:szCs w:val="28"/>
        </w:rPr>
        <w:t>Подпись ____________________________</w:t>
      </w:r>
    </w:p>
    <w:p w:rsidR="006916D4" w:rsidRDefault="006916D4" w:rsidP="006916D4">
      <w:pPr>
        <w:autoSpaceDE w:val="0"/>
        <w:autoSpaceDN w:val="0"/>
        <w:adjustRightInd w:val="0"/>
        <w:ind w:left="4820" w:hanging="284"/>
        <w:rPr>
          <w:sz w:val="28"/>
          <w:szCs w:val="28"/>
        </w:rPr>
      </w:pPr>
    </w:p>
    <w:p w:rsidR="006916D4" w:rsidRDefault="006916D4" w:rsidP="006916D4">
      <w:pPr>
        <w:autoSpaceDE w:val="0"/>
        <w:autoSpaceDN w:val="0"/>
        <w:adjustRightInd w:val="0"/>
        <w:ind w:left="4820" w:hanging="284"/>
        <w:rPr>
          <w:sz w:val="28"/>
          <w:szCs w:val="28"/>
        </w:rPr>
      </w:pPr>
      <w:r>
        <w:rPr>
          <w:sz w:val="28"/>
          <w:szCs w:val="28"/>
        </w:rPr>
        <w:t>Научный руководитель:</w:t>
      </w:r>
    </w:p>
    <w:p w:rsidR="006916D4" w:rsidRDefault="006916D4" w:rsidP="006916D4">
      <w:pPr>
        <w:autoSpaceDE w:val="0"/>
        <w:autoSpaceDN w:val="0"/>
        <w:adjustRightInd w:val="0"/>
        <w:ind w:left="4820" w:hanging="284"/>
        <w:rPr>
          <w:sz w:val="28"/>
          <w:szCs w:val="28"/>
        </w:rPr>
      </w:pPr>
      <w:r>
        <w:rPr>
          <w:color w:val="000000"/>
          <w:sz w:val="28"/>
          <w:szCs w:val="28"/>
        </w:rPr>
        <w:t>д-р филол. наук, доцент кафедры СКД</w:t>
      </w:r>
      <w:r>
        <w:rPr>
          <w:sz w:val="28"/>
          <w:szCs w:val="28"/>
        </w:rPr>
        <w:t xml:space="preserve"> </w:t>
      </w:r>
    </w:p>
    <w:p w:rsidR="006916D4" w:rsidRDefault="006916D4" w:rsidP="006916D4">
      <w:pPr>
        <w:autoSpaceDE w:val="0"/>
        <w:autoSpaceDN w:val="0"/>
        <w:adjustRightInd w:val="0"/>
        <w:ind w:left="4820" w:hanging="284"/>
        <w:rPr>
          <w:color w:val="000000"/>
          <w:sz w:val="28"/>
          <w:szCs w:val="28"/>
        </w:rPr>
      </w:pPr>
      <w:r>
        <w:rPr>
          <w:color w:val="000000"/>
          <w:sz w:val="28"/>
          <w:szCs w:val="28"/>
        </w:rPr>
        <w:t>Павлова  О.А.</w:t>
      </w:r>
    </w:p>
    <w:p w:rsidR="006916D4" w:rsidRDefault="006916D4" w:rsidP="006916D4">
      <w:pPr>
        <w:autoSpaceDE w:val="0"/>
        <w:autoSpaceDN w:val="0"/>
        <w:adjustRightInd w:val="0"/>
        <w:ind w:left="4820" w:hanging="284"/>
        <w:rPr>
          <w:rFonts w:eastAsia="Calibri"/>
          <w:sz w:val="28"/>
          <w:szCs w:val="28"/>
        </w:rPr>
      </w:pPr>
      <w:r>
        <w:rPr>
          <w:sz w:val="28"/>
          <w:szCs w:val="28"/>
        </w:rPr>
        <w:t>Оценка _______________________</w:t>
      </w:r>
    </w:p>
    <w:p w:rsidR="006916D4" w:rsidRDefault="006916D4" w:rsidP="006916D4">
      <w:pPr>
        <w:autoSpaceDE w:val="0"/>
        <w:autoSpaceDN w:val="0"/>
        <w:adjustRightInd w:val="0"/>
        <w:ind w:left="4820" w:hanging="284"/>
        <w:rPr>
          <w:sz w:val="28"/>
          <w:szCs w:val="28"/>
        </w:rPr>
      </w:pPr>
    </w:p>
    <w:p w:rsidR="006916D4" w:rsidRDefault="006916D4" w:rsidP="006916D4">
      <w:pPr>
        <w:autoSpaceDE w:val="0"/>
        <w:autoSpaceDN w:val="0"/>
        <w:adjustRightInd w:val="0"/>
        <w:ind w:left="4820" w:hanging="284"/>
        <w:rPr>
          <w:sz w:val="28"/>
          <w:szCs w:val="28"/>
        </w:rPr>
      </w:pPr>
      <w:r>
        <w:rPr>
          <w:sz w:val="28"/>
          <w:szCs w:val="28"/>
        </w:rPr>
        <w:t>Подпись_______________________</w:t>
      </w:r>
    </w:p>
    <w:p w:rsidR="006916D4" w:rsidRDefault="006916D4" w:rsidP="006916D4">
      <w:pPr>
        <w:autoSpaceDE w:val="0"/>
        <w:autoSpaceDN w:val="0"/>
        <w:adjustRightInd w:val="0"/>
        <w:ind w:left="4820" w:hanging="284"/>
        <w:rPr>
          <w:sz w:val="28"/>
          <w:szCs w:val="28"/>
        </w:rPr>
      </w:pPr>
    </w:p>
    <w:p w:rsidR="006916D4" w:rsidRDefault="006916D4" w:rsidP="006916D4">
      <w:pPr>
        <w:autoSpaceDE w:val="0"/>
        <w:autoSpaceDN w:val="0"/>
        <w:adjustRightInd w:val="0"/>
        <w:ind w:left="4820" w:hanging="284"/>
        <w:rPr>
          <w:sz w:val="28"/>
          <w:szCs w:val="28"/>
        </w:rPr>
      </w:pPr>
      <w:r>
        <w:rPr>
          <w:sz w:val="28"/>
          <w:szCs w:val="28"/>
        </w:rPr>
        <w:t>Дата допуска к защите_____________</w:t>
      </w:r>
    </w:p>
    <w:p w:rsidR="00A90D54" w:rsidRDefault="00A90D54" w:rsidP="00A90D54">
      <w:pPr>
        <w:pStyle w:val="Style0"/>
        <w:ind w:left="5529"/>
        <w:jc w:val="right"/>
        <w:rPr>
          <w:rFonts w:ascii="Times New Roman" w:hAnsi="Times New Roman"/>
          <w:sz w:val="28"/>
          <w:szCs w:val="28"/>
        </w:rPr>
      </w:pPr>
      <w:r>
        <w:rPr>
          <w:rFonts w:ascii="Times New Roman" w:hAnsi="Times New Roman"/>
          <w:sz w:val="28"/>
          <w:szCs w:val="28"/>
        </w:rPr>
        <w:t xml:space="preserve"> </w:t>
      </w:r>
    </w:p>
    <w:p w:rsidR="00A90D54" w:rsidRDefault="00A90D54" w:rsidP="00A90D54">
      <w:pPr>
        <w:pStyle w:val="Style0"/>
        <w:jc w:val="center"/>
        <w:rPr>
          <w:rFonts w:ascii="Times New Roman" w:hAnsi="Times New Roman"/>
          <w:sz w:val="28"/>
          <w:szCs w:val="28"/>
        </w:rPr>
      </w:pPr>
    </w:p>
    <w:p w:rsidR="00A90D54" w:rsidRDefault="00A90D54" w:rsidP="00A90D54">
      <w:pPr>
        <w:pStyle w:val="Style0"/>
        <w:jc w:val="center"/>
        <w:rPr>
          <w:rFonts w:ascii="Times New Roman" w:hAnsi="Times New Roman"/>
          <w:sz w:val="28"/>
          <w:szCs w:val="28"/>
        </w:rPr>
      </w:pPr>
    </w:p>
    <w:p w:rsidR="00A90D54" w:rsidRDefault="00A90D54" w:rsidP="00A90D54">
      <w:pPr>
        <w:pStyle w:val="Style0"/>
        <w:jc w:val="center"/>
        <w:rPr>
          <w:rFonts w:ascii="Times New Roman" w:hAnsi="Times New Roman"/>
          <w:sz w:val="28"/>
          <w:szCs w:val="28"/>
        </w:rPr>
      </w:pPr>
    </w:p>
    <w:p w:rsidR="00A90D54" w:rsidRDefault="00A90D54" w:rsidP="00A90D54">
      <w:pPr>
        <w:pStyle w:val="Style0"/>
        <w:jc w:val="center"/>
        <w:rPr>
          <w:rFonts w:ascii="Times New Roman" w:hAnsi="Times New Roman"/>
          <w:sz w:val="28"/>
          <w:szCs w:val="28"/>
        </w:rPr>
      </w:pPr>
      <w:r>
        <w:rPr>
          <w:rFonts w:ascii="Times New Roman" w:hAnsi="Times New Roman"/>
          <w:sz w:val="28"/>
          <w:szCs w:val="28"/>
        </w:rPr>
        <w:t>Краснодар 2020</w:t>
      </w:r>
    </w:p>
    <w:p w:rsidR="00B03BAE" w:rsidRDefault="00A90D54" w:rsidP="00A90D54">
      <w:pPr>
        <w:pStyle w:val="Style0"/>
        <w:jc w:val="center"/>
        <w:rPr>
          <w:sz w:val="28"/>
          <w:szCs w:val="28"/>
        </w:rPr>
      </w:pPr>
      <w:r>
        <w:rPr>
          <w:rFonts w:ascii="Times New Roman" w:hAnsi="Times New Roman"/>
          <w:sz w:val="28"/>
          <w:szCs w:val="28"/>
        </w:rPr>
        <w:br w:type="page"/>
      </w:r>
    </w:p>
    <w:p w:rsidR="005826B6" w:rsidRDefault="00B11F03" w:rsidP="005826B6">
      <w:pPr>
        <w:spacing w:line="360" w:lineRule="auto"/>
        <w:jc w:val="center"/>
        <w:rPr>
          <w:b/>
          <w:sz w:val="28"/>
          <w:szCs w:val="28"/>
        </w:rPr>
      </w:pPr>
      <w:r>
        <w:rPr>
          <w:b/>
          <w:sz w:val="28"/>
          <w:szCs w:val="28"/>
        </w:rPr>
        <w:t xml:space="preserve">ОГЛАВЛЕНИЕ  </w:t>
      </w:r>
    </w:p>
    <w:p w:rsidR="005826B6" w:rsidRDefault="005826B6" w:rsidP="005826B6">
      <w:pPr>
        <w:spacing w:line="360" w:lineRule="auto"/>
        <w:jc w:val="center"/>
        <w:rPr>
          <w:sz w:val="28"/>
          <w:szCs w:val="28"/>
        </w:rPr>
      </w:pPr>
    </w:p>
    <w:p w:rsidR="005826B6" w:rsidRDefault="00A37434" w:rsidP="005826B6">
      <w:pPr>
        <w:spacing w:line="360" w:lineRule="auto"/>
        <w:jc w:val="both"/>
        <w:rPr>
          <w:sz w:val="28"/>
          <w:szCs w:val="28"/>
        </w:rPr>
      </w:pPr>
      <w:r w:rsidRPr="00A37434">
        <w:rPr>
          <w:b/>
          <w:sz w:val="28"/>
          <w:szCs w:val="28"/>
        </w:rPr>
        <w:t>ВВЕДЕНИЕ</w:t>
      </w:r>
      <w:r w:rsidR="003D4FDD">
        <w:rPr>
          <w:sz w:val="28"/>
          <w:szCs w:val="28"/>
        </w:rPr>
        <w:t>………………………………………………………………</w:t>
      </w:r>
      <w:r w:rsidR="00AE09EA">
        <w:rPr>
          <w:sz w:val="28"/>
          <w:szCs w:val="28"/>
        </w:rPr>
        <w:t>………</w:t>
      </w:r>
      <w:r w:rsidR="00FD1D9A">
        <w:rPr>
          <w:sz w:val="28"/>
          <w:szCs w:val="28"/>
        </w:rPr>
        <w:t>3</w:t>
      </w:r>
    </w:p>
    <w:p w:rsidR="005826B6" w:rsidRDefault="00A37434" w:rsidP="005826B6">
      <w:pPr>
        <w:spacing w:line="360" w:lineRule="auto"/>
        <w:jc w:val="both"/>
        <w:rPr>
          <w:sz w:val="28"/>
          <w:szCs w:val="28"/>
        </w:rPr>
      </w:pPr>
      <w:r w:rsidRPr="00A37434">
        <w:rPr>
          <w:b/>
          <w:sz w:val="28"/>
          <w:szCs w:val="28"/>
        </w:rPr>
        <w:t>ГЛАВА 1. ТЕОРЕТИЧЕСКИЕ АСПЕКТЫ ИССЛЕДОВАНИЯ СПЕЦИФИКИ ВОЗДЕЙСТВИЯ СМИ И СМК НА ПОДРОСТКОВУЮ САМОИДЕНТИФИКАЦИЮ</w:t>
      </w:r>
    </w:p>
    <w:p w:rsidR="005826B6" w:rsidRDefault="001B14CF" w:rsidP="005826B6">
      <w:pPr>
        <w:spacing w:line="360" w:lineRule="auto"/>
        <w:jc w:val="both"/>
        <w:rPr>
          <w:sz w:val="28"/>
          <w:szCs w:val="28"/>
        </w:rPr>
      </w:pPr>
      <w:r>
        <w:rPr>
          <w:sz w:val="28"/>
          <w:szCs w:val="28"/>
        </w:rPr>
        <w:t>1.1. Понятие и сущность подростковой самоидентификации</w:t>
      </w:r>
      <w:r w:rsidR="00FD1D9A">
        <w:rPr>
          <w:sz w:val="28"/>
          <w:szCs w:val="28"/>
        </w:rPr>
        <w:t>………………….6</w:t>
      </w:r>
    </w:p>
    <w:p w:rsidR="001B14CF" w:rsidRDefault="001B14CF" w:rsidP="005826B6">
      <w:pPr>
        <w:spacing w:line="360" w:lineRule="auto"/>
        <w:jc w:val="both"/>
        <w:rPr>
          <w:sz w:val="28"/>
          <w:szCs w:val="28"/>
        </w:rPr>
      </w:pPr>
      <w:r>
        <w:rPr>
          <w:sz w:val="28"/>
          <w:szCs w:val="28"/>
        </w:rPr>
        <w:t>1.2. Понятия СМИ, СМК и механизмы их влияния на подростков</w:t>
      </w:r>
      <w:r w:rsidR="003D4FDD">
        <w:rPr>
          <w:sz w:val="28"/>
          <w:szCs w:val="28"/>
        </w:rPr>
        <w:t>………</w:t>
      </w:r>
      <w:r w:rsidR="00FD1D9A">
        <w:rPr>
          <w:sz w:val="28"/>
          <w:szCs w:val="28"/>
        </w:rPr>
        <w:t>…</w:t>
      </w:r>
      <w:r w:rsidR="003D4FDD">
        <w:rPr>
          <w:sz w:val="28"/>
          <w:szCs w:val="28"/>
        </w:rPr>
        <w:t>..</w:t>
      </w:r>
      <w:r w:rsidR="00FD1D9A">
        <w:rPr>
          <w:sz w:val="28"/>
          <w:szCs w:val="28"/>
        </w:rPr>
        <w:t>10</w:t>
      </w:r>
    </w:p>
    <w:p w:rsidR="001B14CF" w:rsidRPr="006B0588" w:rsidRDefault="00A37434" w:rsidP="005826B6">
      <w:pPr>
        <w:spacing w:line="360" w:lineRule="auto"/>
        <w:jc w:val="both"/>
        <w:rPr>
          <w:b/>
          <w:sz w:val="28"/>
          <w:szCs w:val="28"/>
        </w:rPr>
      </w:pPr>
      <w:r w:rsidRPr="00A37434">
        <w:rPr>
          <w:b/>
          <w:sz w:val="28"/>
          <w:szCs w:val="28"/>
        </w:rPr>
        <w:t>ГЛАВА 2.</w:t>
      </w:r>
      <w:r w:rsidR="00035B91">
        <w:rPr>
          <w:b/>
          <w:sz w:val="28"/>
          <w:szCs w:val="28"/>
        </w:rPr>
        <w:t xml:space="preserve"> ФОРМИРОВАНИЕ </w:t>
      </w:r>
      <w:r w:rsidR="006B0588">
        <w:rPr>
          <w:b/>
          <w:sz w:val="28"/>
          <w:szCs w:val="28"/>
        </w:rPr>
        <w:t xml:space="preserve">ПОДРОСТКОВОЙ </w:t>
      </w:r>
      <w:r w:rsidRPr="00A37434">
        <w:rPr>
          <w:b/>
          <w:sz w:val="28"/>
          <w:szCs w:val="28"/>
        </w:rPr>
        <w:t>САМОИДЕНТИФИКАЦИИ ПОСРЕДСТВОМ СМИ И СМК НА ПРИМЕРЕ ВЛАДИМИРСКОЙ ОБЛАСТИ</w:t>
      </w:r>
    </w:p>
    <w:p w:rsidR="001B14CF" w:rsidRDefault="001B14CF" w:rsidP="005826B6">
      <w:pPr>
        <w:spacing w:line="360" w:lineRule="auto"/>
        <w:jc w:val="both"/>
        <w:rPr>
          <w:sz w:val="28"/>
          <w:szCs w:val="28"/>
        </w:rPr>
      </w:pPr>
      <w:r>
        <w:rPr>
          <w:sz w:val="28"/>
          <w:szCs w:val="28"/>
        </w:rPr>
        <w:t xml:space="preserve">2.1. </w:t>
      </w:r>
      <w:r w:rsidR="003D4FDD">
        <w:rPr>
          <w:sz w:val="28"/>
          <w:szCs w:val="28"/>
        </w:rPr>
        <w:t>Характеристика подростков Владимирской области………</w:t>
      </w:r>
      <w:r w:rsidR="00FD1D9A">
        <w:rPr>
          <w:sz w:val="28"/>
          <w:szCs w:val="28"/>
        </w:rPr>
        <w:t>……….</w:t>
      </w:r>
      <w:r w:rsidR="003D4FDD">
        <w:rPr>
          <w:sz w:val="28"/>
          <w:szCs w:val="28"/>
        </w:rPr>
        <w:t>…….</w:t>
      </w:r>
      <w:r w:rsidR="00FD1D9A">
        <w:rPr>
          <w:sz w:val="28"/>
          <w:szCs w:val="28"/>
        </w:rPr>
        <w:t>15</w:t>
      </w:r>
    </w:p>
    <w:p w:rsidR="003D4FDD" w:rsidRDefault="003D4FDD" w:rsidP="005826B6">
      <w:pPr>
        <w:spacing w:line="360" w:lineRule="auto"/>
        <w:jc w:val="both"/>
        <w:rPr>
          <w:sz w:val="28"/>
          <w:szCs w:val="28"/>
        </w:rPr>
      </w:pPr>
      <w:r>
        <w:rPr>
          <w:sz w:val="28"/>
          <w:szCs w:val="28"/>
        </w:rPr>
        <w:t xml:space="preserve">2.2. Рекомендации по формированию самоидентификации подростков </w:t>
      </w:r>
      <w:r w:rsidR="00085346">
        <w:rPr>
          <w:sz w:val="28"/>
          <w:szCs w:val="28"/>
        </w:rPr>
        <w:t xml:space="preserve">Владимирской области </w:t>
      </w:r>
      <w:r>
        <w:rPr>
          <w:sz w:val="28"/>
          <w:szCs w:val="28"/>
        </w:rPr>
        <w:t xml:space="preserve">посредством СМИ </w:t>
      </w:r>
      <w:r w:rsidR="00FD1D9A">
        <w:rPr>
          <w:sz w:val="28"/>
          <w:szCs w:val="28"/>
        </w:rPr>
        <w:t>и</w:t>
      </w:r>
      <w:r>
        <w:rPr>
          <w:sz w:val="28"/>
          <w:szCs w:val="28"/>
        </w:rPr>
        <w:t xml:space="preserve"> СМК………</w:t>
      </w:r>
      <w:r w:rsidR="003B1B2F">
        <w:rPr>
          <w:sz w:val="28"/>
          <w:szCs w:val="28"/>
        </w:rPr>
        <w:t>….</w:t>
      </w:r>
      <w:r>
        <w:rPr>
          <w:sz w:val="28"/>
          <w:szCs w:val="28"/>
        </w:rPr>
        <w:t>……</w:t>
      </w:r>
      <w:r w:rsidR="00FD1D9A">
        <w:rPr>
          <w:sz w:val="28"/>
          <w:szCs w:val="28"/>
        </w:rPr>
        <w:t>…...</w:t>
      </w:r>
      <w:r>
        <w:rPr>
          <w:sz w:val="28"/>
          <w:szCs w:val="28"/>
        </w:rPr>
        <w:t>……</w:t>
      </w:r>
      <w:r w:rsidR="003B1B2F">
        <w:rPr>
          <w:sz w:val="28"/>
          <w:szCs w:val="28"/>
        </w:rPr>
        <w:t>…</w:t>
      </w:r>
      <w:r w:rsidR="00FD1D9A">
        <w:rPr>
          <w:sz w:val="28"/>
          <w:szCs w:val="28"/>
        </w:rPr>
        <w:t>19</w:t>
      </w:r>
    </w:p>
    <w:p w:rsidR="006B0588" w:rsidRDefault="006B0588" w:rsidP="005826B6">
      <w:pPr>
        <w:spacing w:line="360" w:lineRule="auto"/>
        <w:jc w:val="both"/>
        <w:rPr>
          <w:sz w:val="28"/>
          <w:szCs w:val="28"/>
        </w:rPr>
      </w:pPr>
      <w:r w:rsidRPr="006B0588">
        <w:rPr>
          <w:b/>
          <w:sz w:val="28"/>
          <w:szCs w:val="28"/>
        </w:rPr>
        <w:t xml:space="preserve">ГЛАВА 3. СОЦИОЛОГИЧЕСКОЕ ИССЛЕДОВАНИЕ ВОЗДЕЙСТВИЯ СМИ И СМК НА </w:t>
      </w:r>
      <w:r>
        <w:rPr>
          <w:b/>
          <w:sz w:val="28"/>
          <w:szCs w:val="28"/>
        </w:rPr>
        <w:t xml:space="preserve">ПОДРОСТКОВУЮ </w:t>
      </w:r>
      <w:r w:rsidRPr="006B0588">
        <w:rPr>
          <w:b/>
          <w:sz w:val="28"/>
          <w:szCs w:val="28"/>
        </w:rPr>
        <w:t>САМОИДЕНТИФИКАЦИЮ</w:t>
      </w:r>
    </w:p>
    <w:p w:rsidR="00085346" w:rsidRDefault="00085346" w:rsidP="005826B6">
      <w:pPr>
        <w:spacing w:line="360" w:lineRule="auto"/>
        <w:jc w:val="both"/>
        <w:rPr>
          <w:sz w:val="28"/>
          <w:szCs w:val="28"/>
        </w:rPr>
      </w:pPr>
      <w:r>
        <w:rPr>
          <w:sz w:val="28"/>
          <w:szCs w:val="28"/>
        </w:rPr>
        <w:t>3.1. Социальные сети и исследование их влияния на подростковую самоидентификацию………………………</w:t>
      </w:r>
      <w:r w:rsidR="00FD1D9A">
        <w:rPr>
          <w:sz w:val="28"/>
          <w:szCs w:val="28"/>
        </w:rPr>
        <w:t>………………………………</w:t>
      </w:r>
      <w:r w:rsidR="003B1B2F">
        <w:rPr>
          <w:sz w:val="28"/>
          <w:szCs w:val="28"/>
        </w:rPr>
        <w:t>…….</w:t>
      </w:r>
      <w:r w:rsidR="00FD1D9A">
        <w:rPr>
          <w:sz w:val="28"/>
          <w:szCs w:val="28"/>
        </w:rPr>
        <w:t>23</w:t>
      </w:r>
    </w:p>
    <w:p w:rsidR="00085346" w:rsidRDefault="00085346" w:rsidP="00085346">
      <w:pPr>
        <w:spacing w:line="360" w:lineRule="auto"/>
        <w:jc w:val="both"/>
        <w:rPr>
          <w:sz w:val="28"/>
          <w:szCs w:val="28"/>
        </w:rPr>
      </w:pPr>
      <w:r>
        <w:rPr>
          <w:sz w:val="28"/>
          <w:szCs w:val="28"/>
        </w:rPr>
        <w:t xml:space="preserve">3.2. Социологическое исследование на тему: </w:t>
      </w:r>
      <w:r w:rsidRPr="00C115FD">
        <w:rPr>
          <w:sz w:val="28"/>
          <w:szCs w:val="28"/>
        </w:rPr>
        <w:t xml:space="preserve">«Влияние СМИ на досуг </w:t>
      </w:r>
      <w:r w:rsidR="006B0588" w:rsidRPr="00C115FD">
        <w:rPr>
          <w:sz w:val="28"/>
          <w:szCs w:val="28"/>
        </w:rPr>
        <w:t>подростков»</w:t>
      </w:r>
      <w:r w:rsidR="006B0588">
        <w:rPr>
          <w:sz w:val="28"/>
          <w:szCs w:val="28"/>
        </w:rPr>
        <w:t xml:space="preserve"> …</w:t>
      </w:r>
      <w:r>
        <w:rPr>
          <w:sz w:val="28"/>
          <w:szCs w:val="28"/>
        </w:rPr>
        <w:t>………………………………………………</w:t>
      </w:r>
      <w:r w:rsidR="00FD1D9A">
        <w:rPr>
          <w:sz w:val="28"/>
          <w:szCs w:val="28"/>
        </w:rPr>
        <w:t>……………</w:t>
      </w:r>
      <w:r w:rsidR="003B1B2F">
        <w:rPr>
          <w:sz w:val="28"/>
          <w:szCs w:val="28"/>
        </w:rPr>
        <w:t>……..</w:t>
      </w:r>
      <w:r w:rsidR="00FD1D9A">
        <w:rPr>
          <w:sz w:val="28"/>
          <w:szCs w:val="28"/>
        </w:rPr>
        <w:t>29</w:t>
      </w:r>
    </w:p>
    <w:p w:rsidR="00085346" w:rsidRDefault="006B0588" w:rsidP="00085346">
      <w:pPr>
        <w:spacing w:line="360" w:lineRule="auto"/>
        <w:jc w:val="both"/>
        <w:rPr>
          <w:sz w:val="28"/>
          <w:szCs w:val="28"/>
        </w:rPr>
      </w:pPr>
      <w:r w:rsidRPr="006B0588">
        <w:rPr>
          <w:b/>
          <w:sz w:val="28"/>
          <w:szCs w:val="28"/>
        </w:rPr>
        <w:t>ЗАКЛЮЧЕНИЕ</w:t>
      </w:r>
      <w:r w:rsidR="00085346">
        <w:rPr>
          <w:sz w:val="28"/>
          <w:szCs w:val="28"/>
        </w:rPr>
        <w:t>…………………………………………………</w:t>
      </w:r>
      <w:r>
        <w:rPr>
          <w:sz w:val="28"/>
          <w:szCs w:val="28"/>
        </w:rPr>
        <w:t>…</w:t>
      </w:r>
      <w:r w:rsidR="003B1B2F">
        <w:rPr>
          <w:sz w:val="28"/>
          <w:szCs w:val="28"/>
        </w:rPr>
        <w:t>…………...40</w:t>
      </w:r>
    </w:p>
    <w:p w:rsidR="00085346" w:rsidRDefault="006B0588" w:rsidP="00085346">
      <w:pPr>
        <w:spacing w:line="360" w:lineRule="auto"/>
        <w:jc w:val="both"/>
        <w:rPr>
          <w:sz w:val="28"/>
          <w:szCs w:val="28"/>
        </w:rPr>
      </w:pPr>
      <w:r w:rsidRPr="006B0588">
        <w:rPr>
          <w:b/>
          <w:sz w:val="28"/>
          <w:szCs w:val="28"/>
        </w:rPr>
        <w:t>СПИСОК ИСПОЛЬЗОВАННОЙ ЛИТЕРАТУРЫ</w:t>
      </w:r>
      <w:r w:rsidR="00085346">
        <w:rPr>
          <w:sz w:val="28"/>
          <w:szCs w:val="28"/>
        </w:rPr>
        <w:t>………………………</w:t>
      </w:r>
      <w:r>
        <w:rPr>
          <w:sz w:val="28"/>
          <w:szCs w:val="28"/>
        </w:rPr>
        <w:t>...</w:t>
      </w:r>
      <w:r w:rsidR="003B1B2F">
        <w:rPr>
          <w:sz w:val="28"/>
          <w:szCs w:val="28"/>
        </w:rPr>
        <w:t>44</w:t>
      </w:r>
    </w:p>
    <w:p w:rsidR="00946E39" w:rsidRPr="00B36748" w:rsidRDefault="00FD1D9A" w:rsidP="006D0C15">
      <w:pPr>
        <w:pStyle w:val="ab"/>
        <w:tabs>
          <w:tab w:val="left" w:pos="142"/>
          <w:tab w:val="left" w:pos="284"/>
          <w:tab w:val="left" w:pos="426"/>
        </w:tabs>
        <w:autoSpaceDE/>
        <w:autoSpaceDN/>
        <w:adjustRightInd/>
        <w:spacing w:line="360" w:lineRule="auto"/>
        <w:ind w:left="0"/>
        <w:jc w:val="both"/>
        <w:rPr>
          <w:sz w:val="28"/>
          <w:szCs w:val="28"/>
        </w:rPr>
      </w:pPr>
      <w:r>
        <w:rPr>
          <w:sz w:val="28"/>
          <w:szCs w:val="28"/>
        </w:rPr>
        <w:t>Приложение</w:t>
      </w:r>
      <w:r w:rsidR="00DC1E38">
        <w:rPr>
          <w:sz w:val="28"/>
          <w:szCs w:val="28"/>
        </w:rPr>
        <w:t xml:space="preserve"> 1</w:t>
      </w:r>
      <w:r w:rsidR="00DB7E11">
        <w:rPr>
          <w:sz w:val="28"/>
          <w:szCs w:val="28"/>
        </w:rPr>
        <w:t>.</w:t>
      </w:r>
      <w:r w:rsidR="00C85017">
        <w:rPr>
          <w:sz w:val="28"/>
          <w:szCs w:val="28"/>
        </w:rPr>
        <w:t xml:space="preserve"> </w:t>
      </w:r>
      <w:r w:rsidR="00B36748">
        <w:rPr>
          <w:sz w:val="28"/>
          <w:szCs w:val="28"/>
        </w:rPr>
        <w:t>Анкета на тему «В</w:t>
      </w:r>
      <w:r w:rsidR="00B36748" w:rsidRPr="00B36748">
        <w:rPr>
          <w:sz w:val="28"/>
          <w:szCs w:val="28"/>
        </w:rPr>
        <w:t xml:space="preserve">лияние </w:t>
      </w:r>
      <w:r w:rsidR="00B36748">
        <w:rPr>
          <w:sz w:val="28"/>
          <w:szCs w:val="28"/>
        </w:rPr>
        <w:t>СМИ</w:t>
      </w:r>
      <w:r w:rsidR="00B36748" w:rsidRPr="00B36748">
        <w:rPr>
          <w:sz w:val="28"/>
          <w:szCs w:val="28"/>
        </w:rPr>
        <w:t xml:space="preserve"> на досуг подростков»</w:t>
      </w:r>
      <w:r w:rsidR="00B36748">
        <w:rPr>
          <w:b/>
          <w:sz w:val="28"/>
          <w:szCs w:val="28"/>
        </w:rPr>
        <w:t xml:space="preserve"> </w:t>
      </w:r>
      <w:r w:rsidR="00B36748" w:rsidRPr="00B36748">
        <w:rPr>
          <w:sz w:val="28"/>
          <w:szCs w:val="28"/>
        </w:rPr>
        <w:t>……</w:t>
      </w:r>
      <w:r w:rsidR="00B36748">
        <w:rPr>
          <w:sz w:val="28"/>
          <w:szCs w:val="28"/>
        </w:rPr>
        <w:t>.47</w:t>
      </w:r>
    </w:p>
    <w:p w:rsidR="00B36748" w:rsidRDefault="00B36748" w:rsidP="006D0C15">
      <w:pPr>
        <w:spacing w:line="360" w:lineRule="auto"/>
        <w:jc w:val="both"/>
        <w:rPr>
          <w:sz w:val="28"/>
          <w:szCs w:val="28"/>
        </w:rPr>
      </w:pPr>
    </w:p>
    <w:p w:rsidR="00DC1E38" w:rsidRPr="0004332F" w:rsidRDefault="00DC1E38" w:rsidP="006D0C15">
      <w:pPr>
        <w:spacing w:line="360" w:lineRule="auto"/>
        <w:jc w:val="both"/>
        <w:rPr>
          <w:b/>
          <w:sz w:val="28"/>
          <w:szCs w:val="28"/>
        </w:rPr>
      </w:pPr>
      <w:r>
        <w:rPr>
          <w:sz w:val="28"/>
          <w:szCs w:val="28"/>
        </w:rPr>
        <w:t>Приложение</w:t>
      </w:r>
      <w:r w:rsidR="0004332F">
        <w:rPr>
          <w:sz w:val="28"/>
          <w:szCs w:val="28"/>
        </w:rPr>
        <w:t xml:space="preserve"> </w:t>
      </w:r>
      <w:r>
        <w:rPr>
          <w:sz w:val="28"/>
          <w:szCs w:val="28"/>
        </w:rPr>
        <w:t>2</w:t>
      </w:r>
      <w:r w:rsidR="00DB7E11">
        <w:rPr>
          <w:sz w:val="28"/>
          <w:szCs w:val="28"/>
        </w:rPr>
        <w:t>.</w:t>
      </w:r>
      <w:r w:rsidR="00C85017">
        <w:rPr>
          <w:sz w:val="28"/>
          <w:szCs w:val="28"/>
        </w:rPr>
        <w:t xml:space="preserve"> </w:t>
      </w:r>
      <w:r w:rsidR="00C17387" w:rsidRPr="00C17387">
        <w:rPr>
          <w:sz w:val="28"/>
          <w:szCs w:val="28"/>
        </w:rPr>
        <w:t>Научная статья по материалам концепции курсовой работы</w:t>
      </w:r>
    </w:p>
    <w:p w:rsidR="00DC1E38" w:rsidRDefault="00DC1E38" w:rsidP="00085346">
      <w:pPr>
        <w:spacing w:line="360" w:lineRule="auto"/>
        <w:jc w:val="both"/>
        <w:rPr>
          <w:sz w:val="28"/>
          <w:szCs w:val="28"/>
        </w:rPr>
      </w:pPr>
    </w:p>
    <w:p w:rsidR="005826B6" w:rsidRDefault="005826B6" w:rsidP="005826B6">
      <w:pPr>
        <w:spacing w:line="360" w:lineRule="auto"/>
        <w:jc w:val="both"/>
        <w:rPr>
          <w:sz w:val="28"/>
          <w:szCs w:val="28"/>
        </w:rPr>
      </w:pPr>
    </w:p>
    <w:p w:rsidR="00B36748" w:rsidRDefault="00B36748" w:rsidP="005826B6">
      <w:pPr>
        <w:spacing w:line="360" w:lineRule="auto"/>
        <w:jc w:val="both"/>
        <w:rPr>
          <w:sz w:val="28"/>
          <w:szCs w:val="28"/>
        </w:rPr>
      </w:pPr>
    </w:p>
    <w:p w:rsidR="00C17387" w:rsidRDefault="00C17387" w:rsidP="005826B6">
      <w:pPr>
        <w:spacing w:line="360" w:lineRule="auto"/>
        <w:jc w:val="both"/>
        <w:rPr>
          <w:sz w:val="28"/>
          <w:szCs w:val="28"/>
        </w:rPr>
      </w:pPr>
    </w:p>
    <w:p w:rsidR="00B36748" w:rsidRDefault="00B36748" w:rsidP="005826B6">
      <w:pPr>
        <w:spacing w:line="360" w:lineRule="auto"/>
        <w:jc w:val="both"/>
        <w:rPr>
          <w:sz w:val="28"/>
          <w:szCs w:val="28"/>
        </w:rPr>
      </w:pPr>
    </w:p>
    <w:p w:rsidR="005826B6" w:rsidRPr="00085346" w:rsidRDefault="007216F8" w:rsidP="005826B6">
      <w:pPr>
        <w:spacing w:line="360" w:lineRule="auto"/>
        <w:jc w:val="center"/>
        <w:rPr>
          <w:b/>
          <w:sz w:val="28"/>
          <w:szCs w:val="28"/>
        </w:rPr>
      </w:pPr>
      <w:r w:rsidRPr="00085346">
        <w:rPr>
          <w:b/>
          <w:sz w:val="28"/>
          <w:szCs w:val="28"/>
        </w:rPr>
        <w:t>ВВЕДЕНИЕ</w:t>
      </w:r>
    </w:p>
    <w:p w:rsidR="005826B6" w:rsidRPr="009F7B6C" w:rsidRDefault="005826B6" w:rsidP="005826B6">
      <w:pPr>
        <w:spacing w:line="360" w:lineRule="auto"/>
        <w:jc w:val="center"/>
        <w:rPr>
          <w:sz w:val="28"/>
          <w:szCs w:val="28"/>
        </w:rPr>
      </w:pPr>
    </w:p>
    <w:p w:rsidR="009F7B6C" w:rsidRPr="009F7B6C" w:rsidRDefault="005826B6" w:rsidP="009F7B6C">
      <w:pPr>
        <w:spacing w:line="360" w:lineRule="auto"/>
        <w:ind w:firstLine="709"/>
        <w:jc w:val="both"/>
        <w:rPr>
          <w:sz w:val="28"/>
          <w:szCs w:val="28"/>
        </w:rPr>
      </w:pPr>
      <w:r w:rsidRPr="009F7B6C">
        <w:rPr>
          <w:b/>
          <w:sz w:val="28"/>
          <w:szCs w:val="28"/>
        </w:rPr>
        <w:t>Актуальность исследования</w:t>
      </w:r>
      <w:r w:rsidRPr="009F7B6C">
        <w:rPr>
          <w:sz w:val="28"/>
          <w:szCs w:val="28"/>
        </w:rPr>
        <w:t>.</w:t>
      </w:r>
      <w:r w:rsidR="009F7B6C" w:rsidRPr="009F7B6C">
        <w:rPr>
          <w:sz w:val="28"/>
          <w:szCs w:val="28"/>
        </w:rPr>
        <w:t xml:space="preserve"> Средства массо</w:t>
      </w:r>
      <w:r w:rsidR="00F0390B">
        <w:rPr>
          <w:sz w:val="28"/>
          <w:szCs w:val="28"/>
        </w:rPr>
        <w:t>во</w:t>
      </w:r>
      <w:r w:rsidR="009F7B6C" w:rsidRPr="009F7B6C">
        <w:rPr>
          <w:sz w:val="28"/>
          <w:szCs w:val="28"/>
        </w:rPr>
        <w:t xml:space="preserve">й информации </w:t>
      </w:r>
      <w:r w:rsidR="009F7B6C">
        <w:rPr>
          <w:sz w:val="28"/>
          <w:szCs w:val="28"/>
        </w:rPr>
        <w:t xml:space="preserve">и средства массовой коммуникации </w:t>
      </w:r>
      <w:r w:rsidR="009F7B6C" w:rsidRPr="009F7B6C">
        <w:rPr>
          <w:sz w:val="28"/>
          <w:szCs w:val="28"/>
        </w:rPr>
        <w:t>оказывают значительное влияние на образ жизни людей, в частности, подростков, формируют, программируют и регулируют их поведение в обществе. Информация, передаваемая в СМИ, оказывает то или иное психологическое воздействие на аудиторию подросткового возраста. В процессе просмотра телевизионных передач или знакомства с информацией, передаваемой через другие СМИ, у подростков создаются те или иные привлекательные, желанные или напротив образы.</w:t>
      </w:r>
    </w:p>
    <w:p w:rsidR="009F7B6C" w:rsidRDefault="009F7B6C" w:rsidP="009F7B6C">
      <w:pPr>
        <w:spacing w:line="360" w:lineRule="auto"/>
        <w:ind w:firstLine="709"/>
        <w:jc w:val="both"/>
        <w:rPr>
          <w:sz w:val="28"/>
          <w:szCs w:val="28"/>
        </w:rPr>
      </w:pPr>
      <w:r>
        <w:rPr>
          <w:sz w:val="28"/>
          <w:szCs w:val="28"/>
        </w:rPr>
        <w:t xml:space="preserve">Кроме того, посредством СМИ </w:t>
      </w:r>
      <w:r w:rsidRPr="00801F9E">
        <w:rPr>
          <w:sz w:val="28"/>
          <w:szCs w:val="28"/>
        </w:rPr>
        <w:t xml:space="preserve">устанавливается контакт </w:t>
      </w:r>
      <w:r>
        <w:rPr>
          <w:sz w:val="28"/>
          <w:szCs w:val="28"/>
        </w:rPr>
        <w:t xml:space="preserve">различных организаций, государственных органов, общественных учреждений и т.д. с лицами подросткового возраста. Именно СМИ </w:t>
      </w:r>
      <w:r w:rsidRPr="00801F9E">
        <w:rPr>
          <w:sz w:val="28"/>
          <w:szCs w:val="28"/>
        </w:rPr>
        <w:t>является проводником</w:t>
      </w:r>
      <w:r>
        <w:rPr>
          <w:sz w:val="28"/>
          <w:szCs w:val="28"/>
        </w:rPr>
        <w:t xml:space="preserve"> информации</w:t>
      </w:r>
      <w:r w:rsidRPr="00801F9E">
        <w:rPr>
          <w:sz w:val="28"/>
          <w:szCs w:val="28"/>
        </w:rPr>
        <w:t>, способом</w:t>
      </w:r>
      <w:r>
        <w:rPr>
          <w:sz w:val="28"/>
          <w:szCs w:val="28"/>
        </w:rPr>
        <w:t xml:space="preserve"> их</w:t>
      </w:r>
      <w:r w:rsidRPr="00801F9E">
        <w:rPr>
          <w:sz w:val="28"/>
          <w:szCs w:val="28"/>
        </w:rPr>
        <w:t xml:space="preserve"> оповещения, ознакомления </w:t>
      </w:r>
      <w:r>
        <w:rPr>
          <w:sz w:val="28"/>
          <w:szCs w:val="28"/>
        </w:rPr>
        <w:t>с происходящими в обществе событиями, существующими идеями, предложениями и т.д.</w:t>
      </w:r>
    </w:p>
    <w:p w:rsidR="009F7B6C" w:rsidRDefault="009F7B6C" w:rsidP="009F7B6C">
      <w:pPr>
        <w:spacing w:line="360" w:lineRule="auto"/>
        <w:ind w:firstLine="709"/>
        <w:jc w:val="both"/>
        <w:rPr>
          <w:sz w:val="28"/>
          <w:szCs w:val="28"/>
        </w:rPr>
      </w:pPr>
      <w:r>
        <w:rPr>
          <w:sz w:val="28"/>
          <w:szCs w:val="28"/>
        </w:rPr>
        <w:t xml:space="preserve">В процессе своей жизнедеятельности подросток проявляет интерес, </w:t>
      </w:r>
      <w:r w:rsidRPr="00E50B61">
        <w:rPr>
          <w:sz w:val="28"/>
          <w:szCs w:val="28"/>
        </w:rPr>
        <w:t>испытывает познавательную потребность</w:t>
      </w:r>
      <w:r>
        <w:rPr>
          <w:sz w:val="28"/>
          <w:szCs w:val="28"/>
        </w:rPr>
        <w:t xml:space="preserve"> к информации, передаваемой через СМИ. </w:t>
      </w:r>
      <w:r w:rsidRPr="00E50B61">
        <w:rPr>
          <w:sz w:val="28"/>
          <w:szCs w:val="28"/>
        </w:rPr>
        <w:t>Удовлетворение интереса вызывает появление новых интересов, соответствующих более высокому уровню познавательной де</w:t>
      </w:r>
      <w:r w:rsidRPr="00E50B61">
        <w:rPr>
          <w:sz w:val="28"/>
          <w:szCs w:val="28"/>
        </w:rPr>
        <w:softHyphen/>
        <w:t>ятельности, что может привести к устойчивой лич</w:t>
      </w:r>
      <w:bookmarkStart w:id="0" w:name="_GoBack"/>
      <w:bookmarkEnd w:id="0"/>
      <w:r w:rsidRPr="00E50B61">
        <w:rPr>
          <w:sz w:val="28"/>
          <w:szCs w:val="28"/>
        </w:rPr>
        <w:t>ностной потребно</w:t>
      </w:r>
      <w:r>
        <w:rPr>
          <w:sz w:val="28"/>
          <w:szCs w:val="28"/>
        </w:rPr>
        <w:t xml:space="preserve">сти в обращении к СМИ. В данных условиях с помощью СМИ </w:t>
      </w:r>
      <w:r w:rsidRPr="00BA54C0">
        <w:rPr>
          <w:sz w:val="28"/>
          <w:szCs w:val="28"/>
        </w:rPr>
        <w:t xml:space="preserve">можно сформировать у </w:t>
      </w:r>
      <w:r>
        <w:rPr>
          <w:sz w:val="28"/>
          <w:szCs w:val="28"/>
        </w:rPr>
        <w:t>подростков</w:t>
      </w:r>
      <w:r w:rsidRPr="00BA54C0">
        <w:rPr>
          <w:sz w:val="28"/>
          <w:szCs w:val="28"/>
        </w:rPr>
        <w:t xml:space="preserve"> определенные потребности и на их основе управлять интересом.</w:t>
      </w:r>
    </w:p>
    <w:p w:rsidR="009F7B6C" w:rsidRDefault="009F7B6C" w:rsidP="009F7B6C">
      <w:pPr>
        <w:spacing w:line="360" w:lineRule="auto"/>
        <w:ind w:firstLine="709"/>
        <w:jc w:val="both"/>
        <w:rPr>
          <w:sz w:val="28"/>
          <w:szCs w:val="28"/>
        </w:rPr>
      </w:pPr>
      <w:r>
        <w:rPr>
          <w:sz w:val="28"/>
          <w:szCs w:val="28"/>
        </w:rPr>
        <w:t xml:space="preserve">Одновременно с этим, в условиях современного общественного развития развитие личности подростка требует уделять внимание </w:t>
      </w:r>
      <w:r>
        <w:rPr>
          <w:sz w:val="28"/>
        </w:rPr>
        <w:t xml:space="preserve">процессам его самоидентификации. </w:t>
      </w:r>
      <w:r w:rsidRPr="009F7B6C">
        <w:rPr>
          <w:sz w:val="28"/>
          <w:szCs w:val="28"/>
        </w:rPr>
        <w:t>Подростковый возраст</w:t>
      </w:r>
      <w:r>
        <w:rPr>
          <w:sz w:val="28"/>
          <w:szCs w:val="28"/>
        </w:rPr>
        <w:t xml:space="preserve"> </w:t>
      </w:r>
      <w:r w:rsidRPr="009F7B6C">
        <w:rPr>
          <w:sz w:val="28"/>
          <w:szCs w:val="28"/>
        </w:rPr>
        <w:t>является одним из наиболее сл</w:t>
      </w:r>
      <w:r>
        <w:rPr>
          <w:sz w:val="28"/>
          <w:szCs w:val="28"/>
        </w:rPr>
        <w:t>ожных периодов развития человека, когда</w:t>
      </w:r>
      <w:r w:rsidRPr="009F7B6C">
        <w:rPr>
          <w:sz w:val="28"/>
          <w:szCs w:val="28"/>
        </w:rPr>
        <w:t xml:space="preserve"> </w:t>
      </w:r>
      <w:r>
        <w:rPr>
          <w:sz w:val="28"/>
          <w:szCs w:val="28"/>
        </w:rPr>
        <w:t>и</w:t>
      </w:r>
      <w:r w:rsidRPr="009F7B6C">
        <w:rPr>
          <w:sz w:val="28"/>
          <w:szCs w:val="28"/>
        </w:rPr>
        <w:t>зменяются</w:t>
      </w:r>
      <w:r>
        <w:rPr>
          <w:sz w:val="28"/>
          <w:szCs w:val="28"/>
        </w:rPr>
        <w:t xml:space="preserve"> его</w:t>
      </w:r>
      <w:r w:rsidRPr="009F7B6C">
        <w:rPr>
          <w:sz w:val="28"/>
          <w:szCs w:val="28"/>
        </w:rPr>
        <w:t xml:space="preserve"> мировоззрение, интересы, взгляды на окружающий личности мир и на себя. </w:t>
      </w:r>
      <w:r>
        <w:rPr>
          <w:sz w:val="28"/>
          <w:szCs w:val="28"/>
        </w:rPr>
        <w:t>Тем самым обуславливается актуальность исследования с</w:t>
      </w:r>
      <w:r w:rsidRPr="001B14CF">
        <w:rPr>
          <w:sz w:val="28"/>
          <w:szCs w:val="28"/>
        </w:rPr>
        <w:t>пецифик</w:t>
      </w:r>
      <w:r>
        <w:rPr>
          <w:sz w:val="28"/>
          <w:szCs w:val="28"/>
        </w:rPr>
        <w:t>и</w:t>
      </w:r>
      <w:r w:rsidRPr="001B14CF">
        <w:rPr>
          <w:sz w:val="28"/>
          <w:szCs w:val="28"/>
        </w:rPr>
        <w:t xml:space="preserve"> воздействия СМИ и </w:t>
      </w:r>
      <w:r w:rsidRPr="001B14CF">
        <w:rPr>
          <w:sz w:val="28"/>
          <w:szCs w:val="28"/>
        </w:rPr>
        <w:lastRenderedPageBreak/>
        <w:t xml:space="preserve">СМК на подростковую </w:t>
      </w:r>
      <w:r w:rsidR="007216F8" w:rsidRPr="001B14CF">
        <w:rPr>
          <w:sz w:val="28"/>
          <w:szCs w:val="28"/>
        </w:rPr>
        <w:t>самоидентификацию (</w:t>
      </w:r>
      <w:r w:rsidRPr="001B14CF">
        <w:rPr>
          <w:sz w:val="28"/>
          <w:szCs w:val="28"/>
        </w:rPr>
        <w:t>на</w:t>
      </w:r>
      <w:r>
        <w:rPr>
          <w:sz w:val="28"/>
          <w:szCs w:val="28"/>
        </w:rPr>
        <w:t xml:space="preserve"> </w:t>
      </w:r>
      <w:r w:rsidR="007216F8">
        <w:rPr>
          <w:sz w:val="28"/>
          <w:szCs w:val="28"/>
        </w:rPr>
        <w:t>примере Владимирской</w:t>
      </w:r>
      <w:r>
        <w:rPr>
          <w:sz w:val="28"/>
          <w:szCs w:val="28"/>
        </w:rPr>
        <w:t xml:space="preserve"> области</w:t>
      </w:r>
      <w:r w:rsidRPr="001B14CF">
        <w:rPr>
          <w:sz w:val="28"/>
          <w:szCs w:val="28"/>
        </w:rPr>
        <w:t>)</w:t>
      </w:r>
      <w:r>
        <w:rPr>
          <w:sz w:val="28"/>
          <w:szCs w:val="28"/>
        </w:rPr>
        <w:t>.</w:t>
      </w:r>
    </w:p>
    <w:p w:rsidR="009F7B6C" w:rsidRDefault="009F7B6C" w:rsidP="009F7B6C">
      <w:pPr>
        <w:spacing w:line="360" w:lineRule="auto"/>
        <w:ind w:firstLine="709"/>
        <w:jc w:val="both"/>
        <w:rPr>
          <w:sz w:val="28"/>
          <w:szCs w:val="28"/>
        </w:rPr>
      </w:pPr>
      <w:r w:rsidRPr="009F7B6C">
        <w:rPr>
          <w:b/>
          <w:sz w:val="28"/>
          <w:szCs w:val="28"/>
        </w:rPr>
        <w:t>Цель исследования</w:t>
      </w:r>
      <w:r>
        <w:rPr>
          <w:sz w:val="28"/>
          <w:szCs w:val="28"/>
        </w:rPr>
        <w:t xml:space="preserve"> - изучить с</w:t>
      </w:r>
      <w:r w:rsidRPr="001B14CF">
        <w:rPr>
          <w:sz w:val="28"/>
          <w:szCs w:val="28"/>
        </w:rPr>
        <w:t>пецифик</w:t>
      </w:r>
      <w:r>
        <w:rPr>
          <w:sz w:val="28"/>
          <w:szCs w:val="28"/>
        </w:rPr>
        <w:t xml:space="preserve">у </w:t>
      </w:r>
      <w:r w:rsidRPr="001B14CF">
        <w:rPr>
          <w:sz w:val="28"/>
          <w:szCs w:val="28"/>
        </w:rPr>
        <w:t xml:space="preserve">воздействия СМИ и СМК на подростковую </w:t>
      </w:r>
      <w:r w:rsidR="007216F8" w:rsidRPr="001B14CF">
        <w:rPr>
          <w:sz w:val="28"/>
          <w:szCs w:val="28"/>
        </w:rPr>
        <w:t>самоидентификацию (</w:t>
      </w:r>
      <w:r w:rsidRPr="001B14CF">
        <w:rPr>
          <w:sz w:val="28"/>
          <w:szCs w:val="28"/>
        </w:rPr>
        <w:t>на</w:t>
      </w:r>
      <w:r>
        <w:rPr>
          <w:sz w:val="28"/>
          <w:szCs w:val="28"/>
        </w:rPr>
        <w:t xml:space="preserve"> </w:t>
      </w:r>
      <w:r w:rsidR="007216F8">
        <w:rPr>
          <w:sz w:val="28"/>
          <w:szCs w:val="28"/>
        </w:rPr>
        <w:t>примере Владимирской</w:t>
      </w:r>
      <w:r>
        <w:rPr>
          <w:sz w:val="28"/>
          <w:szCs w:val="28"/>
        </w:rPr>
        <w:t xml:space="preserve"> области</w:t>
      </w:r>
      <w:r w:rsidRPr="001B14CF">
        <w:rPr>
          <w:sz w:val="28"/>
          <w:szCs w:val="28"/>
        </w:rPr>
        <w:t>)</w:t>
      </w:r>
      <w:r>
        <w:rPr>
          <w:sz w:val="28"/>
          <w:szCs w:val="28"/>
        </w:rPr>
        <w:t>.</w:t>
      </w:r>
    </w:p>
    <w:p w:rsidR="009F7B6C" w:rsidRDefault="009F7B6C" w:rsidP="005826B6">
      <w:pPr>
        <w:spacing w:line="360" w:lineRule="auto"/>
        <w:ind w:firstLine="709"/>
        <w:jc w:val="both"/>
        <w:rPr>
          <w:sz w:val="28"/>
          <w:szCs w:val="28"/>
        </w:rPr>
      </w:pPr>
      <w:r w:rsidRPr="009F7B6C">
        <w:rPr>
          <w:b/>
          <w:sz w:val="28"/>
          <w:szCs w:val="28"/>
        </w:rPr>
        <w:t>Задачи исследования</w:t>
      </w:r>
      <w:r>
        <w:rPr>
          <w:sz w:val="28"/>
          <w:szCs w:val="28"/>
        </w:rPr>
        <w:t>:</w:t>
      </w:r>
    </w:p>
    <w:p w:rsidR="009F7B6C" w:rsidRDefault="009F7B6C" w:rsidP="009F7B6C">
      <w:pPr>
        <w:spacing w:line="360" w:lineRule="auto"/>
        <w:ind w:firstLine="709"/>
        <w:jc w:val="both"/>
        <w:rPr>
          <w:sz w:val="28"/>
          <w:szCs w:val="28"/>
        </w:rPr>
      </w:pPr>
      <w:r>
        <w:rPr>
          <w:sz w:val="28"/>
          <w:szCs w:val="28"/>
        </w:rPr>
        <w:t>- определить понятие и исследовать сущность подростковой самоидентификации;</w:t>
      </w:r>
    </w:p>
    <w:p w:rsidR="009F7B6C" w:rsidRDefault="009F7B6C" w:rsidP="009F7B6C">
      <w:pPr>
        <w:spacing w:line="360" w:lineRule="auto"/>
        <w:ind w:firstLine="709"/>
        <w:jc w:val="both"/>
        <w:rPr>
          <w:sz w:val="28"/>
          <w:szCs w:val="28"/>
        </w:rPr>
      </w:pPr>
      <w:r>
        <w:rPr>
          <w:sz w:val="28"/>
          <w:szCs w:val="28"/>
        </w:rPr>
        <w:t>- проанализировать понятия СМИ, СМК и рассмотреть механизмы их влияния на подростков;</w:t>
      </w:r>
    </w:p>
    <w:p w:rsidR="009F7B6C" w:rsidRDefault="009F7B6C" w:rsidP="009F7B6C">
      <w:pPr>
        <w:spacing w:line="360" w:lineRule="auto"/>
        <w:ind w:firstLine="709"/>
        <w:jc w:val="both"/>
        <w:rPr>
          <w:sz w:val="28"/>
          <w:szCs w:val="28"/>
        </w:rPr>
      </w:pPr>
      <w:r>
        <w:rPr>
          <w:sz w:val="28"/>
          <w:szCs w:val="28"/>
        </w:rPr>
        <w:t>- охарактеризовать подростков Владимирской области;</w:t>
      </w:r>
    </w:p>
    <w:p w:rsidR="009F7B6C" w:rsidRDefault="009F7B6C" w:rsidP="009F7B6C">
      <w:pPr>
        <w:spacing w:line="360" w:lineRule="auto"/>
        <w:ind w:firstLine="709"/>
        <w:jc w:val="both"/>
        <w:rPr>
          <w:sz w:val="28"/>
          <w:szCs w:val="28"/>
        </w:rPr>
      </w:pPr>
      <w:r>
        <w:rPr>
          <w:sz w:val="28"/>
          <w:szCs w:val="28"/>
        </w:rPr>
        <w:t>- предложить рекомендации по формированию самоидентификации подростков Владимирской области посредством СМИ И СМК;</w:t>
      </w:r>
    </w:p>
    <w:p w:rsidR="009F7B6C" w:rsidRDefault="009F7B6C" w:rsidP="009F7B6C">
      <w:pPr>
        <w:spacing w:line="360" w:lineRule="auto"/>
        <w:ind w:firstLine="709"/>
        <w:jc w:val="both"/>
        <w:rPr>
          <w:sz w:val="28"/>
          <w:szCs w:val="28"/>
        </w:rPr>
      </w:pPr>
      <w:r>
        <w:rPr>
          <w:sz w:val="28"/>
          <w:szCs w:val="28"/>
        </w:rPr>
        <w:t>- исследовать социальные сети и их влияние на подростковую самоидентификацию;</w:t>
      </w:r>
    </w:p>
    <w:p w:rsidR="009F7B6C" w:rsidRDefault="009F7B6C" w:rsidP="009F7B6C">
      <w:pPr>
        <w:spacing w:line="360" w:lineRule="auto"/>
        <w:ind w:firstLine="709"/>
        <w:jc w:val="both"/>
        <w:rPr>
          <w:sz w:val="28"/>
          <w:szCs w:val="28"/>
        </w:rPr>
      </w:pPr>
      <w:r>
        <w:rPr>
          <w:sz w:val="28"/>
          <w:szCs w:val="28"/>
        </w:rPr>
        <w:t xml:space="preserve">- провести социологическое исследование на тему: </w:t>
      </w:r>
      <w:r w:rsidRPr="00C115FD">
        <w:rPr>
          <w:sz w:val="28"/>
          <w:szCs w:val="28"/>
        </w:rPr>
        <w:t>«Влияние СМИ на досуг подростков»</w:t>
      </w:r>
      <w:r>
        <w:rPr>
          <w:sz w:val="28"/>
          <w:szCs w:val="28"/>
        </w:rPr>
        <w:t>.</w:t>
      </w:r>
    </w:p>
    <w:p w:rsidR="00F76894" w:rsidRDefault="005826B6" w:rsidP="005826B6">
      <w:pPr>
        <w:spacing w:line="360" w:lineRule="auto"/>
        <w:ind w:firstLine="709"/>
        <w:jc w:val="both"/>
        <w:rPr>
          <w:sz w:val="28"/>
          <w:szCs w:val="28"/>
        </w:rPr>
      </w:pPr>
      <w:r w:rsidRPr="009F7B6C">
        <w:rPr>
          <w:b/>
          <w:sz w:val="28"/>
          <w:szCs w:val="28"/>
        </w:rPr>
        <w:t>Степень изученности проблемы</w:t>
      </w:r>
      <w:r>
        <w:rPr>
          <w:sz w:val="28"/>
          <w:szCs w:val="28"/>
        </w:rPr>
        <w:t>.</w:t>
      </w:r>
      <w:r w:rsidR="009F7B6C">
        <w:rPr>
          <w:sz w:val="28"/>
          <w:szCs w:val="28"/>
        </w:rPr>
        <w:t xml:space="preserve"> Те или иные стороны вопроса о с</w:t>
      </w:r>
      <w:r w:rsidR="009F7B6C" w:rsidRPr="001B14CF">
        <w:rPr>
          <w:sz w:val="28"/>
          <w:szCs w:val="28"/>
        </w:rPr>
        <w:t>пецифик</w:t>
      </w:r>
      <w:r w:rsidR="009F7B6C">
        <w:rPr>
          <w:sz w:val="28"/>
          <w:szCs w:val="28"/>
        </w:rPr>
        <w:t xml:space="preserve">е </w:t>
      </w:r>
      <w:r w:rsidR="009F7B6C" w:rsidRPr="001B14CF">
        <w:rPr>
          <w:sz w:val="28"/>
          <w:szCs w:val="28"/>
        </w:rPr>
        <w:t xml:space="preserve">воздействия СМИ и СМК на подростковую </w:t>
      </w:r>
      <w:r w:rsidR="007216F8" w:rsidRPr="001B14CF">
        <w:rPr>
          <w:sz w:val="28"/>
          <w:szCs w:val="28"/>
        </w:rPr>
        <w:t>самоидентификацию исследуются</w:t>
      </w:r>
      <w:r w:rsidR="009F7B6C">
        <w:rPr>
          <w:sz w:val="28"/>
          <w:szCs w:val="28"/>
        </w:rPr>
        <w:t xml:space="preserve"> различными отечественными учеными. Так, </w:t>
      </w:r>
      <w:r w:rsidR="00F76894">
        <w:rPr>
          <w:sz w:val="28"/>
          <w:szCs w:val="28"/>
        </w:rPr>
        <w:t>особенности влияния СМИ на личность подростка изучают такие исследователи, как Т.Д.</w:t>
      </w:r>
      <w:r w:rsidR="00F76894" w:rsidRPr="00F76894">
        <w:rPr>
          <w:sz w:val="28"/>
          <w:szCs w:val="28"/>
        </w:rPr>
        <w:t>Джишкариани, И.С. Кокарев</w:t>
      </w:r>
      <w:r w:rsidR="00F76894">
        <w:rPr>
          <w:sz w:val="28"/>
          <w:szCs w:val="28"/>
        </w:rPr>
        <w:t xml:space="preserve">, А.А. Гришина, М.В. Данилова и др. </w:t>
      </w:r>
    </w:p>
    <w:p w:rsidR="005826B6" w:rsidRDefault="00F76894" w:rsidP="00F76894">
      <w:pPr>
        <w:spacing w:line="360" w:lineRule="auto"/>
        <w:ind w:firstLine="709"/>
        <w:jc w:val="both"/>
        <w:rPr>
          <w:kern w:val="1"/>
          <w:sz w:val="28"/>
          <w:szCs w:val="28"/>
        </w:rPr>
      </w:pPr>
      <w:r>
        <w:rPr>
          <w:sz w:val="28"/>
          <w:szCs w:val="28"/>
        </w:rPr>
        <w:t xml:space="preserve">Особое внимание понятию СМИ и механизмам их влияния на личность человека уделяют такие ученые, как </w:t>
      </w:r>
      <w:r w:rsidRPr="00B12E7A">
        <w:rPr>
          <w:sz w:val="28"/>
          <w:szCs w:val="28"/>
        </w:rPr>
        <w:t>Д.Е. Штильников</w:t>
      </w:r>
      <w:r>
        <w:rPr>
          <w:sz w:val="28"/>
          <w:szCs w:val="28"/>
        </w:rPr>
        <w:t xml:space="preserve">, </w:t>
      </w:r>
      <w:r w:rsidRPr="00B12E7A">
        <w:rPr>
          <w:sz w:val="28"/>
          <w:szCs w:val="28"/>
        </w:rPr>
        <w:t>В.Ф. Олешко, О.В. Малик</w:t>
      </w:r>
      <w:r>
        <w:rPr>
          <w:sz w:val="28"/>
          <w:szCs w:val="28"/>
        </w:rPr>
        <w:t xml:space="preserve"> и др. Особое внимание работе с подростками в процессе их развития уделяют </w:t>
      </w:r>
      <w:r w:rsidRPr="00C51229">
        <w:rPr>
          <w:kern w:val="1"/>
          <w:sz w:val="28"/>
          <w:szCs w:val="28"/>
        </w:rPr>
        <w:t xml:space="preserve">И.В. Челышева, </w:t>
      </w:r>
      <w:r>
        <w:rPr>
          <w:kern w:val="1"/>
          <w:sz w:val="28"/>
          <w:szCs w:val="28"/>
        </w:rPr>
        <w:t>О.И. Ефремова, В.С. Шаповалова и др. исследователи.</w:t>
      </w:r>
    </w:p>
    <w:p w:rsidR="00EC70D4" w:rsidRPr="00422E78" w:rsidRDefault="00EC70D4" w:rsidP="00EC70D4">
      <w:pPr>
        <w:spacing w:line="360" w:lineRule="auto"/>
        <w:ind w:firstLine="709"/>
        <w:jc w:val="both"/>
        <w:rPr>
          <w:sz w:val="28"/>
          <w:szCs w:val="28"/>
        </w:rPr>
      </w:pPr>
      <w:r>
        <w:rPr>
          <w:b/>
          <w:sz w:val="28"/>
          <w:szCs w:val="28"/>
        </w:rPr>
        <w:t>Объект</w:t>
      </w:r>
      <w:r w:rsidRPr="00422E78">
        <w:rPr>
          <w:b/>
          <w:sz w:val="28"/>
          <w:szCs w:val="28"/>
        </w:rPr>
        <w:t xml:space="preserve"> исследования</w:t>
      </w:r>
      <w:r>
        <w:rPr>
          <w:b/>
          <w:sz w:val="28"/>
          <w:szCs w:val="28"/>
        </w:rPr>
        <w:t xml:space="preserve"> -</w:t>
      </w:r>
      <w:r w:rsidRPr="00422E78">
        <w:rPr>
          <w:b/>
          <w:sz w:val="28"/>
          <w:szCs w:val="28"/>
        </w:rPr>
        <w:t xml:space="preserve"> </w:t>
      </w:r>
      <w:r>
        <w:rPr>
          <w:sz w:val="28"/>
          <w:szCs w:val="28"/>
        </w:rPr>
        <w:t>СМИ и СМК, влияющие на подростковую самоидентификацию.</w:t>
      </w:r>
    </w:p>
    <w:p w:rsidR="00EC70D4" w:rsidRDefault="00EC70D4" w:rsidP="00EC70D4">
      <w:pPr>
        <w:spacing w:line="360" w:lineRule="auto"/>
        <w:ind w:firstLine="709"/>
        <w:jc w:val="both"/>
        <w:rPr>
          <w:sz w:val="28"/>
          <w:szCs w:val="28"/>
        </w:rPr>
      </w:pPr>
      <w:r>
        <w:rPr>
          <w:b/>
          <w:sz w:val="28"/>
          <w:szCs w:val="28"/>
        </w:rPr>
        <w:t>Предмет</w:t>
      </w:r>
      <w:r w:rsidRPr="00422E78">
        <w:rPr>
          <w:b/>
          <w:sz w:val="28"/>
          <w:szCs w:val="28"/>
        </w:rPr>
        <w:t xml:space="preserve"> </w:t>
      </w:r>
      <w:r>
        <w:rPr>
          <w:b/>
          <w:sz w:val="28"/>
          <w:szCs w:val="28"/>
        </w:rPr>
        <w:t>исследования</w:t>
      </w:r>
      <w:r>
        <w:rPr>
          <w:sz w:val="28"/>
          <w:szCs w:val="28"/>
        </w:rPr>
        <w:t xml:space="preserve"> - с</w:t>
      </w:r>
      <w:r w:rsidRPr="001B14CF">
        <w:rPr>
          <w:sz w:val="28"/>
          <w:szCs w:val="28"/>
        </w:rPr>
        <w:t xml:space="preserve">пецифика воздействия СМИ и СМК на </w:t>
      </w:r>
      <w:r w:rsidR="007216F8" w:rsidRPr="001B14CF">
        <w:rPr>
          <w:sz w:val="28"/>
          <w:szCs w:val="28"/>
        </w:rPr>
        <w:t>самоидентификацию подростков</w:t>
      </w:r>
      <w:r>
        <w:rPr>
          <w:sz w:val="28"/>
          <w:szCs w:val="28"/>
        </w:rPr>
        <w:t xml:space="preserve"> Владимирской области.</w:t>
      </w:r>
    </w:p>
    <w:p w:rsidR="00EC70D4" w:rsidRDefault="005826B6" w:rsidP="00EC70D4">
      <w:pPr>
        <w:spacing w:line="360" w:lineRule="auto"/>
        <w:ind w:firstLine="709"/>
        <w:jc w:val="both"/>
        <w:rPr>
          <w:sz w:val="28"/>
          <w:szCs w:val="28"/>
        </w:rPr>
      </w:pPr>
      <w:r w:rsidRPr="00F76894">
        <w:rPr>
          <w:b/>
          <w:sz w:val="28"/>
          <w:szCs w:val="28"/>
        </w:rPr>
        <w:lastRenderedPageBreak/>
        <w:t>Концепция исследования</w:t>
      </w:r>
      <w:r>
        <w:rPr>
          <w:sz w:val="28"/>
          <w:szCs w:val="28"/>
        </w:rPr>
        <w:t>.</w:t>
      </w:r>
      <w:r w:rsidR="00F76894">
        <w:rPr>
          <w:sz w:val="28"/>
          <w:szCs w:val="28"/>
        </w:rPr>
        <w:t xml:space="preserve"> </w:t>
      </w:r>
      <w:r w:rsidR="00EC70D4">
        <w:rPr>
          <w:sz w:val="28"/>
          <w:szCs w:val="28"/>
        </w:rPr>
        <w:t>Обеспечению положительного влияния СМИ на подростков способствует:</w:t>
      </w:r>
    </w:p>
    <w:p w:rsidR="00EC70D4" w:rsidRPr="00983509" w:rsidRDefault="00EC70D4" w:rsidP="00EC70D4">
      <w:pPr>
        <w:spacing w:line="360" w:lineRule="auto"/>
        <w:ind w:firstLine="709"/>
        <w:jc w:val="both"/>
        <w:textAlignment w:val="baseline"/>
        <w:rPr>
          <w:sz w:val="28"/>
          <w:szCs w:val="28"/>
        </w:rPr>
      </w:pPr>
      <w:r>
        <w:rPr>
          <w:sz w:val="28"/>
          <w:szCs w:val="28"/>
        </w:rPr>
        <w:t xml:space="preserve">- учет при выборе количества и </w:t>
      </w:r>
      <w:r w:rsidRPr="00E43043">
        <w:rPr>
          <w:sz w:val="28"/>
          <w:szCs w:val="28"/>
        </w:rPr>
        <w:t>качеств</w:t>
      </w:r>
      <w:r>
        <w:rPr>
          <w:sz w:val="28"/>
          <w:szCs w:val="28"/>
        </w:rPr>
        <w:t>а</w:t>
      </w:r>
      <w:r w:rsidRPr="00E43043">
        <w:rPr>
          <w:sz w:val="28"/>
          <w:szCs w:val="28"/>
        </w:rPr>
        <w:t xml:space="preserve"> информации, </w:t>
      </w:r>
      <w:r>
        <w:rPr>
          <w:sz w:val="28"/>
          <w:szCs w:val="28"/>
        </w:rPr>
        <w:t xml:space="preserve">передаваемой через СМИ, используемых при проведении и организации досуга, </w:t>
      </w:r>
      <w:r w:rsidRPr="00983509">
        <w:rPr>
          <w:sz w:val="28"/>
          <w:szCs w:val="28"/>
        </w:rPr>
        <w:t xml:space="preserve">потребностей личности детей подросткового возраста, </w:t>
      </w:r>
    </w:p>
    <w:p w:rsidR="005826B6" w:rsidRDefault="00EC70D4" w:rsidP="00EC70D4">
      <w:pPr>
        <w:spacing w:line="360" w:lineRule="auto"/>
        <w:ind w:firstLine="709"/>
        <w:jc w:val="both"/>
        <w:textAlignment w:val="baseline"/>
        <w:rPr>
          <w:sz w:val="28"/>
          <w:szCs w:val="28"/>
        </w:rPr>
      </w:pPr>
      <w:r w:rsidRPr="00983509">
        <w:rPr>
          <w:sz w:val="28"/>
          <w:szCs w:val="28"/>
        </w:rPr>
        <w:t xml:space="preserve">- </w:t>
      </w:r>
      <w:r w:rsidR="007216F8">
        <w:rPr>
          <w:sz w:val="28"/>
          <w:szCs w:val="28"/>
        </w:rPr>
        <w:t>выбор СМИ</w:t>
      </w:r>
      <w:r>
        <w:rPr>
          <w:sz w:val="28"/>
          <w:szCs w:val="28"/>
        </w:rPr>
        <w:t xml:space="preserve"> такого содержания, которое обеспечивает </w:t>
      </w:r>
      <w:r w:rsidRPr="00983509">
        <w:rPr>
          <w:sz w:val="28"/>
          <w:szCs w:val="28"/>
        </w:rPr>
        <w:t>формирова</w:t>
      </w:r>
      <w:r>
        <w:rPr>
          <w:sz w:val="28"/>
          <w:szCs w:val="28"/>
        </w:rPr>
        <w:t xml:space="preserve">ние нравственных </w:t>
      </w:r>
      <w:r w:rsidRPr="00983509">
        <w:rPr>
          <w:sz w:val="28"/>
          <w:szCs w:val="28"/>
        </w:rPr>
        <w:t>ценност</w:t>
      </w:r>
      <w:r>
        <w:rPr>
          <w:sz w:val="28"/>
          <w:szCs w:val="28"/>
        </w:rPr>
        <w:t>ей</w:t>
      </w:r>
      <w:r w:rsidRPr="00983509">
        <w:rPr>
          <w:sz w:val="28"/>
          <w:szCs w:val="28"/>
        </w:rPr>
        <w:t>, морал</w:t>
      </w:r>
      <w:r>
        <w:rPr>
          <w:sz w:val="28"/>
          <w:szCs w:val="28"/>
        </w:rPr>
        <w:t>и</w:t>
      </w:r>
      <w:r w:rsidRPr="00983509">
        <w:rPr>
          <w:sz w:val="28"/>
          <w:szCs w:val="28"/>
        </w:rPr>
        <w:t xml:space="preserve"> и основны</w:t>
      </w:r>
      <w:r>
        <w:rPr>
          <w:sz w:val="28"/>
          <w:szCs w:val="28"/>
        </w:rPr>
        <w:t>х элементов</w:t>
      </w:r>
      <w:r w:rsidRPr="00983509">
        <w:rPr>
          <w:sz w:val="28"/>
          <w:szCs w:val="28"/>
        </w:rPr>
        <w:t xml:space="preserve"> культуры.</w:t>
      </w:r>
    </w:p>
    <w:p w:rsidR="00EC70D4" w:rsidRDefault="009A1323" w:rsidP="00EC70D4">
      <w:pPr>
        <w:spacing w:line="360" w:lineRule="auto"/>
        <w:ind w:firstLine="709"/>
        <w:jc w:val="both"/>
        <w:rPr>
          <w:sz w:val="28"/>
          <w:szCs w:val="28"/>
        </w:rPr>
      </w:pPr>
      <w:r w:rsidRPr="00EC70D4">
        <w:rPr>
          <w:b/>
          <w:sz w:val="28"/>
          <w:szCs w:val="28"/>
        </w:rPr>
        <w:t>Методология исследования</w:t>
      </w:r>
      <w:r w:rsidR="00EC70D4">
        <w:rPr>
          <w:b/>
          <w:sz w:val="28"/>
          <w:szCs w:val="28"/>
        </w:rPr>
        <w:t xml:space="preserve"> </w:t>
      </w:r>
      <w:r w:rsidR="00EC70D4">
        <w:rPr>
          <w:sz w:val="28"/>
          <w:szCs w:val="28"/>
        </w:rPr>
        <w:t xml:space="preserve">основывается на системном подходе, при котором учитываются </w:t>
      </w:r>
      <w:r w:rsidR="00EC70D4" w:rsidRPr="00592304">
        <w:rPr>
          <w:sz w:val="28"/>
          <w:szCs w:val="28"/>
        </w:rPr>
        <w:t>теоретические аспекты исследования</w:t>
      </w:r>
      <w:r w:rsidR="00EC70D4">
        <w:rPr>
          <w:sz w:val="28"/>
          <w:szCs w:val="28"/>
        </w:rPr>
        <w:t xml:space="preserve"> с</w:t>
      </w:r>
      <w:r w:rsidR="00EC70D4" w:rsidRPr="001B14CF">
        <w:rPr>
          <w:sz w:val="28"/>
          <w:szCs w:val="28"/>
        </w:rPr>
        <w:t>пецифик</w:t>
      </w:r>
      <w:r w:rsidR="00EC70D4">
        <w:rPr>
          <w:sz w:val="28"/>
          <w:szCs w:val="28"/>
        </w:rPr>
        <w:t>и</w:t>
      </w:r>
      <w:r w:rsidR="00EC70D4" w:rsidRPr="001B14CF">
        <w:rPr>
          <w:sz w:val="28"/>
          <w:szCs w:val="28"/>
        </w:rPr>
        <w:t xml:space="preserve"> воздействия СМИ и СМК на подростковую самоидентификацию</w:t>
      </w:r>
      <w:r w:rsidR="00EC70D4">
        <w:rPr>
          <w:sz w:val="28"/>
          <w:szCs w:val="28"/>
        </w:rPr>
        <w:t>.</w:t>
      </w:r>
    </w:p>
    <w:p w:rsidR="00EC70D4" w:rsidRDefault="00EC70D4" w:rsidP="00EC70D4">
      <w:pPr>
        <w:spacing w:line="360" w:lineRule="auto"/>
        <w:ind w:firstLine="709"/>
        <w:jc w:val="both"/>
        <w:rPr>
          <w:sz w:val="28"/>
          <w:szCs w:val="28"/>
        </w:rPr>
      </w:pPr>
      <w:r>
        <w:rPr>
          <w:sz w:val="28"/>
          <w:szCs w:val="28"/>
        </w:rPr>
        <w:t xml:space="preserve">В процессе исследования применялись следующие </w:t>
      </w:r>
      <w:r w:rsidRPr="00495851">
        <w:rPr>
          <w:sz w:val="28"/>
          <w:szCs w:val="28"/>
        </w:rPr>
        <w:t>методы:</w:t>
      </w:r>
    </w:p>
    <w:p w:rsidR="00EC70D4" w:rsidRDefault="00EC70D4" w:rsidP="00EC70D4">
      <w:pPr>
        <w:spacing w:line="360" w:lineRule="auto"/>
        <w:ind w:firstLine="709"/>
        <w:jc w:val="both"/>
        <w:rPr>
          <w:sz w:val="28"/>
          <w:szCs w:val="28"/>
        </w:rPr>
      </w:pPr>
      <w:r>
        <w:rPr>
          <w:sz w:val="28"/>
          <w:szCs w:val="28"/>
        </w:rPr>
        <w:t>- общенаучные методы (описание, сравнение, обобщение, синтез и т.д.);</w:t>
      </w:r>
    </w:p>
    <w:p w:rsidR="009A1323" w:rsidRDefault="00EC70D4" w:rsidP="00EC70D4">
      <w:pPr>
        <w:spacing w:line="360" w:lineRule="auto"/>
        <w:ind w:firstLine="709"/>
        <w:jc w:val="both"/>
        <w:rPr>
          <w:sz w:val="28"/>
          <w:szCs w:val="28"/>
        </w:rPr>
      </w:pPr>
      <w:r>
        <w:rPr>
          <w:sz w:val="28"/>
          <w:szCs w:val="28"/>
        </w:rPr>
        <w:t>- эмпирические методы (анализ научной литературы, социологический опрос);</w:t>
      </w:r>
    </w:p>
    <w:p w:rsidR="00EC70D4" w:rsidRDefault="009A1323" w:rsidP="00EC70D4">
      <w:pPr>
        <w:spacing w:line="360" w:lineRule="auto"/>
        <w:ind w:firstLine="709"/>
        <w:jc w:val="both"/>
        <w:rPr>
          <w:sz w:val="28"/>
          <w:szCs w:val="28"/>
        </w:rPr>
      </w:pPr>
      <w:r w:rsidRPr="00EC70D4">
        <w:rPr>
          <w:b/>
          <w:sz w:val="28"/>
          <w:szCs w:val="28"/>
        </w:rPr>
        <w:t>Практическая значимость исследования</w:t>
      </w:r>
      <w:r w:rsidR="00EC70D4">
        <w:rPr>
          <w:b/>
          <w:sz w:val="28"/>
          <w:szCs w:val="28"/>
        </w:rPr>
        <w:t xml:space="preserve"> </w:t>
      </w:r>
      <w:r w:rsidR="00EC70D4">
        <w:rPr>
          <w:sz w:val="28"/>
          <w:szCs w:val="28"/>
        </w:rPr>
        <w:t>заключается в том, что его результаты могут использоваться в учебных заведениях при изучении вопроса о с</w:t>
      </w:r>
      <w:r w:rsidR="00EC70D4" w:rsidRPr="001B14CF">
        <w:rPr>
          <w:sz w:val="28"/>
          <w:szCs w:val="28"/>
        </w:rPr>
        <w:t>пецифик</w:t>
      </w:r>
      <w:r w:rsidR="00EC70D4">
        <w:rPr>
          <w:sz w:val="28"/>
          <w:szCs w:val="28"/>
        </w:rPr>
        <w:t>е</w:t>
      </w:r>
      <w:r w:rsidR="00EC70D4" w:rsidRPr="001B14CF">
        <w:rPr>
          <w:sz w:val="28"/>
          <w:szCs w:val="28"/>
        </w:rPr>
        <w:t xml:space="preserve"> воздействия СМИ и СМК на подростковую самоидентификацию</w:t>
      </w:r>
      <w:r w:rsidR="00EC70D4">
        <w:rPr>
          <w:sz w:val="28"/>
          <w:szCs w:val="28"/>
        </w:rPr>
        <w:t xml:space="preserve">. </w:t>
      </w:r>
    </w:p>
    <w:p w:rsidR="009A1323" w:rsidRPr="00EC70D4" w:rsidRDefault="009A1323"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085346" w:rsidRDefault="00085346" w:rsidP="005826B6">
      <w:pPr>
        <w:spacing w:line="360" w:lineRule="auto"/>
        <w:ind w:firstLine="709"/>
        <w:jc w:val="both"/>
        <w:rPr>
          <w:sz w:val="28"/>
          <w:szCs w:val="28"/>
        </w:rPr>
      </w:pPr>
    </w:p>
    <w:p w:rsidR="00B054B8" w:rsidRPr="00B054B8" w:rsidRDefault="00B054B8" w:rsidP="00B054B8">
      <w:pPr>
        <w:spacing w:line="360" w:lineRule="auto"/>
        <w:jc w:val="center"/>
        <w:rPr>
          <w:b/>
          <w:sz w:val="28"/>
          <w:szCs w:val="28"/>
        </w:rPr>
      </w:pPr>
      <w:r w:rsidRPr="00B054B8">
        <w:rPr>
          <w:b/>
          <w:sz w:val="28"/>
          <w:szCs w:val="28"/>
        </w:rPr>
        <w:t xml:space="preserve">Глава 1. </w:t>
      </w:r>
      <w:r w:rsidR="007216F8" w:rsidRPr="00B054B8">
        <w:rPr>
          <w:b/>
          <w:sz w:val="28"/>
          <w:szCs w:val="28"/>
        </w:rPr>
        <w:t>ТЕОРЕТИЧЕСКИЕ АСПЕКТЫ ИССЛЕДОВАНИЯ СПЕЦИФИКИ ВОЗДЕЙСТВИЯ СМИ И СМК НА ПОДРОСТКОВУЮ САМОИДЕНТИФИКАЦИЮ</w:t>
      </w:r>
    </w:p>
    <w:p w:rsidR="00B054B8" w:rsidRDefault="00B054B8" w:rsidP="00B054B8">
      <w:pPr>
        <w:spacing w:line="360" w:lineRule="auto"/>
        <w:jc w:val="center"/>
        <w:rPr>
          <w:b/>
          <w:sz w:val="28"/>
          <w:szCs w:val="28"/>
        </w:rPr>
      </w:pPr>
    </w:p>
    <w:p w:rsidR="00085346" w:rsidRPr="00B054B8" w:rsidRDefault="00B054B8" w:rsidP="00B054B8">
      <w:pPr>
        <w:spacing w:line="360" w:lineRule="auto"/>
        <w:jc w:val="center"/>
        <w:rPr>
          <w:b/>
          <w:sz w:val="28"/>
          <w:szCs w:val="28"/>
        </w:rPr>
      </w:pPr>
      <w:r w:rsidRPr="00B054B8">
        <w:rPr>
          <w:b/>
          <w:sz w:val="28"/>
          <w:szCs w:val="28"/>
        </w:rPr>
        <w:t>1.1. Понятие и сущность подростковой самоидентификации</w:t>
      </w:r>
    </w:p>
    <w:p w:rsidR="00085346" w:rsidRDefault="00085346" w:rsidP="005826B6">
      <w:pPr>
        <w:spacing w:line="360" w:lineRule="auto"/>
        <w:ind w:firstLine="709"/>
        <w:jc w:val="both"/>
        <w:rPr>
          <w:sz w:val="28"/>
          <w:szCs w:val="28"/>
        </w:rPr>
      </w:pPr>
    </w:p>
    <w:p w:rsidR="00B054B8" w:rsidRDefault="00B054B8" w:rsidP="00B054B8">
      <w:pPr>
        <w:spacing w:line="360" w:lineRule="auto"/>
        <w:ind w:firstLine="709"/>
        <w:jc w:val="both"/>
        <w:rPr>
          <w:sz w:val="28"/>
        </w:rPr>
      </w:pPr>
      <w:r>
        <w:rPr>
          <w:sz w:val="28"/>
        </w:rPr>
        <w:t>Процесс самоидентификации подростков в настоящее время протекает под влиянием новых культурных вызовов. Однако, ключевые аспекты процесса самоидентификации подростков остаются не менее актуальными, оказывая значительное влияние на уровень их культурной адаптации.</w:t>
      </w:r>
    </w:p>
    <w:p w:rsidR="00B054B8" w:rsidRDefault="00B054B8" w:rsidP="00B054B8">
      <w:pPr>
        <w:spacing w:line="360" w:lineRule="auto"/>
        <w:ind w:firstLine="709"/>
        <w:jc w:val="both"/>
        <w:rPr>
          <w:sz w:val="28"/>
        </w:rPr>
      </w:pPr>
      <w:r>
        <w:rPr>
          <w:sz w:val="28"/>
        </w:rPr>
        <w:t xml:space="preserve">При этом под самоидентификацией понимается процесс уподобления одного лица другому, значимому для первого и принимаемому последним в качестве образца поведения на основании эмоциональной связи с ним. Самоидентификация – это также отождествление лицом себя с </w:t>
      </w:r>
      <w:r w:rsidRPr="00DE5AD4">
        <w:rPr>
          <w:sz w:val="28"/>
        </w:rPr>
        <w:t>персонаже</w:t>
      </w:r>
      <w:r>
        <w:rPr>
          <w:sz w:val="28"/>
        </w:rPr>
        <w:t>м художественного произведения, позволяющее первому проникнуться его смысловым содержанием, эстетическим переживанием</w:t>
      </w:r>
      <w:r w:rsidR="001D5269">
        <w:rPr>
          <w:sz w:val="28"/>
        </w:rPr>
        <w:t xml:space="preserve"> </w:t>
      </w:r>
      <w:r w:rsidR="001D5269" w:rsidRPr="001D5269">
        <w:rPr>
          <w:sz w:val="28"/>
        </w:rPr>
        <w:t>[</w:t>
      </w:r>
      <w:r w:rsidR="001D5269">
        <w:rPr>
          <w:sz w:val="28"/>
        </w:rPr>
        <w:t>17, с. 11</w:t>
      </w:r>
      <w:r w:rsidR="001D5269" w:rsidRPr="001D5269">
        <w:rPr>
          <w:sz w:val="28"/>
        </w:rPr>
        <w:t>]</w:t>
      </w:r>
      <w:r>
        <w:rPr>
          <w:sz w:val="28"/>
        </w:rPr>
        <w:t>.</w:t>
      </w:r>
    </w:p>
    <w:p w:rsidR="00B054B8" w:rsidRDefault="00B054B8" w:rsidP="00B054B8">
      <w:pPr>
        <w:spacing w:line="360" w:lineRule="auto"/>
        <w:ind w:firstLine="709"/>
        <w:jc w:val="both"/>
        <w:rPr>
          <w:sz w:val="28"/>
        </w:rPr>
      </w:pPr>
      <w:r>
        <w:rPr>
          <w:sz w:val="28"/>
        </w:rPr>
        <w:t xml:space="preserve">Самоидентификация человека связана с его мироощущением, восприятием собственной личности, поведением в обществе и проблемами личностного развития и взаимоотношений. Вместе с тем, самоидентификация связана с </w:t>
      </w:r>
      <w:r w:rsidRPr="008656BA">
        <w:rPr>
          <w:sz w:val="28"/>
        </w:rPr>
        <w:t>социальными стереотипами</w:t>
      </w:r>
      <w:r>
        <w:rPr>
          <w:sz w:val="28"/>
        </w:rPr>
        <w:t>, связывающими между собой личностную и социальную психологии, индивидуальный и социальный аспекты.</w:t>
      </w:r>
    </w:p>
    <w:p w:rsidR="00B054B8" w:rsidRDefault="00B054B8" w:rsidP="00B054B8">
      <w:pPr>
        <w:spacing w:line="360" w:lineRule="auto"/>
        <w:ind w:firstLine="709"/>
        <w:jc w:val="both"/>
        <w:rPr>
          <w:sz w:val="28"/>
        </w:rPr>
      </w:pPr>
      <w:r>
        <w:rPr>
          <w:sz w:val="28"/>
        </w:rPr>
        <w:t>Следует отметить, что самоидентификация связана также с моралью. Сохранение своего идентификационного статуса представляет собой одну из наиболее значимых мотиваций к выполнению моральных норм или соблюдению</w:t>
      </w:r>
      <w:r w:rsidRPr="00DE5AD4">
        <w:rPr>
          <w:sz w:val="28"/>
        </w:rPr>
        <w:t xml:space="preserve"> взятых на себя обязательств</w:t>
      </w:r>
      <w:r w:rsidR="001D5269">
        <w:rPr>
          <w:sz w:val="28"/>
        </w:rPr>
        <w:t xml:space="preserve"> </w:t>
      </w:r>
      <w:r w:rsidR="001D5269" w:rsidRPr="001D5269">
        <w:rPr>
          <w:sz w:val="28"/>
        </w:rPr>
        <w:t>[</w:t>
      </w:r>
      <w:r w:rsidR="001D5269">
        <w:rPr>
          <w:sz w:val="28"/>
        </w:rPr>
        <w:t>5, с. 196</w:t>
      </w:r>
      <w:r w:rsidR="001D5269" w:rsidRPr="001D5269">
        <w:rPr>
          <w:sz w:val="28"/>
        </w:rPr>
        <w:t>]</w:t>
      </w:r>
      <w:r w:rsidRPr="00DE5AD4">
        <w:rPr>
          <w:sz w:val="28"/>
        </w:rPr>
        <w:t>.</w:t>
      </w:r>
    </w:p>
    <w:p w:rsidR="00B054B8" w:rsidRDefault="00B054B8" w:rsidP="00B054B8">
      <w:pPr>
        <w:spacing w:line="360" w:lineRule="auto"/>
        <w:ind w:firstLine="709"/>
        <w:jc w:val="both"/>
        <w:rPr>
          <w:sz w:val="28"/>
        </w:rPr>
      </w:pPr>
      <w:r>
        <w:rPr>
          <w:sz w:val="28"/>
        </w:rPr>
        <w:t xml:space="preserve">Пик активности процессов самоидентификации приходится на подростковый возраст. На данном этапе своего развития человек активно </w:t>
      </w:r>
      <w:r>
        <w:rPr>
          <w:sz w:val="28"/>
        </w:rPr>
        <w:lastRenderedPageBreak/>
        <w:t xml:space="preserve">осмысляет собственную жизнь в целом и свое место в </w:t>
      </w:r>
      <w:r w:rsidRPr="0015513D">
        <w:rPr>
          <w:sz w:val="28"/>
        </w:rPr>
        <w:t>системе общественных отношений, в частности</w:t>
      </w:r>
      <w:r>
        <w:rPr>
          <w:sz w:val="28"/>
        </w:rPr>
        <w:t>.</w:t>
      </w:r>
    </w:p>
    <w:p w:rsidR="00B054B8" w:rsidRDefault="001D5269" w:rsidP="00B054B8">
      <w:pPr>
        <w:spacing w:line="360" w:lineRule="auto"/>
        <w:ind w:firstLine="709"/>
        <w:jc w:val="both"/>
        <w:rPr>
          <w:sz w:val="28"/>
        </w:rPr>
      </w:pPr>
      <w:r>
        <w:rPr>
          <w:sz w:val="28"/>
        </w:rPr>
        <w:t>Таки</w:t>
      </w:r>
      <w:r w:rsidR="0043308F">
        <w:rPr>
          <w:sz w:val="28"/>
        </w:rPr>
        <w:t>е</w:t>
      </w:r>
      <w:r>
        <w:rPr>
          <w:sz w:val="28"/>
        </w:rPr>
        <w:t xml:space="preserve"> исследователи, как </w:t>
      </w:r>
      <w:r>
        <w:rPr>
          <w:kern w:val="1"/>
          <w:sz w:val="28"/>
          <w:szCs w:val="28"/>
        </w:rPr>
        <w:t>И.В.</w:t>
      </w:r>
      <w:r w:rsidRPr="00C51229">
        <w:rPr>
          <w:kern w:val="1"/>
          <w:sz w:val="28"/>
          <w:szCs w:val="28"/>
        </w:rPr>
        <w:t xml:space="preserve">Челышева, </w:t>
      </w:r>
      <w:r>
        <w:rPr>
          <w:kern w:val="1"/>
          <w:sz w:val="28"/>
          <w:szCs w:val="28"/>
        </w:rPr>
        <w:t>О.И. Ефремова и др.,</w:t>
      </w:r>
      <w:r>
        <w:rPr>
          <w:sz w:val="28"/>
        </w:rPr>
        <w:t xml:space="preserve"> обращают внимание на то, что </w:t>
      </w:r>
      <w:r w:rsidR="00B054B8">
        <w:rPr>
          <w:sz w:val="28"/>
        </w:rPr>
        <w:t>Э. Эриксон утверждает, что вследствие неспособности подростка идентифицировать себя, для него наступает кризис идентичности, который сопровождается депрессией</w:t>
      </w:r>
      <w:r w:rsidR="00B054B8" w:rsidRPr="00DE5AD4">
        <w:rPr>
          <w:sz w:val="28"/>
        </w:rPr>
        <w:t xml:space="preserve">, неприспособленностью к жизни, отсутствием стремления </w:t>
      </w:r>
      <w:r w:rsidR="00B054B8">
        <w:rPr>
          <w:sz w:val="28"/>
        </w:rPr>
        <w:t>к продолжению</w:t>
      </w:r>
      <w:r w:rsidR="00B054B8" w:rsidRPr="00DE5AD4">
        <w:rPr>
          <w:sz w:val="28"/>
        </w:rPr>
        <w:t xml:space="preserve"> обр</w:t>
      </w:r>
      <w:r w:rsidR="00B054B8">
        <w:rPr>
          <w:sz w:val="28"/>
        </w:rPr>
        <w:t>азования и выбору карьеры</w:t>
      </w:r>
      <w:r>
        <w:rPr>
          <w:sz w:val="28"/>
        </w:rPr>
        <w:t xml:space="preserve"> </w:t>
      </w:r>
      <w:r w:rsidRPr="001D5269">
        <w:rPr>
          <w:sz w:val="28"/>
        </w:rPr>
        <w:t>[</w:t>
      </w:r>
      <w:r>
        <w:rPr>
          <w:sz w:val="28"/>
        </w:rPr>
        <w:t>20, с. 39</w:t>
      </w:r>
      <w:r w:rsidRPr="001D5269">
        <w:rPr>
          <w:sz w:val="28"/>
        </w:rPr>
        <w:t>]</w:t>
      </w:r>
      <w:r w:rsidR="00B054B8">
        <w:rPr>
          <w:sz w:val="28"/>
        </w:rPr>
        <w:t>.</w:t>
      </w:r>
    </w:p>
    <w:p w:rsidR="00B054B8" w:rsidRDefault="00B054B8" w:rsidP="00B054B8">
      <w:pPr>
        <w:spacing w:line="360" w:lineRule="auto"/>
        <w:ind w:firstLine="709"/>
        <w:jc w:val="both"/>
        <w:rPr>
          <w:sz w:val="28"/>
        </w:rPr>
      </w:pPr>
      <w:r>
        <w:rPr>
          <w:sz w:val="28"/>
        </w:rPr>
        <w:t xml:space="preserve">Большое значение в процессе самоидентификации подростка имеет социальное окружение. Социальное окружение включает в себя такие социальные группы, как семья, </w:t>
      </w:r>
      <w:r w:rsidRPr="00890094">
        <w:rPr>
          <w:sz w:val="28"/>
        </w:rPr>
        <w:t>компания сверстников, школьный класс</w:t>
      </w:r>
      <w:r>
        <w:rPr>
          <w:sz w:val="28"/>
        </w:rPr>
        <w:t xml:space="preserve">. Они представляют собой группы, составляющие </w:t>
      </w:r>
      <w:r w:rsidRPr="00890094">
        <w:rPr>
          <w:sz w:val="28"/>
        </w:rPr>
        <w:t>ближайшее окружение</w:t>
      </w:r>
      <w:r>
        <w:rPr>
          <w:sz w:val="28"/>
        </w:rPr>
        <w:t xml:space="preserve"> подростка и выступающие в качестве </w:t>
      </w:r>
      <w:r w:rsidRPr="00DE5AD4">
        <w:rPr>
          <w:sz w:val="28"/>
        </w:rPr>
        <w:t>носителей различных норм и ценно</w:t>
      </w:r>
      <w:r>
        <w:rPr>
          <w:sz w:val="28"/>
        </w:rPr>
        <w:t>стей.</w:t>
      </w:r>
    </w:p>
    <w:p w:rsidR="00B054B8" w:rsidRDefault="00B054B8" w:rsidP="00B054B8">
      <w:pPr>
        <w:spacing w:line="360" w:lineRule="auto"/>
        <w:ind w:firstLine="709"/>
        <w:jc w:val="both"/>
        <w:rPr>
          <w:sz w:val="28"/>
        </w:rPr>
      </w:pPr>
      <w:r>
        <w:rPr>
          <w:sz w:val="28"/>
        </w:rPr>
        <w:t>Э. Эриксон также говорит о том, что раннее детство, когда протекают процессы</w:t>
      </w:r>
      <w:r w:rsidRPr="00DE5AD4">
        <w:rPr>
          <w:sz w:val="28"/>
        </w:rPr>
        <w:t xml:space="preserve"> </w:t>
      </w:r>
      <w:r>
        <w:rPr>
          <w:sz w:val="28"/>
        </w:rPr>
        <w:t>само</w:t>
      </w:r>
      <w:r w:rsidRPr="00DE5AD4">
        <w:rPr>
          <w:sz w:val="28"/>
        </w:rPr>
        <w:t>идентификации с родителями и значимыми близкими людьми</w:t>
      </w:r>
      <w:r>
        <w:rPr>
          <w:sz w:val="28"/>
        </w:rPr>
        <w:t>, представляет собой период, когда</w:t>
      </w:r>
      <w:r w:rsidRPr="00DE5AD4">
        <w:rPr>
          <w:sz w:val="28"/>
        </w:rPr>
        <w:t xml:space="preserve"> закладывается основа для успешно</w:t>
      </w:r>
      <w:r>
        <w:rPr>
          <w:sz w:val="28"/>
        </w:rPr>
        <w:t>го формирования идентичности. В связи с этим, семья рассматривается в качестве одного из наиболее значимых факторов, влияющих на процессы самоидентификации ребенка, в том числе и в подростковом возрасте</w:t>
      </w:r>
      <w:r w:rsidR="001D5269">
        <w:rPr>
          <w:sz w:val="28"/>
        </w:rPr>
        <w:t xml:space="preserve"> </w:t>
      </w:r>
      <w:r w:rsidR="001D5269" w:rsidRPr="001D5269">
        <w:rPr>
          <w:sz w:val="28"/>
        </w:rPr>
        <w:t>[</w:t>
      </w:r>
      <w:r w:rsidR="001D5269">
        <w:rPr>
          <w:sz w:val="28"/>
        </w:rPr>
        <w:t>20,с . 40</w:t>
      </w:r>
      <w:r w:rsidR="001D5269" w:rsidRPr="001D5269">
        <w:rPr>
          <w:sz w:val="28"/>
        </w:rPr>
        <w:t>]</w:t>
      </w:r>
      <w:r>
        <w:rPr>
          <w:sz w:val="28"/>
        </w:rPr>
        <w:t>.</w:t>
      </w:r>
    </w:p>
    <w:p w:rsidR="0061623A" w:rsidRDefault="0061623A" w:rsidP="0061623A">
      <w:pPr>
        <w:spacing w:line="360" w:lineRule="auto"/>
        <w:ind w:firstLine="709"/>
        <w:jc w:val="both"/>
        <w:rPr>
          <w:color w:val="000000"/>
          <w:sz w:val="28"/>
          <w:szCs w:val="28"/>
        </w:rPr>
      </w:pPr>
      <w:r>
        <w:rPr>
          <w:sz w:val="28"/>
        </w:rPr>
        <w:t>С</w:t>
      </w:r>
      <w:r w:rsidRPr="00DE5AD4">
        <w:rPr>
          <w:sz w:val="28"/>
        </w:rPr>
        <w:t>амоидентификаци</w:t>
      </w:r>
      <w:r>
        <w:rPr>
          <w:sz w:val="28"/>
        </w:rPr>
        <w:t xml:space="preserve">я предполагает </w:t>
      </w:r>
      <w:r w:rsidRPr="00105F23">
        <w:rPr>
          <w:color w:val="000000"/>
          <w:sz w:val="28"/>
          <w:szCs w:val="28"/>
        </w:rPr>
        <w:t>способност</w:t>
      </w:r>
      <w:r>
        <w:rPr>
          <w:color w:val="000000"/>
          <w:sz w:val="28"/>
          <w:szCs w:val="28"/>
        </w:rPr>
        <w:t>ь подростков</w:t>
      </w:r>
      <w:r w:rsidRPr="00105F23">
        <w:rPr>
          <w:color w:val="000000"/>
          <w:sz w:val="28"/>
          <w:szCs w:val="28"/>
        </w:rPr>
        <w:t xml:space="preserve"> </w:t>
      </w:r>
      <w:r>
        <w:rPr>
          <w:color w:val="000000"/>
          <w:sz w:val="28"/>
          <w:szCs w:val="28"/>
        </w:rPr>
        <w:t xml:space="preserve">к </w:t>
      </w:r>
      <w:r w:rsidRPr="00105F23">
        <w:rPr>
          <w:color w:val="000000"/>
          <w:sz w:val="28"/>
          <w:szCs w:val="28"/>
        </w:rPr>
        <w:t>контрол</w:t>
      </w:r>
      <w:r>
        <w:rPr>
          <w:color w:val="000000"/>
          <w:sz w:val="28"/>
          <w:szCs w:val="28"/>
        </w:rPr>
        <w:t>ю</w:t>
      </w:r>
      <w:r w:rsidRPr="00105F23">
        <w:rPr>
          <w:color w:val="000000"/>
          <w:sz w:val="28"/>
          <w:szCs w:val="28"/>
        </w:rPr>
        <w:t xml:space="preserve"> свое</w:t>
      </w:r>
      <w:r>
        <w:rPr>
          <w:color w:val="000000"/>
          <w:sz w:val="28"/>
          <w:szCs w:val="28"/>
        </w:rPr>
        <w:t>го</w:t>
      </w:r>
      <w:r w:rsidRPr="00105F23">
        <w:rPr>
          <w:color w:val="000000"/>
          <w:sz w:val="28"/>
          <w:szCs w:val="28"/>
        </w:rPr>
        <w:t xml:space="preserve"> психологическо</w:t>
      </w:r>
      <w:r>
        <w:rPr>
          <w:color w:val="000000"/>
          <w:sz w:val="28"/>
          <w:szCs w:val="28"/>
        </w:rPr>
        <w:t>го</w:t>
      </w:r>
      <w:r w:rsidRPr="00105F23">
        <w:rPr>
          <w:color w:val="000000"/>
          <w:sz w:val="28"/>
          <w:szCs w:val="28"/>
        </w:rPr>
        <w:t xml:space="preserve"> пространст</w:t>
      </w:r>
      <w:r>
        <w:rPr>
          <w:color w:val="000000"/>
          <w:sz w:val="28"/>
          <w:szCs w:val="28"/>
        </w:rPr>
        <w:t>ва</w:t>
      </w:r>
      <w:r w:rsidRPr="00105F23">
        <w:rPr>
          <w:color w:val="000000"/>
          <w:sz w:val="28"/>
          <w:szCs w:val="28"/>
        </w:rPr>
        <w:t>, успешно</w:t>
      </w:r>
      <w:r>
        <w:rPr>
          <w:color w:val="000000"/>
          <w:sz w:val="28"/>
          <w:szCs w:val="28"/>
        </w:rPr>
        <w:t>му</w:t>
      </w:r>
      <w:r w:rsidRPr="00105F23">
        <w:rPr>
          <w:color w:val="000000"/>
          <w:sz w:val="28"/>
          <w:szCs w:val="28"/>
        </w:rPr>
        <w:t xml:space="preserve"> разре</w:t>
      </w:r>
      <w:r>
        <w:rPr>
          <w:color w:val="000000"/>
          <w:sz w:val="28"/>
          <w:szCs w:val="28"/>
        </w:rPr>
        <w:t>шению</w:t>
      </w:r>
      <w:r w:rsidRPr="00105F23">
        <w:rPr>
          <w:color w:val="000000"/>
          <w:sz w:val="28"/>
          <w:szCs w:val="28"/>
        </w:rPr>
        <w:t xml:space="preserve"> жизненны</w:t>
      </w:r>
      <w:r>
        <w:rPr>
          <w:color w:val="000000"/>
          <w:sz w:val="28"/>
          <w:szCs w:val="28"/>
        </w:rPr>
        <w:t>х задач</w:t>
      </w:r>
      <w:r w:rsidRPr="00105F23">
        <w:rPr>
          <w:color w:val="000000"/>
          <w:sz w:val="28"/>
          <w:szCs w:val="28"/>
        </w:rPr>
        <w:t>, устан</w:t>
      </w:r>
      <w:r>
        <w:rPr>
          <w:color w:val="000000"/>
          <w:sz w:val="28"/>
          <w:szCs w:val="28"/>
        </w:rPr>
        <w:t>овлению</w:t>
      </w:r>
      <w:r w:rsidRPr="00105F23">
        <w:rPr>
          <w:color w:val="000000"/>
          <w:sz w:val="28"/>
          <w:szCs w:val="28"/>
        </w:rPr>
        <w:t xml:space="preserve"> чувств</w:t>
      </w:r>
      <w:r>
        <w:rPr>
          <w:color w:val="000000"/>
          <w:sz w:val="28"/>
          <w:szCs w:val="28"/>
        </w:rPr>
        <w:t>а</w:t>
      </w:r>
      <w:r w:rsidRPr="00105F23">
        <w:rPr>
          <w:color w:val="000000"/>
          <w:sz w:val="28"/>
          <w:szCs w:val="28"/>
        </w:rPr>
        <w:t xml:space="preserve"> авторства по отношению к жизни</w:t>
      </w:r>
      <w:r>
        <w:rPr>
          <w:color w:val="000000"/>
          <w:sz w:val="28"/>
          <w:szCs w:val="28"/>
        </w:rPr>
        <w:t>. При этом отмечается, что «</w:t>
      </w:r>
      <w:r w:rsidRPr="00105F23">
        <w:rPr>
          <w:color w:val="000000"/>
          <w:sz w:val="28"/>
          <w:szCs w:val="28"/>
        </w:rPr>
        <w:t>чувство приватности не только защищает и стабилизирует, но и расширяет потенциал возможностей личности в совладании с жизненными трудностями конструктивным способом, реорганизует их в потенциал личностного роста и развития</w:t>
      </w:r>
      <w:r>
        <w:rPr>
          <w:color w:val="000000"/>
          <w:sz w:val="28"/>
          <w:szCs w:val="28"/>
        </w:rPr>
        <w:t>» [23, с. 678]</w:t>
      </w:r>
      <w:r w:rsidRPr="00105F23">
        <w:rPr>
          <w:color w:val="000000"/>
          <w:sz w:val="28"/>
          <w:szCs w:val="28"/>
        </w:rPr>
        <w:t>. </w:t>
      </w:r>
    </w:p>
    <w:p w:rsidR="0061623A" w:rsidRDefault="00B718D5" w:rsidP="00B718D5">
      <w:pPr>
        <w:spacing w:line="360" w:lineRule="auto"/>
        <w:ind w:firstLine="709"/>
        <w:jc w:val="both"/>
        <w:rPr>
          <w:sz w:val="28"/>
          <w:szCs w:val="28"/>
        </w:rPr>
      </w:pPr>
      <w:r>
        <w:rPr>
          <w:sz w:val="28"/>
        </w:rPr>
        <w:t>С</w:t>
      </w:r>
      <w:r w:rsidRPr="00DE5AD4">
        <w:rPr>
          <w:sz w:val="28"/>
        </w:rPr>
        <w:t>амоидентификаци</w:t>
      </w:r>
      <w:r>
        <w:rPr>
          <w:sz w:val="28"/>
        </w:rPr>
        <w:t xml:space="preserve">я </w:t>
      </w:r>
      <w:r w:rsidRPr="005344F5">
        <w:rPr>
          <w:sz w:val="28"/>
          <w:szCs w:val="28"/>
        </w:rPr>
        <w:t xml:space="preserve">дает </w:t>
      </w:r>
      <w:r>
        <w:rPr>
          <w:sz w:val="28"/>
          <w:szCs w:val="28"/>
        </w:rPr>
        <w:t>подростку</w:t>
      </w:r>
      <w:r w:rsidRPr="005344F5">
        <w:rPr>
          <w:sz w:val="28"/>
          <w:szCs w:val="28"/>
        </w:rPr>
        <w:t xml:space="preserve"> ощ</w:t>
      </w:r>
      <w:r>
        <w:rPr>
          <w:sz w:val="28"/>
          <w:szCs w:val="28"/>
        </w:rPr>
        <w:t>ущение своей «уместности» и востребованности, способствует освобождению от</w:t>
      </w:r>
      <w:r w:rsidRPr="005344F5">
        <w:rPr>
          <w:sz w:val="28"/>
          <w:szCs w:val="28"/>
        </w:rPr>
        <w:t xml:space="preserve"> внутренних</w:t>
      </w:r>
      <w:r>
        <w:rPr>
          <w:sz w:val="28"/>
          <w:szCs w:val="28"/>
        </w:rPr>
        <w:t xml:space="preserve"> </w:t>
      </w:r>
      <w:r w:rsidRPr="005344F5">
        <w:rPr>
          <w:sz w:val="28"/>
          <w:szCs w:val="28"/>
        </w:rPr>
        <w:t>конфликтов,</w:t>
      </w:r>
      <w:r>
        <w:rPr>
          <w:sz w:val="28"/>
          <w:szCs w:val="28"/>
        </w:rPr>
        <w:t xml:space="preserve"> </w:t>
      </w:r>
      <w:r w:rsidRPr="005344F5">
        <w:rPr>
          <w:sz w:val="28"/>
          <w:szCs w:val="28"/>
        </w:rPr>
        <w:t>пережи</w:t>
      </w:r>
      <w:r>
        <w:rPr>
          <w:sz w:val="28"/>
          <w:szCs w:val="28"/>
        </w:rPr>
        <w:t>ванию удовлетворенности и осмыс</w:t>
      </w:r>
      <w:r w:rsidRPr="005344F5">
        <w:rPr>
          <w:sz w:val="28"/>
          <w:szCs w:val="28"/>
        </w:rPr>
        <w:t xml:space="preserve">ленности жизни. </w:t>
      </w:r>
      <w:r>
        <w:rPr>
          <w:sz w:val="28"/>
          <w:szCs w:val="28"/>
        </w:rPr>
        <w:t xml:space="preserve">Она является тем </w:t>
      </w:r>
      <w:r w:rsidRPr="005344F5">
        <w:rPr>
          <w:sz w:val="28"/>
          <w:szCs w:val="28"/>
        </w:rPr>
        <w:lastRenderedPageBreak/>
        <w:t>системн</w:t>
      </w:r>
      <w:r>
        <w:rPr>
          <w:sz w:val="28"/>
          <w:szCs w:val="28"/>
        </w:rPr>
        <w:t>ым</w:t>
      </w:r>
      <w:r w:rsidRPr="005344F5">
        <w:rPr>
          <w:sz w:val="28"/>
          <w:szCs w:val="28"/>
        </w:rPr>
        <w:t xml:space="preserve"> качество</w:t>
      </w:r>
      <w:r>
        <w:rPr>
          <w:sz w:val="28"/>
          <w:szCs w:val="28"/>
        </w:rPr>
        <w:t>м</w:t>
      </w:r>
      <w:r w:rsidRPr="005344F5">
        <w:rPr>
          <w:sz w:val="28"/>
          <w:szCs w:val="28"/>
        </w:rPr>
        <w:t xml:space="preserve"> личности, </w:t>
      </w:r>
      <w:r>
        <w:rPr>
          <w:sz w:val="28"/>
          <w:szCs w:val="28"/>
        </w:rPr>
        <w:t xml:space="preserve">которое </w:t>
      </w:r>
      <w:r w:rsidRPr="005344F5">
        <w:rPr>
          <w:sz w:val="28"/>
          <w:szCs w:val="28"/>
        </w:rPr>
        <w:t>обеспечива</w:t>
      </w:r>
      <w:r>
        <w:rPr>
          <w:sz w:val="28"/>
          <w:szCs w:val="28"/>
        </w:rPr>
        <w:t>ет субъекту</w:t>
      </w:r>
      <w:r w:rsidRPr="005344F5">
        <w:rPr>
          <w:sz w:val="28"/>
          <w:szCs w:val="28"/>
        </w:rPr>
        <w:t xml:space="preserve"> успешность разрешения</w:t>
      </w:r>
      <w:r>
        <w:rPr>
          <w:sz w:val="28"/>
          <w:szCs w:val="28"/>
        </w:rPr>
        <w:t xml:space="preserve"> </w:t>
      </w:r>
      <w:r w:rsidRPr="005344F5">
        <w:rPr>
          <w:sz w:val="28"/>
          <w:szCs w:val="28"/>
        </w:rPr>
        <w:t xml:space="preserve">жизненных задач. </w:t>
      </w:r>
    </w:p>
    <w:p w:rsidR="00EF7AD9" w:rsidRDefault="00EF7AD9" w:rsidP="00EF7AD9">
      <w:pPr>
        <w:spacing w:line="360" w:lineRule="auto"/>
        <w:ind w:firstLine="709"/>
        <w:jc w:val="both"/>
        <w:rPr>
          <w:sz w:val="28"/>
          <w:szCs w:val="28"/>
        </w:rPr>
      </w:pPr>
      <w:r>
        <w:rPr>
          <w:sz w:val="28"/>
          <w:szCs w:val="28"/>
        </w:rPr>
        <w:t>Самоидентификация</w:t>
      </w:r>
      <w:r w:rsidRPr="00105F23">
        <w:rPr>
          <w:sz w:val="28"/>
          <w:szCs w:val="28"/>
        </w:rPr>
        <w:t xml:space="preserve"> связана с базовы</w:t>
      </w:r>
      <w:r>
        <w:rPr>
          <w:sz w:val="28"/>
          <w:szCs w:val="28"/>
        </w:rPr>
        <w:t>ми</w:t>
      </w:r>
      <w:r w:rsidRPr="00105F23">
        <w:rPr>
          <w:sz w:val="28"/>
          <w:szCs w:val="28"/>
        </w:rPr>
        <w:t xml:space="preserve"> характеристик</w:t>
      </w:r>
      <w:r>
        <w:rPr>
          <w:sz w:val="28"/>
          <w:szCs w:val="28"/>
        </w:rPr>
        <w:t>ами, среди которых можно выделить:</w:t>
      </w:r>
    </w:p>
    <w:p w:rsidR="00EF7AD9" w:rsidRDefault="00EF7AD9" w:rsidP="00EF7AD9">
      <w:pPr>
        <w:spacing w:line="360" w:lineRule="auto"/>
        <w:ind w:firstLine="709"/>
        <w:jc w:val="both"/>
        <w:rPr>
          <w:sz w:val="28"/>
          <w:szCs w:val="28"/>
        </w:rPr>
      </w:pPr>
      <w:r>
        <w:rPr>
          <w:sz w:val="28"/>
          <w:szCs w:val="28"/>
        </w:rPr>
        <w:t>-</w:t>
      </w:r>
      <w:r w:rsidRPr="00105F23">
        <w:rPr>
          <w:sz w:val="28"/>
          <w:szCs w:val="28"/>
        </w:rPr>
        <w:t xml:space="preserve"> уровень базового доверия себе, </w:t>
      </w:r>
    </w:p>
    <w:p w:rsidR="00EF7AD9" w:rsidRDefault="00EF7AD9" w:rsidP="00EF7AD9">
      <w:pPr>
        <w:spacing w:line="360" w:lineRule="auto"/>
        <w:ind w:firstLine="709"/>
        <w:jc w:val="both"/>
        <w:rPr>
          <w:sz w:val="28"/>
          <w:szCs w:val="28"/>
        </w:rPr>
      </w:pPr>
      <w:r>
        <w:rPr>
          <w:sz w:val="28"/>
          <w:szCs w:val="28"/>
        </w:rPr>
        <w:t xml:space="preserve">- </w:t>
      </w:r>
      <w:r w:rsidRPr="00105F23">
        <w:rPr>
          <w:sz w:val="28"/>
          <w:szCs w:val="28"/>
        </w:rPr>
        <w:t xml:space="preserve">уровень невротизации, </w:t>
      </w:r>
    </w:p>
    <w:p w:rsidR="00EF7AD9" w:rsidRDefault="00EF7AD9" w:rsidP="00EF7AD9">
      <w:pPr>
        <w:spacing w:line="360" w:lineRule="auto"/>
        <w:ind w:firstLine="709"/>
        <w:jc w:val="both"/>
        <w:rPr>
          <w:sz w:val="28"/>
          <w:szCs w:val="28"/>
        </w:rPr>
      </w:pPr>
      <w:r>
        <w:rPr>
          <w:sz w:val="28"/>
          <w:szCs w:val="28"/>
        </w:rPr>
        <w:t>- субъективное благополучие,</w:t>
      </w:r>
    </w:p>
    <w:p w:rsidR="00EF7AD9" w:rsidRPr="00B718D5" w:rsidRDefault="00EF7AD9" w:rsidP="00EF7AD9">
      <w:pPr>
        <w:spacing w:line="360" w:lineRule="auto"/>
        <w:ind w:firstLine="709"/>
        <w:jc w:val="both"/>
        <w:rPr>
          <w:sz w:val="28"/>
          <w:szCs w:val="28"/>
        </w:rPr>
      </w:pPr>
      <w:r>
        <w:rPr>
          <w:sz w:val="28"/>
          <w:szCs w:val="28"/>
        </w:rPr>
        <w:t xml:space="preserve">- </w:t>
      </w:r>
      <w:r w:rsidRPr="00105F23">
        <w:rPr>
          <w:sz w:val="28"/>
          <w:szCs w:val="28"/>
        </w:rPr>
        <w:t>пережи</w:t>
      </w:r>
      <w:r>
        <w:rPr>
          <w:sz w:val="28"/>
          <w:szCs w:val="28"/>
        </w:rPr>
        <w:t xml:space="preserve">вание удовлетворенности жизнью </w:t>
      </w:r>
      <w:r w:rsidRPr="00105F23">
        <w:rPr>
          <w:sz w:val="28"/>
          <w:szCs w:val="28"/>
        </w:rPr>
        <w:t>и др</w:t>
      </w:r>
    </w:p>
    <w:p w:rsidR="00B054B8" w:rsidRDefault="00B054B8" w:rsidP="00B054B8">
      <w:pPr>
        <w:spacing w:line="360" w:lineRule="auto"/>
        <w:ind w:firstLine="709"/>
        <w:jc w:val="both"/>
        <w:rPr>
          <w:sz w:val="28"/>
        </w:rPr>
      </w:pPr>
      <w:r>
        <w:rPr>
          <w:sz w:val="28"/>
        </w:rPr>
        <w:t xml:space="preserve">Стиль взаимоотношения подростка с родителями во многом определяет то, каким образом будут протекать процессы его самоидентификации. Если подросток находится в плохих отношениях с родителями, он, зачастую, теряет четкое представление </w:t>
      </w:r>
      <w:r w:rsidRPr="00D902CA">
        <w:rPr>
          <w:sz w:val="28"/>
        </w:rPr>
        <w:t>о выборе жизненного пути или какого-либо идеала.</w:t>
      </w:r>
      <w:r>
        <w:rPr>
          <w:sz w:val="28"/>
        </w:rPr>
        <w:t xml:space="preserve"> Вместе с тем, избыточная привязанность и симбиотичность воспитания могут стать причиной развития в подростке </w:t>
      </w:r>
      <w:r w:rsidRPr="00D902CA">
        <w:rPr>
          <w:sz w:val="28"/>
        </w:rPr>
        <w:t>инфантилизма суждений и выборов</w:t>
      </w:r>
      <w:r>
        <w:rPr>
          <w:sz w:val="28"/>
        </w:rPr>
        <w:t>.</w:t>
      </w:r>
    </w:p>
    <w:p w:rsidR="00B054B8" w:rsidRDefault="00B054B8" w:rsidP="00B054B8">
      <w:pPr>
        <w:spacing w:line="360" w:lineRule="auto"/>
        <w:ind w:firstLine="709"/>
        <w:jc w:val="both"/>
        <w:rPr>
          <w:sz w:val="28"/>
        </w:rPr>
      </w:pPr>
      <w:r>
        <w:rPr>
          <w:sz w:val="28"/>
        </w:rPr>
        <w:t>Место, занимаемое подростком в коллективе, определяет его эмоциональное благополучие, чем обусловливается значимость фактора социальных связей со сверстниками в процессе его самоидентификации. Подросток стремится к тому, чтобы быть принятым группой сверстников, чьи интересы он разделяет. Подросток трагически переживает отвержение группой, в связи с чем стремится к получению признания со стороны ее членов путем осуществления соответствующих действий, в том числе отрицательных, для того, чтобы утвердиться в их глазах.</w:t>
      </w:r>
    </w:p>
    <w:p w:rsidR="00B054B8" w:rsidRDefault="00B054B8" w:rsidP="00B054B8">
      <w:pPr>
        <w:spacing w:line="360" w:lineRule="auto"/>
        <w:ind w:firstLine="709"/>
        <w:jc w:val="both"/>
        <w:rPr>
          <w:sz w:val="28"/>
        </w:rPr>
      </w:pPr>
      <w:r>
        <w:rPr>
          <w:sz w:val="28"/>
        </w:rPr>
        <w:t xml:space="preserve">Процессы самоидентификации подростков в настоящее время сопряжены с влиянием ряда проблем. Так, наряду с традиционными сложностями, возникают </w:t>
      </w:r>
      <w:r w:rsidRPr="008C03BB">
        <w:rPr>
          <w:sz w:val="28"/>
        </w:rPr>
        <w:t>новые проблемы</w:t>
      </w:r>
      <w:r>
        <w:rPr>
          <w:sz w:val="28"/>
        </w:rPr>
        <w:t xml:space="preserve"> подростковой самоидентификации, которые связаны с </w:t>
      </w:r>
      <w:r w:rsidRPr="00DE5AD4">
        <w:rPr>
          <w:sz w:val="28"/>
        </w:rPr>
        <w:t>сов</w:t>
      </w:r>
      <w:r>
        <w:rPr>
          <w:sz w:val="28"/>
        </w:rPr>
        <w:t xml:space="preserve">ременными культурными вызовами. Наибольшее влияние на подростков оказывает </w:t>
      </w:r>
      <w:r w:rsidRPr="003E1EB1">
        <w:rPr>
          <w:sz w:val="28"/>
        </w:rPr>
        <w:t>развитие компьютерных технологий</w:t>
      </w:r>
      <w:r>
        <w:rPr>
          <w:sz w:val="28"/>
        </w:rPr>
        <w:t xml:space="preserve">. </w:t>
      </w:r>
      <w:r w:rsidRPr="003E1EB1">
        <w:rPr>
          <w:sz w:val="28"/>
        </w:rPr>
        <w:t>Интернет и сопутствующие ему явления</w:t>
      </w:r>
      <w:r>
        <w:rPr>
          <w:sz w:val="28"/>
        </w:rPr>
        <w:t xml:space="preserve">, а также </w:t>
      </w:r>
      <w:r w:rsidRPr="003E1EB1">
        <w:rPr>
          <w:sz w:val="28"/>
        </w:rPr>
        <w:t>тендерное размывание границ</w:t>
      </w:r>
      <w:r>
        <w:rPr>
          <w:sz w:val="28"/>
        </w:rPr>
        <w:t xml:space="preserve">, обеспечивающее возможность выбора </w:t>
      </w:r>
      <w:r>
        <w:rPr>
          <w:sz w:val="28"/>
        </w:rPr>
        <w:lastRenderedPageBreak/>
        <w:t>тендерной роли и</w:t>
      </w:r>
      <w:r w:rsidRPr="00DE5AD4">
        <w:rPr>
          <w:sz w:val="28"/>
        </w:rPr>
        <w:t xml:space="preserve"> андрогинность</w:t>
      </w:r>
      <w:r>
        <w:rPr>
          <w:sz w:val="28"/>
        </w:rPr>
        <w:t xml:space="preserve"> представляют собой факторы, оказывающие серьезное влияние на процессы самоидентификации подростков</w:t>
      </w:r>
      <w:r w:rsidR="001D5269">
        <w:rPr>
          <w:sz w:val="28"/>
        </w:rPr>
        <w:t xml:space="preserve"> </w:t>
      </w:r>
      <w:r w:rsidR="001D5269" w:rsidRPr="001D5269">
        <w:rPr>
          <w:sz w:val="28"/>
        </w:rPr>
        <w:t>[</w:t>
      </w:r>
      <w:r w:rsidR="00226A9F">
        <w:rPr>
          <w:sz w:val="28"/>
        </w:rPr>
        <w:t>13, с. 21</w:t>
      </w:r>
      <w:r w:rsidR="001D5269" w:rsidRPr="001D5269">
        <w:rPr>
          <w:sz w:val="28"/>
        </w:rPr>
        <w:t>]</w:t>
      </w:r>
      <w:r w:rsidRPr="00DE5AD4">
        <w:rPr>
          <w:sz w:val="28"/>
        </w:rPr>
        <w:t>.</w:t>
      </w:r>
    </w:p>
    <w:p w:rsidR="00B054B8" w:rsidRDefault="00B054B8" w:rsidP="00B054B8">
      <w:pPr>
        <w:spacing w:line="360" w:lineRule="auto"/>
        <w:ind w:firstLine="709"/>
        <w:jc w:val="both"/>
        <w:rPr>
          <w:sz w:val="28"/>
        </w:rPr>
      </w:pPr>
      <w:r>
        <w:rPr>
          <w:sz w:val="28"/>
        </w:rPr>
        <w:t>Вместе с тем, существует и такая современная культурно-социальная проблема</w:t>
      </w:r>
      <w:r w:rsidRPr="00DE5AD4">
        <w:rPr>
          <w:sz w:val="28"/>
        </w:rPr>
        <w:t xml:space="preserve">, как атомизация общества, </w:t>
      </w:r>
      <w:r>
        <w:rPr>
          <w:sz w:val="28"/>
        </w:rPr>
        <w:t>сопровождающаяся разрывом социальных связей и ростом</w:t>
      </w:r>
      <w:r w:rsidRPr="00DE5AD4">
        <w:rPr>
          <w:sz w:val="28"/>
        </w:rPr>
        <w:t xml:space="preserve"> </w:t>
      </w:r>
      <w:r w:rsidR="00226A9F">
        <w:rPr>
          <w:sz w:val="28"/>
        </w:rPr>
        <w:t>индивидуализма. При</w:t>
      </w:r>
      <w:r>
        <w:rPr>
          <w:sz w:val="28"/>
        </w:rPr>
        <w:t xml:space="preserve">чем, именно подростки подвержены влиянию таких процессов в большей степени, нежели другие группы населения. Обусловлено это особенностями </w:t>
      </w:r>
      <w:r w:rsidRPr="00DE5AD4">
        <w:rPr>
          <w:sz w:val="28"/>
        </w:rPr>
        <w:t>возрастного периода</w:t>
      </w:r>
      <w:r>
        <w:rPr>
          <w:sz w:val="28"/>
        </w:rPr>
        <w:t xml:space="preserve"> подростком</w:t>
      </w:r>
      <w:r w:rsidRPr="00DE5AD4">
        <w:rPr>
          <w:sz w:val="28"/>
        </w:rPr>
        <w:t>, уровнем их погружения в интернет-пространство как способа занять свое свободное время и пассивно уйти от реальных проблем с ро</w:t>
      </w:r>
      <w:r>
        <w:rPr>
          <w:sz w:val="28"/>
        </w:rPr>
        <w:t>дителями, сверстниками, школой.</w:t>
      </w:r>
    </w:p>
    <w:p w:rsidR="00E248A5" w:rsidRDefault="00E248A5" w:rsidP="00B054B8">
      <w:pPr>
        <w:spacing w:line="360" w:lineRule="auto"/>
        <w:ind w:firstLine="709"/>
        <w:jc w:val="both"/>
        <w:rPr>
          <w:sz w:val="28"/>
        </w:rPr>
      </w:pPr>
      <w:r>
        <w:rPr>
          <w:sz w:val="28"/>
          <w:szCs w:val="28"/>
        </w:rPr>
        <w:t>Ю.Ю. Шаматова обращает внимание на то, что еще К.</w:t>
      </w:r>
      <w:r w:rsidRPr="00D96E72">
        <w:rPr>
          <w:sz w:val="28"/>
          <w:szCs w:val="28"/>
        </w:rPr>
        <w:t>Г. Юнг полагал, что обособление психологического индивида</w:t>
      </w:r>
      <w:r>
        <w:rPr>
          <w:sz w:val="28"/>
          <w:szCs w:val="28"/>
        </w:rPr>
        <w:t xml:space="preserve"> в</w:t>
      </w:r>
      <w:r w:rsidRPr="00D96E72">
        <w:rPr>
          <w:sz w:val="28"/>
          <w:szCs w:val="28"/>
        </w:rPr>
        <w:t xml:space="preserve"> качестве </w:t>
      </w:r>
      <w:r>
        <w:rPr>
          <w:sz w:val="28"/>
          <w:szCs w:val="28"/>
        </w:rPr>
        <w:t>«</w:t>
      </w:r>
      <w:r w:rsidRPr="00D96E72">
        <w:rPr>
          <w:sz w:val="28"/>
          <w:szCs w:val="28"/>
        </w:rPr>
        <w:t>существа, отличного от</w:t>
      </w:r>
      <w:r>
        <w:rPr>
          <w:sz w:val="28"/>
          <w:szCs w:val="28"/>
        </w:rPr>
        <w:t xml:space="preserve"> коллективной психологии, проис</w:t>
      </w:r>
      <w:r w:rsidRPr="00D96E72">
        <w:rPr>
          <w:sz w:val="28"/>
          <w:szCs w:val="28"/>
        </w:rPr>
        <w:t>ходит в процессе индивидуа</w:t>
      </w:r>
      <w:r>
        <w:rPr>
          <w:sz w:val="28"/>
          <w:szCs w:val="28"/>
        </w:rPr>
        <w:t>лиза</w:t>
      </w:r>
      <w:r w:rsidRPr="00D96E72">
        <w:rPr>
          <w:sz w:val="28"/>
          <w:szCs w:val="28"/>
        </w:rPr>
        <w:t>ции, приводящей к обретению самости</w:t>
      </w:r>
      <w:r>
        <w:rPr>
          <w:sz w:val="28"/>
          <w:szCs w:val="28"/>
        </w:rPr>
        <w:t xml:space="preserve"> </w:t>
      </w:r>
      <w:r w:rsidRPr="00D96E72">
        <w:rPr>
          <w:sz w:val="28"/>
          <w:szCs w:val="28"/>
        </w:rPr>
        <w:t>(неосознаваемой сущностной основы личности), выражающей ее</w:t>
      </w:r>
      <w:r>
        <w:rPr>
          <w:sz w:val="28"/>
          <w:szCs w:val="28"/>
        </w:rPr>
        <w:t xml:space="preserve"> </w:t>
      </w:r>
      <w:r w:rsidRPr="00D96E72">
        <w:rPr>
          <w:sz w:val="28"/>
          <w:szCs w:val="28"/>
        </w:rPr>
        <w:t>единство и целостность</w:t>
      </w:r>
      <w:r>
        <w:rPr>
          <w:sz w:val="28"/>
          <w:szCs w:val="28"/>
        </w:rPr>
        <w:t xml:space="preserve">» </w:t>
      </w:r>
      <w:r w:rsidRPr="00D96E72">
        <w:rPr>
          <w:sz w:val="28"/>
          <w:szCs w:val="28"/>
        </w:rPr>
        <w:t>[</w:t>
      </w:r>
      <w:r>
        <w:rPr>
          <w:sz w:val="28"/>
          <w:szCs w:val="28"/>
        </w:rPr>
        <w:t>21, с. 50</w:t>
      </w:r>
      <w:r w:rsidRPr="00D96E72">
        <w:rPr>
          <w:sz w:val="28"/>
          <w:szCs w:val="28"/>
        </w:rPr>
        <w:t>].</w:t>
      </w:r>
    </w:p>
    <w:p w:rsidR="00F65FD9" w:rsidRDefault="00B054B8" w:rsidP="00E248A5">
      <w:pPr>
        <w:spacing w:line="360" w:lineRule="auto"/>
        <w:ind w:firstLine="709"/>
        <w:jc w:val="both"/>
        <w:rPr>
          <w:sz w:val="28"/>
        </w:rPr>
      </w:pPr>
      <w:r>
        <w:rPr>
          <w:sz w:val="28"/>
        </w:rPr>
        <w:t>В качестве одного</w:t>
      </w:r>
      <w:r w:rsidRPr="00DE5AD4">
        <w:rPr>
          <w:sz w:val="28"/>
        </w:rPr>
        <w:t xml:space="preserve"> из способов социализации, самоидентификации и культурной адаптации подростков </w:t>
      </w:r>
      <w:r>
        <w:rPr>
          <w:sz w:val="28"/>
        </w:rPr>
        <w:t>до сих пор</w:t>
      </w:r>
      <w:r w:rsidRPr="00DE5AD4">
        <w:rPr>
          <w:sz w:val="28"/>
        </w:rPr>
        <w:t xml:space="preserve"> </w:t>
      </w:r>
      <w:r>
        <w:rPr>
          <w:sz w:val="28"/>
        </w:rPr>
        <w:t>выступает</w:t>
      </w:r>
      <w:r w:rsidRPr="00DE5AD4">
        <w:rPr>
          <w:sz w:val="28"/>
        </w:rPr>
        <w:t xml:space="preserve"> их вовлеченность в деятельность тр</w:t>
      </w:r>
      <w:r>
        <w:rPr>
          <w:sz w:val="28"/>
        </w:rPr>
        <w:t xml:space="preserve">адиционных учреждений культуры, к числу которых относятся </w:t>
      </w:r>
      <w:r w:rsidRPr="00DE5AD4">
        <w:rPr>
          <w:sz w:val="28"/>
        </w:rPr>
        <w:t>т</w:t>
      </w:r>
      <w:r>
        <w:rPr>
          <w:sz w:val="28"/>
        </w:rPr>
        <w:t>еатры, музеи, библиотеки и т.д</w:t>
      </w:r>
      <w:r w:rsidRPr="00DE5AD4">
        <w:rPr>
          <w:sz w:val="28"/>
        </w:rPr>
        <w:t>. Нельзя не отметить, что формат деятельности учреждений культуры за последнее десятилетие значительно измени</w:t>
      </w:r>
      <w:r>
        <w:rPr>
          <w:sz w:val="28"/>
        </w:rPr>
        <w:t>лся, что связано с интерактивно</w:t>
      </w:r>
      <w:r w:rsidRPr="00DE5AD4">
        <w:rPr>
          <w:sz w:val="28"/>
        </w:rPr>
        <w:t>стью, разрушением традиционного эстетического концепта «зритель - произведение», в котором зритель представляет собой лишь пассивного созерцател</w:t>
      </w:r>
      <w:r>
        <w:rPr>
          <w:sz w:val="28"/>
        </w:rPr>
        <w:t>я</w:t>
      </w:r>
      <w:r w:rsidRPr="00DE5AD4">
        <w:rPr>
          <w:sz w:val="28"/>
        </w:rPr>
        <w:t>. Так, для театрального пространства формат интерактивности позволяет по-новому формировать, демонстрировать, и обсуждать различные ценностные установки.</w:t>
      </w:r>
    </w:p>
    <w:p w:rsidR="00EF7AD9" w:rsidRPr="00EF7AD9" w:rsidRDefault="00B718D5" w:rsidP="00EF7AD9">
      <w:pPr>
        <w:spacing w:line="360" w:lineRule="auto"/>
        <w:ind w:firstLine="709"/>
        <w:jc w:val="both"/>
        <w:rPr>
          <w:sz w:val="28"/>
        </w:rPr>
      </w:pPr>
      <w:r>
        <w:rPr>
          <w:sz w:val="28"/>
        </w:rPr>
        <w:t xml:space="preserve">Таким образом, </w:t>
      </w:r>
      <w:r w:rsidR="00EF7AD9">
        <w:rPr>
          <w:sz w:val="28"/>
        </w:rPr>
        <w:t xml:space="preserve">самоидентификация может быть определена как </w:t>
      </w:r>
      <w:r w:rsidR="00EF7AD9" w:rsidRPr="009570FF">
        <w:rPr>
          <w:sz w:val="28"/>
        </w:rPr>
        <w:t xml:space="preserve">самооценка </w:t>
      </w:r>
      <w:r w:rsidR="00EF7AD9">
        <w:rPr>
          <w:sz w:val="28"/>
        </w:rPr>
        <w:t>подростком</w:t>
      </w:r>
      <w:r w:rsidR="00EF7AD9" w:rsidRPr="009570FF">
        <w:rPr>
          <w:sz w:val="28"/>
        </w:rPr>
        <w:t xml:space="preserve"> собственных свойств, способностей и особенностей, включая физические, личностные, нравственные</w:t>
      </w:r>
      <w:r w:rsidR="00EF7AD9">
        <w:rPr>
          <w:sz w:val="28"/>
        </w:rPr>
        <w:t xml:space="preserve"> свойства</w:t>
      </w:r>
      <w:r w:rsidR="00EF7AD9" w:rsidRPr="009570FF">
        <w:rPr>
          <w:sz w:val="28"/>
        </w:rPr>
        <w:t xml:space="preserve"> и др.</w:t>
      </w:r>
      <w:r w:rsidR="00EF7AD9">
        <w:rPr>
          <w:sz w:val="28"/>
        </w:rPr>
        <w:t xml:space="preserve"> Самоидентификация подростка связана с его мироощущением, восприятием </w:t>
      </w:r>
      <w:r w:rsidR="00EF7AD9">
        <w:rPr>
          <w:sz w:val="28"/>
        </w:rPr>
        <w:lastRenderedPageBreak/>
        <w:t>собственной личности, поведением в обществе и проблемами личностного развития и взаимоотношений. Пик активности процессов самоидентификации приходится именно на подростковый возраст. Большое значение в процессе самоидентификации подростка имеет социальное окружение. С</w:t>
      </w:r>
      <w:r w:rsidR="00EF7AD9" w:rsidRPr="00DE5AD4">
        <w:rPr>
          <w:sz w:val="28"/>
        </w:rPr>
        <w:t>амоидентификаци</w:t>
      </w:r>
      <w:r w:rsidR="00EF7AD9">
        <w:rPr>
          <w:sz w:val="28"/>
        </w:rPr>
        <w:t xml:space="preserve">я предполагает </w:t>
      </w:r>
      <w:r w:rsidR="00EF7AD9" w:rsidRPr="00105F23">
        <w:rPr>
          <w:color w:val="000000"/>
          <w:sz w:val="28"/>
          <w:szCs w:val="28"/>
        </w:rPr>
        <w:t>способност</w:t>
      </w:r>
      <w:r w:rsidR="00EF7AD9">
        <w:rPr>
          <w:color w:val="000000"/>
          <w:sz w:val="28"/>
          <w:szCs w:val="28"/>
        </w:rPr>
        <w:t>ь подростков</w:t>
      </w:r>
      <w:r w:rsidR="00EF7AD9" w:rsidRPr="00105F23">
        <w:rPr>
          <w:color w:val="000000"/>
          <w:sz w:val="28"/>
          <w:szCs w:val="28"/>
        </w:rPr>
        <w:t xml:space="preserve"> </w:t>
      </w:r>
      <w:r w:rsidR="00EF7AD9">
        <w:rPr>
          <w:color w:val="000000"/>
          <w:sz w:val="28"/>
          <w:szCs w:val="28"/>
        </w:rPr>
        <w:t xml:space="preserve">к </w:t>
      </w:r>
      <w:r w:rsidR="00EF7AD9" w:rsidRPr="00105F23">
        <w:rPr>
          <w:color w:val="000000"/>
          <w:sz w:val="28"/>
          <w:szCs w:val="28"/>
        </w:rPr>
        <w:t>контрол</w:t>
      </w:r>
      <w:r w:rsidR="00EF7AD9">
        <w:rPr>
          <w:color w:val="000000"/>
          <w:sz w:val="28"/>
          <w:szCs w:val="28"/>
        </w:rPr>
        <w:t>ю</w:t>
      </w:r>
      <w:r w:rsidR="00EF7AD9" w:rsidRPr="00105F23">
        <w:rPr>
          <w:color w:val="000000"/>
          <w:sz w:val="28"/>
          <w:szCs w:val="28"/>
        </w:rPr>
        <w:t xml:space="preserve"> свое</w:t>
      </w:r>
      <w:r w:rsidR="00EF7AD9">
        <w:rPr>
          <w:color w:val="000000"/>
          <w:sz w:val="28"/>
          <w:szCs w:val="28"/>
        </w:rPr>
        <w:t>го</w:t>
      </w:r>
      <w:r w:rsidR="00EF7AD9" w:rsidRPr="00105F23">
        <w:rPr>
          <w:color w:val="000000"/>
          <w:sz w:val="28"/>
          <w:szCs w:val="28"/>
        </w:rPr>
        <w:t xml:space="preserve"> психологическо</w:t>
      </w:r>
      <w:r w:rsidR="00EF7AD9">
        <w:rPr>
          <w:color w:val="000000"/>
          <w:sz w:val="28"/>
          <w:szCs w:val="28"/>
        </w:rPr>
        <w:t>го</w:t>
      </w:r>
      <w:r w:rsidR="00EF7AD9" w:rsidRPr="00105F23">
        <w:rPr>
          <w:color w:val="000000"/>
          <w:sz w:val="28"/>
          <w:szCs w:val="28"/>
        </w:rPr>
        <w:t xml:space="preserve"> пространст</w:t>
      </w:r>
      <w:r w:rsidR="00EF7AD9">
        <w:rPr>
          <w:color w:val="000000"/>
          <w:sz w:val="28"/>
          <w:szCs w:val="28"/>
        </w:rPr>
        <w:t>ва</w:t>
      </w:r>
      <w:r w:rsidR="00EF7AD9" w:rsidRPr="00105F23">
        <w:rPr>
          <w:color w:val="000000"/>
          <w:sz w:val="28"/>
          <w:szCs w:val="28"/>
        </w:rPr>
        <w:t>, успешно</w:t>
      </w:r>
      <w:r w:rsidR="00EF7AD9">
        <w:rPr>
          <w:color w:val="000000"/>
          <w:sz w:val="28"/>
          <w:szCs w:val="28"/>
        </w:rPr>
        <w:t>му</w:t>
      </w:r>
      <w:r w:rsidR="00EF7AD9" w:rsidRPr="00105F23">
        <w:rPr>
          <w:color w:val="000000"/>
          <w:sz w:val="28"/>
          <w:szCs w:val="28"/>
        </w:rPr>
        <w:t xml:space="preserve"> разре</w:t>
      </w:r>
      <w:r w:rsidR="00EF7AD9">
        <w:rPr>
          <w:color w:val="000000"/>
          <w:sz w:val="28"/>
          <w:szCs w:val="28"/>
        </w:rPr>
        <w:t>шению</w:t>
      </w:r>
      <w:r w:rsidR="00EF7AD9" w:rsidRPr="00105F23">
        <w:rPr>
          <w:color w:val="000000"/>
          <w:sz w:val="28"/>
          <w:szCs w:val="28"/>
        </w:rPr>
        <w:t xml:space="preserve"> жизненны</w:t>
      </w:r>
      <w:r w:rsidR="00EF7AD9">
        <w:rPr>
          <w:color w:val="000000"/>
          <w:sz w:val="28"/>
          <w:szCs w:val="28"/>
        </w:rPr>
        <w:t>х задач</w:t>
      </w:r>
      <w:r w:rsidR="00EF7AD9" w:rsidRPr="00105F23">
        <w:rPr>
          <w:color w:val="000000"/>
          <w:sz w:val="28"/>
          <w:szCs w:val="28"/>
        </w:rPr>
        <w:t>, устан</w:t>
      </w:r>
      <w:r w:rsidR="00EF7AD9">
        <w:rPr>
          <w:color w:val="000000"/>
          <w:sz w:val="28"/>
          <w:szCs w:val="28"/>
        </w:rPr>
        <w:t>овлению</w:t>
      </w:r>
      <w:r w:rsidR="00EF7AD9" w:rsidRPr="00105F23">
        <w:rPr>
          <w:color w:val="000000"/>
          <w:sz w:val="28"/>
          <w:szCs w:val="28"/>
        </w:rPr>
        <w:t xml:space="preserve"> чувств</w:t>
      </w:r>
      <w:r w:rsidR="00EF7AD9">
        <w:rPr>
          <w:color w:val="000000"/>
          <w:sz w:val="28"/>
          <w:szCs w:val="28"/>
        </w:rPr>
        <w:t>а</w:t>
      </w:r>
      <w:r w:rsidR="00EF7AD9" w:rsidRPr="00105F23">
        <w:rPr>
          <w:color w:val="000000"/>
          <w:sz w:val="28"/>
          <w:szCs w:val="28"/>
        </w:rPr>
        <w:t xml:space="preserve"> авторства по отношению к жизни</w:t>
      </w:r>
      <w:r w:rsidR="00EF7AD9">
        <w:rPr>
          <w:color w:val="000000"/>
          <w:sz w:val="28"/>
          <w:szCs w:val="28"/>
        </w:rPr>
        <w:t xml:space="preserve">. </w:t>
      </w:r>
    </w:p>
    <w:p w:rsidR="00B718D5" w:rsidRDefault="00B718D5" w:rsidP="00E248A5">
      <w:pPr>
        <w:spacing w:line="360" w:lineRule="auto"/>
        <w:ind w:firstLine="709"/>
        <w:jc w:val="both"/>
        <w:rPr>
          <w:sz w:val="28"/>
        </w:rPr>
      </w:pPr>
    </w:p>
    <w:p w:rsidR="00EF7AD9" w:rsidRPr="006C2B68" w:rsidRDefault="006C2B68" w:rsidP="006C2B68">
      <w:pPr>
        <w:spacing w:line="360" w:lineRule="auto"/>
        <w:jc w:val="center"/>
        <w:rPr>
          <w:b/>
          <w:sz w:val="28"/>
        </w:rPr>
      </w:pPr>
      <w:r w:rsidRPr="006C2B68">
        <w:rPr>
          <w:b/>
          <w:sz w:val="28"/>
          <w:szCs w:val="28"/>
        </w:rPr>
        <w:t>1.2. Понятия СМИ, СМК и механизмы их влияния на подростков</w:t>
      </w:r>
    </w:p>
    <w:p w:rsidR="00EF7AD9" w:rsidRPr="00E248A5" w:rsidRDefault="00EF7AD9" w:rsidP="00E248A5">
      <w:pPr>
        <w:spacing w:line="360" w:lineRule="auto"/>
        <w:ind w:firstLine="709"/>
        <w:jc w:val="both"/>
        <w:rPr>
          <w:sz w:val="28"/>
        </w:rPr>
      </w:pPr>
    </w:p>
    <w:p w:rsidR="008A1A72" w:rsidRDefault="008A1A72" w:rsidP="008A1A72">
      <w:pPr>
        <w:spacing w:line="360" w:lineRule="auto"/>
        <w:ind w:firstLine="709"/>
        <w:jc w:val="both"/>
        <w:rPr>
          <w:sz w:val="28"/>
          <w:szCs w:val="28"/>
        </w:rPr>
      </w:pPr>
      <w:r w:rsidRPr="00BB0EA2">
        <w:rPr>
          <w:sz w:val="28"/>
          <w:szCs w:val="28"/>
        </w:rPr>
        <w:t>На законодательном уровне в Российской Федерации понятие СМИ закреплено в Зако</w:t>
      </w:r>
      <w:r>
        <w:rPr>
          <w:sz w:val="28"/>
          <w:szCs w:val="28"/>
        </w:rPr>
        <w:t>не РФ от 27.12.1991 г. №</w:t>
      </w:r>
      <w:r w:rsidRPr="00BB0EA2">
        <w:rPr>
          <w:sz w:val="28"/>
          <w:szCs w:val="28"/>
        </w:rPr>
        <w:t xml:space="preserve"> 2124-1 «О средствах массовой информации». </w:t>
      </w:r>
      <w:r>
        <w:rPr>
          <w:sz w:val="28"/>
          <w:szCs w:val="28"/>
        </w:rPr>
        <w:t>Согласно данному определению, средствами массовой информации являются «</w:t>
      </w:r>
      <w:r w:rsidRPr="00BB0EA2">
        <w:rPr>
          <w:sz w:val="28"/>
          <w:szCs w:val="28"/>
        </w:rPr>
        <w:t>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w:t>
      </w:r>
      <w:r>
        <w:rPr>
          <w:sz w:val="28"/>
          <w:szCs w:val="28"/>
        </w:rPr>
        <w:t>янным наименованием (названием</w:t>
      </w:r>
      <w:r w:rsidRPr="00A14297">
        <w:rPr>
          <w:sz w:val="28"/>
          <w:szCs w:val="28"/>
        </w:rPr>
        <w:t>)» [1].</w:t>
      </w:r>
    </w:p>
    <w:p w:rsidR="008A1A72" w:rsidRDefault="008A1A72" w:rsidP="008A1A72">
      <w:pPr>
        <w:spacing w:line="360" w:lineRule="auto"/>
        <w:ind w:firstLine="709"/>
        <w:jc w:val="both"/>
        <w:rPr>
          <w:sz w:val="28"/>
          <w:szCs w:val="28"/>
        </w:rPr>
      </w:pPr>
      <w:r>
        <w:rPr>
          <w:sz w:val="28"/>
          <w:szCs w:val="28"/>
        </w:rPr>
        <w:t xml:space="preserve">В свою очередь, массовая информация определяется как </w:t>
      </w:r>
      <w:r w:rsidRPr="00BB0EA2">
        <w:rPr>
          <w:sz w:val="28"/>
          <w:szCs w:val="28"/>
        </w:rPr>
        <w:t xml:space="preserve">печатные, аудио-, аудиовизуальные и иные </w:t>
      </w:r>
      <w:r>
        <w:rPr>
          <w:sz w:val="28"/>
          <w:szCs w:val="28"/>
        </w:rPr>
        <w:t xml:space="preserve">сообщения и материалы, которые предназначены для неограниченного круга лиц. </w:t>
      </w:r>
    </w:p>
    <w:p w:rsidR="00A66454" w:rsidRDefault="008A1A72" w:rsidP="00FF0D7D">
      <w:pPr>
        <w:spacing w:line="360" w:lineRule="auto"/>
        <w:ind w:firstLine="709"/>
        <w:jc w:val="both"/>
        <w:rPr>
          <w:sz w:val="28"/>
          <w:szCs w:val="28"/>
        </w:rPr>
      </w:pPr>
      <w:r>
        <w:rPr>
          <w:sz w:val="28"/>
          <w:szCs w:val="28"/>
        </w:rPr>
        <w:t>Анализ научной литературы свидетельствует о существовании различных определений исследуемого понятия. Так, Р.Н. Анхимова рассматривает следующие определения понятия «СМИ», представленные в таблице 1.</w:t>
      </w:r>
    </w:p>
    <w:p w:rsidR="00FF0D7D" w:rsidRPr="00FF0D7D" w:rsidRDefault="00FF0D7D" w:rsidP="00FF0D7D">
      <w:pPr>
        <w:spacing w:line="360" w:lineRule="auto"/>
        <w:ind w:firstLine="709"/>
        <w:jc w:val="both"/>
        <w:rPr>
          <w:sz w:val="16"/>
          <w:szCs w:val="28"/>
        </w:rPr>
      </w:pPr>
    </w:p>
    <w:p w:rsidR="008A1A72" w:rsidRPr="00A14297" w:rsidRDefault="008A1A72" w:rsidP="008A1A72">
      <w:pPr>
        <w:spacing w:line="360" w:lineRule="auto"/>
        <w:jc w:val="center"/>
        <w:rPr>
          <w:sz w:val="28"/>
          <w:szCs w:val="28"/>
        </w:rPr>
      </w:pPr>
      <w:r>
        <w:rPr>
          <w:sz w:val="28"/>
          <w:szCs w:val="28"/>
        </w:rPr>
        <w:t xml:space="preserve">Таблица 1 – </w:t>
      </w:r>
      <w:r w:rsidR="00BE7FE9">
        <w:rPr>
          <w:sz w:val="28"/>
          <w:szCs w:val="28"/>
        </w:rPr>
        <w:t xml:space="preserve">ОПРЕДЕЛЕНИЯ ПОНЯТИЯ СМИ, АНАЛИЗИРУЕМЫЕ Р.Н. </w:t>
      </w:r>
      <w:r w:rsidR="00BE7FE9" w:rsidRPr="00A14297">
        <w:rPr>
          <w:sz w:val="28"/>
          <w:szCs w:val="28"/>
        </w:rPr>
        <w:t xml:space="preserve">АНХИМОВОЙ </w:t>
      </w:r>
      <w:r w:rsidRPr="00A14297">
        <w:rPr>
          <w:sz w:val="28"/>
          <w:szCs w:val="28"/>
        </w:rPr>
        <w:t>[</w:t>
      </w:r>
      <w:r>
        <w:rPr>
          <w:sz w:val="28"/>
          <w:szCs w:val="28"/>
        </w:rPr>
        <w:t>3, с. 464</w:t>
      </w:r>
      <w:r w:rsidRPr="00A14297">
        <w:rPr>
          <w:sz w:val="28"/>
          <w:szCs w:val="2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520"/>
      </w:tblGrid>
      <w:tr w:rsidR="008A1A72" w:rsidRPr="005E3E19" w:rsidTr="006166E3">
        <w:tc>
          <w:tcPr>
            <w:tcW w:w="2410" w:type="dxa"/>
          </w:tcPr>
          <w:p w:rsidR="008A1A72" w:rsidRPr="005E3E19" w:rsidRDefault="008A1A72" w:rsidP="006166E3">
            <w:pPr>
              <w:jc w:val="center"/>
              <w:rPr>
                <w:b/>
              </w:rPr>
            </w:pPr>
            <w:r w:rsidRPr="005E3E19">
              <w:rPr>
                <w:b/>
              </w:rPr>
              <w:t>Автор (источник)</w:t>
            </w:r>
          </w:p>
        </w:tc>
        <w:tc>
          <w:tcPr>
            <w:tcW w:w="6520" w:type="dxa"/>
          </w:tcPr>
          <w:p w:rsidR="008A1A72" w:rsidRPr="005E3E19" w:rsidRDefault="008A1A72" w:rsidP="006166E3">
            <w:pPr>
              <w:jc w:val="center"/>
              <w:rPr>
                <w:b/>
              </w:rPr>
            </w:pPr>
            <w:r w:rsidRPr="005E3E19">
              <w:rPr>
                <w:b/>
              </w:rPr>
              <w:t>Определение СМИ</w:t>
            </w:r>
          </w:p>
        </w:tc>
      </w:tr>
      <w:tr w:rsidR="008A1A72" w:rsidRPr="005E3E19" w:rsidTr="006166E3">
        <w:tc>
          <w:tcPr>
            <w:tcW w:w="2410" w:type="dxa"/>
          </w:tcPr>
          <w:p w:rsidR="008A1A72" w:rsidRPr="005E3E19" w:rsidRDefault="008A1A72" w:rsidP="006166E3">
            <w:pPr>
              <w:jc w:val="center"/>
            </w:pPr>
            <w:r w:rsidRPr="005E3E19">
              <w:t>Философский энциклопедический словарь</w:t>
            </w:r>
          </w:p>
        </w:tc>
        <w:tc>
          <w:tcPr>
            <w:tcW w:w="6520" w:type="dxa"/>
          </w:tcPr>
          <w:p w:rsidR="008A1A72" w:rsidRPr="005E3E19" w:rsidRDefault="008A1A72" w:rsidP="006166E3">
            <w:pPr>
              <w:jc w:val="center"/>
            </w:pPr>
            <w:r w:rsidRPr="005E3E19">
              <w:t>СМИ представляют собой комплексы устройств, обеспечивающих осуществление быстрой передачи и массового тиражирования больших объемов словесной, образной и музыкальной информации.</w:t>
            </w:r>
          </w:p>
        </w:tc>
      </w:tr>
      <w:tr w:rsidR="008A1A72" w:rsidRPr="005E3E19" w:rsidTr="006166E3">
        <w:tc>
          <w:tcPr>
            <w:tcW w:w="2410" w:type="dxa"/>
          </w:tcPr>
          <w:p w:rsidR="008A1A72" w:rsidRPr="005E3E19" w:rsidRDefault="008A1A72" w:rsidP="006166E3">
            <w:pPr>
              <w:jc w:val="center"/>
            </w:pPr>
            <w:r w:rsidRPr="005E3E19">
              <w:t xml:space="preserve">Большой российский </w:t>
            </w:r>
            <w:r w:rsidRPr="005E3E19">
              <w:lastRenderedPageBreak/>
              <w:t xml:space="preserve">энциклопедический словарь </w:t>
            </w:r>
          </w:p>
        </w:tc>
        <w:tc>
          <w:tcPr>
            <w:tcW w:w="6520" w:type="dxa"/>
          </w:tcPr>
          <w:p w:rsidR="008A1A72" w:rsidRPr="005E3E19" w:rsidRDefault="008A1A72" w:rsidP="006166E3">
            <w:pPr>
              <w:jc w:val="center"/>
            </w:pPr>
            <w:r w:rsidRPr="005E3E19">
              <w:lastRenderedPageBreak/>
              <w:t xml:space="preserve">СМИ представляют собой устройства, обеспечивающие </w:t>
            </w:r>
            <w:r w:rsidRPr="005E3E19">
              <w:lastRenderedPageBreak/>
              <w:t>систематическое распространение информации, целью чего является утверждение духовных общественных ценностей, воздействие на мнение и поведение людей.</w:t>
            </w:r>
          </w:p>
        </w:tc>
      </w:tr>
      <w:tr w:rsidR="008A1A72" w:rsidRPr="005E3E19" w:rsidTr="006166E3">
        <w:tc>
          <w:tcPr>
            <w:tcW w:w="2410" w:type="dxa"/>
          </w:tcPr>
          <w:p w:rsidR="008A1A72" w:rsidRPr="005E3E19" w:rsidRDefault="008A1A72" w:rsidP="006166E3">
            <w:pPr>
              <w:jc w:val="center"/>
            </w:pPr>
            <w:r>
              <w:lastRenderedPageBreak/>
              <w:t xml:space="preserve">И.В. Ерофеева </w:t>
            </w:r>
          </w:p>
        </w:tc>
        <w:tc>
          <w:tcPr>
            <w:tcW w:w="6520" w:type="dxa"/>
          </w:tcPr>
          <w:p w:rsidR="008A1A72" w:rsidRPr="005E3E19" w:rsidRDefault="008A1A72" w:rsidP="006166E3">
            <w:pPr>
              <w:jc w:val="center"/>
            </w:pPr>
            <w:r w:rsidRPr="005E3E19">
              <w:t>СМИ представляет собой общение с применением технических средств, таких, как печать, радио, телевидение и интернет</w:t>
            </w:r>
          </w:p>
        </w:tc>
      </w:tr>
      <w:tr w:rsidR="008A1A72" w:rsidRPr="005E3E19" w:rsidTr="006166E3">
        <w:tc>
          <w:tcPr>
            <w:tcW w:w="2410" w:type="dxa"/>
          </w:tcPr>
          <w:p w:rsidR="008A1A72" w:rsidRPr="005E3E19" w:rsidRDefault="008A1A72" w:rsidP="006166E3">
            <w:pPr>
              <w:jc w:val="center"/>
            </w:pPr>
            <w:r w:rsidRPr="005E3E19">
              <w:t>И.Д. Фомичева</w:t>
            </w:r>
          </w:p>
        </w:tc>
        <w:tc>
          <w:tcPr>
            <w:tcW w:w="6520" w:type="dxa"/>
          </w:tcPr>
          <w:p w:rsidR="008A1A72" w:rsidRPr="005E3E19" w:rsidRDefault="008A1A72" w:rsidP="006166E3">
            <w:pPr>
              <w:jc w:val="center"/>
            </w:pPr>
            <w:r w:rsidRPr="005E3E19">
              <w:t>СМИ представляет собой каналы, способы, материальные носители, посредством которых фиксируется, хранится и передается информация для массовой аудитории.</w:t>
            </w:r>
          </w:p>
        </w:tc>
      </w:tr>
    </w:tbl>
    <w:p w:rsidR="008A1A72" w:rsidRPr="00E9362A" w:rsidRDefault="008A1A72" w:rsidP="008A1A72">
      <w:pPr>
        <w:spacing w:line="360" w:lineRule="auto"/>
        <w:jc w:val="both"/>
        <w:rPr>
          <w:sz w:val="28"/>
          <w:szCs w:val="28"/>
        </w:rPr>
      </w:pPr>
    </w:p>
    <w:p w:rsidR="008A1A72" w:rsidRDefault="008A1A72" w:rsidP="008A1A72">
      <w:pPr>
        <w:spacing w:line="360" w:lineRule="auto"/>
        <w:ind w:firstLine="709"/>
        <w:jc w:val="both"/>
        <w:rPr>
          <w:color w:val="000000"/>
          <w:sz w:val="28"/>
          <w:szCs w:val="28"/>
        </w:rPr>
      </w:pPr>
      <w:r w:rsidRPr="0014690D">
        <w:rPr>
          <w:color w:val="000000"/>
          <w:sz w:val="28"/>
          <w:szCs w:val="28"/>
        </w:rPr>
        <w:t>Обязательным условием информационного взаимодействия в сфере средств массовой информации является установление контакта с «контрагентами», а также налаживание связи с социальными институтами и массовой аудиторией. Средства массовой информации эффективно выполняют коммуникативную функцию тогда, когда они обеспечивают диалог сторон, а также равноправные позиции в информационном обмене. Типом и уровнем политической системы управления определяется</w:t>
      </w:r>
      <w:r>
        <w:rPr>
          <w:color w:val="000000"/>
          <w:sz w:val="28"/>
          <w:szCs w:val="28"/>
        </w:rPr>
        <w:t>,</w:t>
      </w:r>
      <w:r w:rsidRPr="0014690D">
        <w:rPr>
          <w:color w:val="000000"/>
          <w:sz w:val="28"/>
          <w:szCs w:val="28"/>
        </w:rPr>
        <w:t xml:space="preserve"> функционируют ли СМИ в режиме диалога.</w:t>
      </w:r>
    </w:p>
    <w:p w:rsidR="00A66454" w:rsidRPr="00A66454" w:rsidRDefault="004B576E" w:rsidP="004B576E">
      <w:pPr>
        <w:spacing w:line="360" w:lineRule="auto"/>
        <w:ind w:firstLine="709"/>
        <w:jc w:val="both"/>
        <w:rPr>
          <w:color w:val="000000"/>
          <w:sz w:val="28"/>
          <w:szCs w:val="28"/>
        </w:rPr>
      </w:pPr>
      <w:r w:rsidRPr="004B576E">
        <w:rPr>
          <w:color w:val="000000"/>
          <w:sz w:val="28"/>
          <w:szCs w:val="28"/>
        </w:rPr>
        <w:t>Средства массовой коммуникации представляют собой орудия производства, хранения и распространения всевозможной информации с заложенными в ней ценностями, рассчитанными на массовое восприятие.</w:t>
      </w:r>
      <w:r>
        <w:rPr>
          <w:color w:val="000000"/>
          <w:sz w:val="28"/>
          <w:szCs w:val="28"/>
        </w:rPr>
        <w:t xml:space="preserve"> </w:t>
      </w:r>
      <w:r w:rsidR="00A66454">
        <w:rPr>
          <w:color w:val="000000"/>
          <w:sz w:val="28"/>
          <w:szCs w:val="28"/>
        </w:rPr>
        <w:t>Следует отметить, что средства массовой коммуникации (</w:t>
      </w:r>
      <w:r w:rsidR="00A66454" w:rsidRPr="00A66454">
        <w:rPr>
          <w:color w:val="000000"/>
          <w:sz w:val="28"/>
          <w:szCs w:val="28"/>
        </w:rPr>
        <w:t>СМК</w:t>
      </w:r>
      <w:r w:rsidR="00A66454">
        <w:rPr>
          <w:color w:val="000000"/>
          <w:sz w:val="28"/>
          <w:szCs w:val="28"/>
        </w:rPr>
        <w:t>)</w:t>
      </w:r>
      <w:r w:rsidR="00A66454" w:rsidRPr="00A66454">
        <w:rPr>
          <w:color w:val="000000"/>
          <w:sz w:val="28"/>
          <w:szCs w:val="28"/>
        </w:rPr>
        <w:t xml:space="preserve"> - категория более широкая, чем СМИ. Кинематограф, шоу-бизнес, </w:t>
      </w:r>
      <w:r w:rsidR="00A66454">
        <w:rPr>
          <w:color w:val="000000"/>
          <w:sz w:val="28"/>
          <w:szCs w:val="28"/>
        </w:rPr>
        <w:t>видеопродукция ввиду своей непе</w:t>
      </w:r>
      <w:r w:rsidR="00A66454" w:rsidRPr="00A66454">
        <w:rPr>
          <w:color w:val="000000"/>
          <w:sz w:val="28"/>
          <w:szCs w:val="28"/>
        </w:rPr>
        <w:t>риодичности не могут быть средствами массовой информации.</w:t>
      </w:r>
      <w:r w:rsidR="00A66454">
        <w:rPr>
          <w:color w:val="000000"/>
          <w:sz w:val="28"/>
          <w:szCs w:val="28"/>
        </w:rPr>
        <w:t xml:space="preserve"> </w:t>
      </w:r>
    </w:p>
    <w:p w:rsidR="008A1A72" w:rsidRDefault="008A1A72" w:rsidP="008A1A72">
      <w:pPr>
        <w:spacing w:line="360" w:lineRule="auto"/>
        <w:ind w:firstLine="709"/>
        <w:jc w:val="both"/>
        <w:rPr>
          <w:color w:val="000000"/>
          <w:sz w:val="28"/>
          <w:szCs w:val="28"/>
        </w:rPr>
      </w:pPr>
      <w:r w:rsidRPr="0014690D">
        <w:rPr>
          <w:color w:val="000000"/>
          <w:sz w:val="28"/>
          <w:szCs w:val="28"/>
        </w:rPr>
        <w:t xml:space="preserve">СМИ </w:t>
      </w:r>
      <w:r w:rsidR="00A66454">
        <w:rPr>
          <w:color w:val="000000"/>
          <w:sz w:val="28"/>
          <w:szCs w:val="28"/>
        </w:rPr>
        <w:t xml:space="preserve">и СМК </w:t>
      </w:r>
      <w:r w:rsidRPr="0014690D">
        <w:rPr>
          <w:color w:val="000000"/>
          <w:sz w:val="28"/>
          <w:szCs w:val="28"/>
        </w:rPr>
        <w:t>играю важную роль в процессе формирования информационного общества, выступая в качестве особого социального института. В виде его основной задачи выступает регулирование потребностей населения посредством формирования соответствующих информационных полей. Проявление результатов деятельности СМИ можно увидеть в формировании устойчивых потребительских норм в любой из сфер деятельности. Так, в информационном обществе у СМИ имеется возможность участия в процессе регулирования общественного развития, а также воспроизводства за счет форми</w:t>
      </w:r>
      <w:r>
        <w:rPr>
          <w:color w:val="000000"/>
          <w:sz w:val="28"/>
          <w:szCs w:val="28"/>
        </w:rPr>
        <w:t xml:space="preserve">рования потребностей населения. </w:t>
      </w:r>
      <w:r w:rsidRPr="0014690D">
        <w:rPr>
          <w:color w:val="000000"/>
          <w:sz w:val="28"/>
          <w:szCs w:val="28"/>
        </w:rPr>
        <w:t xml:space="preserve">Основной функцией СМИ выступает формирование информационного поля </w:t>
      </w:r>
      <w:r w:rsidRPr="0014690D">
        <w:rPr>
          <w:color w:val="000000"/>
          <w:sz w:val="28"/>
          <w:szCs w:val="28"/>
        </w:rPr>
        <w:lastRenderedPageBreak/>
        <w:t>населения, которое соответствует условиям устойчивого воспроизводства в обществе</w:t>
      </w:r>
      <w:r>
        <w:rPr>
          <w:color w:val="000000"/>
          <w:sz w:val="28"/>
          <w:szCs w:val="28"/>
        </w:rPr>
        <w:t xml:space="preserve"> </w:t>
      </w:r>
      <w:r w:rsidRPr="00A14297">
        <w:rPr>
          <w:color w:val="000000"/>
          <w:sz w:val="28"/>
          <w:szCs w:val="28"/>
        </w:rPr>
        <w:t>[</w:t>
      </w:r>
      <w:r>
        <w:rPr>
          <w:color w:val="000000"/>
          <w:sz w:val="28"/>
          <w:szCs w:val="28"/>
        </w:rPr>
        <w:t>23, с. 70</w:t>
      </w:r>
      <w:r w:rsidRPr="00A14297">
        <w:rPr>
          <w:color w:val="000000"/>
          <w:sz w:val="28"/>
          <w:szCs w:val="28"/>
        </w:rPr>
        <w:t>]</w:t>
      </w:r>
      <w:r w:rsidRPr="0014690D">
        <w:rPr>
          <w:color w:val="000000"/>
          <w:sz w:val="28"/>
          <w:szCs w:val="28"/>
        </w:rPr>
        <w:t xml:space="preserve">. </w:t>
      </w:r>
    </w:p>
    <w:p w:rsidR="008A1A72" w:rsidRDefault="008A1A72" w:rsidP="008A1A72">
      <w:pPr>
        <w:spacing w:line="360" w:lineRule="auto"/>
        <w:ind w:firstLine="709"/>
        <w:jc w:val="both"/>
        <w:rPr>
          <w:color w:val="000000"/>
          <w:sz w:val="28"/>
          <w:szCs w:val="28"/>
        </w:rPr>
      </w:pPr>
      <w:r>
        <w:rPr>
          <w:color w:val="000000"/>
          <w:sz w:val="28"/>
          <w:szCs w:val="28"/>
        </w:rPr>
        <w:t xml:space="preserve">СМИ </w:t>
      </w:r>
      <w:r w:rsidRPr="0014690D">
        <w:rPr>
          <w:color w:val="000000"/>
          <w:sz w:val="28"/>
          <w:szCs w:val="28"/>
        </w:rPr>
        <w:t>также являются институтом гражданского общества, так как они являются выразителем различных интересов людей. Они не только распространяют, но и формируют мнение людей</w:t>
      </w:r>
      <w:r>
        <w:rPr>
          <w:color w:val="000000"/>
          <w:sz w:val="28"/>
          <w:szCs w:val="28"/>
        </w:rPr>
        <w:t xml:space="preserve"> и являются ретранслятором. </w:t>
      </w:r>
      <w:r w:rsidRPr="0014690D">
        <w:rPr>
          <w:color w:val="000000"/>
          <w:sz w:val="28"/>
          <w:szCs w:val="28"/>
        </w:rPr>
        <w:t>СМИ открывают существенное влияние на формирование подсознания граждан. Как любые другие институты гражданского общества, он взаимодействует с другими общественными институтами, стремятся к тому, чтобы оказывать влияние на общественные процессы и на принятие различных государственных решений.</w:t>
      </w:r>
      <w:r>
        <w:rPr>
          <w:color w:val="000000"/>
          <w:sz w:val="28"/>
          <w:szCs w:val="28"/>
        </w:rPr>
        <w:t xml:space="preserve"> </w:t>
      </w:r>
      <w:r w:rsidRPr="0014690D">
        <w:rPr>
          <w:color w:val="000000"/>
          <w:sz w:val="28"/>
          <w:szCs w:val="28"/>
        </w:rPr>
        <w:t>Одной из главных функций СМИ является формирование и развитие общественного сознания</w:t>
      </w:r>
      <w:r>
        <w:rPr>
          <w:color w:val="000000"/>
          <w:sz w:val="28"/>
          <w:szCs w:val="28"/>
        </w:rPr>
        <w:t>, в частности, подростков,</w:t>
      </w:r>
      <w:r w:rsidRPr="0014690D">
        <w:rPr>
          <w:color w:val="000000"/>
          <w:sz w:val="28"/>
          <w:szCs w:val="28"/>
        </w:rPr>
        <w:t xml:space="preserve"> с целью образования </w:t>
      </w:r>
      <w:r>
        <w:rPr>
          <w:color w:val="000000"/>
          <w:sz w:val="28"/>
          <w:szCs w:val="28"/>
        </w:rPr>
        <w:t>у них</w:t>
      </w:r>
      <w:r w:rsidRPr="0014690D">
        <w:rPr>
          <w:color w:val="000000"/>
          <w:sz w:val="28"/>
          <w:szCs w:val="28"/>
        </w:rPr>
        <w:t xml:space="preserve"> социально-психологических качеств, взглядов и убеждений, отвечающих тре</w:t>
      </w:r>
      <w:r>
        <w:rPr>
          <w:color w:val="000000"/>
          <w:sz w:val="28"/>
          <w:szCs w:val="28"/>
        </w:rPr>
        <w:t>бованиям гражданского общества.</w:t>
      </w:r>
    </w:p>
    <w:p w:rsidR="008A1A72" w:rsidRDefault="008A1A72" w:rsidP="008A1A72">
      <w:pPr>
        <w:spacing w:line="360" w:lineRule="auto"/>
        <w:ind w:firstLine="709"/>
        <w:jc w:val="both"/>
        <w:rPr>
          <w:sz w:val="28"/>
          <w:szCs w:val="28"/>
        </w:rPr>
      </w:pPr>
      <w:r w:rsidRPr="000E530D">
        <w:rPr>
          <w:sz w:val="28"/>
          <w:szCs w:val="28"/>
        </w:rPr>
        <w:t xml:space="preserve">Телевидение является мощным средством обращения к массовой аудитории - оно охватывает людей независимо от возраста, пола, дохода или уровня образования. Кроме того, телевидение </w:t>
      </w:r>
      <w:r>
        <w:rPr>
          <w:sz w:val="28"/>
          <w:szCs w:val="28"/>
        </w:rPr>
        <w:t>воздействует на зрение и слух</w:t>
      </w:r>
      <w:r w:rsidRPr="000E530D">
        <w:rPr>
          <w:sz w:val="28"/>
          <w:szCs w:val="28"/>
        </w:rPr>
        <w:t>, создает драматически</w:t>
      </w:r>
      <w:r>
        <w:rPr>
          <w:sz w:val="28"/>
          <w:szCs w:val="28"/>
        </w:rPr>
        <w:t>е и реалистичные представления об окружающем мире</w:t>
      </w:r>
      <w:r w:rsidRPr="000E530D">
        <w:rPr>
          <w:sz w:val="28"/>
          <w:szCs w:val="28"/>
        </w:rPr>
        <w:t xml:space="preserve">. Радио </w:t>
      </w:r>
      <w:r>
        <w:rPr>
          <w:sz w:val="28"/>
          <w:szCs w:val="28"/>
        </w:rPr>
        <w:t>также охватывает разнообразную</w:t>
      </w:r>
      <w:r w:rsidRPr="000E530D">
        <w:rPr>
          <w:sz w:val="28"/>
          <w:szCs w:val="28"/>
        </w:rPr>
        <w:t xml:space="preserve"> массов</w:t>
      </w:r>
      <w:r>
        <w:rPr>
          <w:sz w:val="28"/>
          <w:szCs w:val="28"/>
        </w:rPr>
        <w:t>ую</w:t>
      </w:r>
      <w:r w:rsidRPr="000E530D">
        <w:rPr>
          <w:sz w:val="28"/>
          <w:szCs w:val="28"/>
        </w:rPr>
        <w:t xml:space="preserve"> аудитори</w:t>
      </w:r>
      <w:r>
        <w:rPr>
          <w:sz w:val="28"/>
          <w:szCs w:val="28"/>
        </w:rPr>
        <w:t>ю</w:t>
      </w:r>
      <w:r w:rsidRPr="000E530D">
        <w:rPr>
          <w:sz w:val="28"/>
          <w:szCs w:val="28"/>
        </w:rPr>
        <w:t xml:space="preserve">. Специализация радиостанций по возрасту, вкусу и полу слушателя позволяет избирательно охватывать аудиторию. </w:t>
      </w:r>
    </w:p>
    <w:p w:rsidR="008A1A72" w:rsidRDefault="008A1A72" w:rsidP="008A1A72">
      <w:pPr>
        <w:spacing w:line="360" w:lineRule="auto"/>
        <w:ind w:firstLine="709"/>
        <w:jc w:val="both"/>
        <w:rPr>
          <w:sz w:val="28"/>
          <w:szCs w:val="28"/>
        </w:rPr>
      </w:pPr>
      <w:r>
        <w:rPr>
          <w:sz w:val="28"/>
          <w:szCs w:val="28"/>
        </w:rPr>
        <w:t>Интернет как вид СМИ</w:t>
      </w:r>
      <w:r w:rsidRPr="000E530D">
        <w:rPr>
          <w:sz w:val="28"/>
          <w:szCs w:val="28"/>
        </w:rPr>
        <w:t xml:space="preserve"> открывает огромные возможности </w:t>
      </w:r>
      <w:r>
        <w:rPr>
          <w:sz w:val="28"/>
          <w:szCs w:val="28"/>
        </w:rPr>
        <w:t xml:space="preserve">воздействия на аудиторию, в первую очередь, подростков. </w:t>
      </w:r>
      <w:r w:rsidRPr="000E530D">
        <w:rPr>
          <w:sz w:val="28"/>
          <w:szCs w:val="28"/>
        </w:rPr>
        <w:t xml:space="preserve">Интернет предоставляет </w:t>
      </w:r>
      <w:r>
        <w:rPr>
          <w:sz w:val="28"/>
          <w:szCs w:val="28"/>
        </w:rPr>
        <w:t xml:space="preserve">им </w:t>
      </w:r>
      <w:r w:rsidRPr="000E530D">
        <w:rPr>
          <w:sz w:val="28"/>
          <w:szCs w:val="28"/>
        </w:rPr>
        <w:t xml:space="preserve">более жесткий автономный контроль над тем, какие сообщения </w:t>
      </w:r>
      <w:r>
        <w:rPr>
          <w:sz w:val="28"/>
          <w:szCs w:val="28"/>
        </w:rPr>
        <w:t>просматривать</w:t>
      </w:r>
      <w:r w:rsidRPr="000E530D">
        <w:rPr>
          <w:sz w:val="28"/>
          <w:szCs w:val="28"/>
        </w:rPr>
        <w:t xml:space="preserve"> и когда к ним обраща</w:t>
      </w:r>
      <w:r>
        <w:rPr>
          <w:sz w:val="28"/>
          <w:szCs w:val="28"/>
        </w:rPr>
        <w:t>ться</w:t>
      </w:r>
      <w:r w:rsidRPr="000E530D">
        <w:rPr>
          <w:sz w:val="28"/>
          <w:szCs w:val="28"/>
        </w:rPr>
        <w:t xml:space="preserve">. </w:t>
      </w:r>
      <w:r>
        <w:rPr>
          <w:sz w:val="28"/>
          <w:szCs w:val="28"/>
        </w:rPr>
        <w:t>В</w:t>
      </w:r>
      <w:r w:rsidRPr="000E530D">
        <w:rPr>
          <w:sz w:val="28"/>
          <w:szCs w:val="28"/>
        </w:rPr>
        <w:t xml:space="preserve"> Интернете</w:t>
      </w:r>
      <w:r>
        <w:rPr>
          <w:sz w:val="28"/>
          <w:szCs w:val="28"/>
        </w:rPr>
        <w:t xml:space="preserve"> можно разместить почти любую информацию</w:t>
      </w:r>
      <w:r w:rsidRPr="000E530D">
        <w:rPr>
          <w:sz w:val="28"/>
          <w:szCs w:val="28"/>
        </w:rPr>
        <w:t xml:space="preserve"> и распространить его в любом м</w:t>
      </w:r>
      <w:r>
        <w:rPr>
          <w:sz w:val="28"/>
          <w:szCs w:val="28"/>
        </w:rPr>
        <w:t>есте, имеющем доступ в Интернет</w:t>
      </w:r>
      <w:r w:rsidRPr="000E530D">
        <w:rPr>
          <w:sz w:val="28"/>
          <w:szCs w:val="28"/>
        </w:rPr>
        <w:t>. Газеты</w:t>
      </w:r>
      <w:r>
        <w:rPr>
          <w:sz w:val="28"/>
          <w:szCs w:val="28"/>
        </w:rPr>
        <w:t xml:space="preserve"> как средства массовой информации</w:t>
      </w:r>
      <w:r w:rsidRPr="000E530D">
        <w:rPr>
          <w:sz w:val="28"/>
          <w:szCs w:val="28"/>
        </w:rPr>
        <w:t xml:space="preserve"> допускают такой уровень детализации</w:t>
      </w:r>
      <w:r>
        <w:rPr>
          <w:sz w:val="28"/>
          <w:szCs w:val="28"/>
        </w:rPr>
        <w:t xml:space="preserve"> передаваемой информации</w:t>
      </w:r>
      <w:r w:rsidRPr="000E530D">
        <w:rPr>
          <w:sz w:val="28"/>
          <w:szCs w:val="28"/>
        </w:rPr>
        <w:t>, который невозможен для вещател</w:t>
      </w:r>
      <w:r>
        <w:rPr>
          <w:sz w:val="28"/>
          <w:szCs w:val="28"/>
        </w:rPr>
        <w:t xml:space="preserve">ьных СМИ. </w:t>
      </w:r>
    </w:p>
    <w:p w:rsidR="008A1A72" w:rsidRDefault="008A1A72" w:rsidP="008A1A72">
      <w:pPr>
        <w:spacing w:line="360" w:lineRule="auto"/>
        <w:ind w:firstLine="709"/>
        <w:jc w:val="both"/>
        <w:rPr>
          <w:sz w:val="28"/>
          <w:szCs w:val="28"/>
        </w:rPr>
      </w:pPr>
      <w:r>
        <w:rPr>
          <w:sz w:val="28"/>
          <w:szCs w:val="28"/>
        </w:rPr>
        <w:t xml:space="preserve">СМИ и СМК оказывают психологическое воздействие на подростков. В процессе просмотра телепередач, чтения газет, пользования Интернетом и </w:t>
      </w:r>
      <w:r>
        <w:rPr>
          <w:sz w:val="28"/>
          <w:szCs w:val="28"/>
        </w:rPr>
        <w:lastRenderedPageBreak/>
        <w:t xml:space="preserve">т.д. у подростков </w:t>
      </w:r>
      <w:r w:rsidRPr="00BA54C0">
        <w:rPr>
          <w:sz w:val="28"/>
          <w:szCs w:val="28"/>
        </w:rPr>
        <w:t>созда</w:t>
      </w:r>
      <w:r>
        <w:rPr>
          <w:sz w:val="28"/>
          <w:szCs w:val="28"/>
        </w:rPr>
        <w:t>ю</w:t>
      </w:r>
      <w:r w:rsidRPr="00BA54C0">
        <w:rPr>
          <w:sz w:val="28"/>
          <w:szCs w:val="28"/>
        </w:rPr>
        <w:t>тся</w:t>
      </w:r>
      <w:r>
        <w:rPr>
          <w:sz w:val="28"/>
          <w:szCs w:val="28"/>
        </w:rPr>
        <w:t xml:space="preserve"> те или иные</w:t>
      </w:r>
      <w:r w:rsidRPr="00BA54C0">
        <w:rPr>
          <w:sz w:val="28"/>
          <w:szCs w:val="28"/>
        </w:rPr>
        <w:t xml:space="preserve"> привлекательны</w:t>
      </w:r>
      <w:r>
        <w:rPr>
          <w:sz w:val="28"/>
          <w:szCs w:val="28"/>
        </w:rPr>
        <w:t>е</w:t>
      </w:r>
      <w:r w:rsidRPr="00BA54C0">
        <w:rPr>
          <w:sz w:val="28"/>
          <w:szCs w:val="28"/>
        </w:rPr>
        <w:t>, желанны</w:t>
      </w:r>
      <w:r>
        <w:rPr>
          <w:sz w:val="28"/>
          <w:szCs w:val="28"/>
        </w:rPr>
        <w:t>е</w:t>
      </w:r>
      <w:r w:rsidRPr="00BA54C0">
        <w:rPr>
          <w:sz w:val="28"/>
          <w:szCs w:val="28"/>
        </w:rPr>
        <w:t xml:space="preserve"> </w:t>
      </w:r>
      <w:r>
        <w:rPr>
          <w:sz w:val="28"/>
          <w:szCs w:val="28"/>
        </w:rPr>
        <w:t>или напротив</w:t>
      </w:r>
      <w:r w:rsidRPr="00BA54C0">
        <w:rPr>
          <w:sz w:val="28"/>
          <w:szCs w:val="28"/>
        </w:rPr>
        <w:t xml:space="preserve"> образ</w:t>
      </w:r>
      <w:r>
        <w:rPr>
          <w:sz w:val="28"/>
          <w:szCs w:val="28"/>
        </w:rPr>
        <w:t>ы</w:t>
      </w:r>
      <w:r w:rsidRPr="00BA54C0">
        <w:rPr>
          <w:sz w:val="28"/>
          <w:szCs w:val="28"/>
        </w:rPr>
        <w:t xml:space="preserve">.  </w:t>
      </w:r>
      <w:r>
        <w:rPr>
          <w:sz w:val="28"/>
          <w:szCs w:val="28"/>
        </w:rPr>
        <w:t>Например, определенные ж</w:t>
      </w:r>
      <w:r w:rsidRPr="00BA54C0">
        <w:rPr>
          <w:sz w:val="28"/>
          <w:szCs w:val="28"/>
        </w:rPr>
        <w:t>елани</w:t>
      </w:r>
      <w:r>
        <w:rPr>
          <w:sz w:val="28"/>
          <w:szCs w:val="28"/>
        </w:rPr>
        <w:t>я</w:t>
      </w:r>
      <w:r w:rsidRPr="00BA54C0">
        <w:rPr>
          <w:sz w:val="28"/>
          <w:szCs w:val="28"/>
        </w:rPr>
        <w:t xml:space="preserve"> всегда возникает на определенном этапе осознания потребности, при этом четкие формы и силу оно приобретает по мере конкретизации объекта, что </w:t>
      </w:r>
      <w:r>
        <w:rPr>
          <w:sz w:val="28"/>
          <w:szCs w:val="28"/>
        </w:rPr>
        <w:t>происходит в процессе просмотра телевизионных программ.</w:t>
      </w:r>
    </w:p>
    <w:p w:rsidR="008A1A72" w:rsidRDefault="008A1A72" w:rsidP="008A1A72">
      <w:pPr>
        <w:spacing w:line="360" w:lineRule="auto"/>
        <w:ind w:firstLine="709"/>
        <w:jc w:val="both"/>
        <w:rPr>
          <w:sz w:val="28"/>
          <w:szCs w:val="28"/>
        </w:rPr>
      </w:pPr>
      <w:r>
        <w:rPr>
          <w:sz w:val="28"/>
          <w:szCs w:val="28"/>
        </w:rPr>
        <w:t xml:space="preserve">С точки зрения таких исследователей, как А.А. Гришина, М.В. Данилова, </w:t>
      </w:r>
      <w:r w:rsidRPr="00BA54C0">
        <w:rPr>
          <w:sz w:val="28"/>
          <w:szCs w:val="28"/>
        </w:rPr>
        <w:t>психологическое воздействие</w:t>
      </w:r>
      <w:r>
        <w:rPr>
          <w:sz w:val="28"/>
          <w:szCs w:val="28"/>
        </w:rPr>
        <w:t xml:space="preserve"> на подростков</w:t>
      </w:r>
      <w:r w:rsidRPr="00BA54C0">
        <w:rPr>
          <w:sz w:val="28"/>
          <w:szCs w:val="28"/>
        </w:rPr>
        <w:t xml:space="preserve"> </w:t>
      </w:r>
      <w:r>
        <w:rPr>
          <w:sz w:val="28"/>
          <w:szCs w:val="28"/>
        </w:rPr>
        <w:t xml:space="preserve">СМИ </w:t>
      </w:r>
      <w:r w:rsidRPr="00BA54C0">
        <w:rPr>
          <w:sz w:val="28"/>
          <w:szCs w:val="28"/>
        </w:rPr>
        <w:t>осуществляется путем информирования, убеждения, внушения, побуждения, нейролин</w:t>
      </w:r>
      <w:r>
        <w:rPr>
          <w:sz w:val="28"/>
          <w:szCs w:val="28"/>
        </w:rPr>
        <w:t xml:space="preserve">гвистического программирования </w:t>
      </w:r>
      <w:r w:rsidRPr="00A14297">
        <w:rPr>
          <w:sz w:val="28"/>
          <w:szCs w:val="28"/>
        </w:rPr>
        <w:t>[</w:t>
      </w:r>
      <w:r>
        <w:rPr>
          <w:sz w:val="28"/>
          <w:szCs w:val="28"/>
        </w:rPr>
        <w:t>7, с. 162</w:t>
      </w:r>
      <w:r w:rsidRPr="00A14297">
        <w:rPr>
          <w:sz w:val="28"/>
          <w:szCs w:val="28"/>
        </w:rPr>
        <w:t>]</w:t>
      </w:r>
      <w:r>
        <w:rPr>
          <w:sz w:val="28"/>
          <w:szCs w:val="28"/>
        </w:rPr>
        <w:t xml:space="preserve">. </w:t>
      </w:r>
      <w:r w:rsidRPr="00BA54C0">
        <w:rPr>
          <w:sz w:val="28"/>
          <w:szCs w:val="28"/>
        </w:rPr>
        <w:t xml:space="preserve">Информация, которая не имеет эмоциональной окраски, не может считаться полноценной, в первую очередь потому, что она не сможет вызвать интерес у </w:t>
      </w:r>
      <w:r>
        <w:rPr>
          <w:sz w:val="28"/>
          <w:szCs w:val="28"/>
        </w:rPr>
        <w:t>подростков</w:t>
      </w:r>
      <w:r w:rsidRPr="00BA54C0">
        <w:rPr>
          <w:sz w:val="28"/>
          <w:szCs w:val="28"/>
        </w:rPr>
        <w:t>. Способ подачи ин</w:t>
      </w:r>
      <w:r w:rsidRPr="00BA54C0">
        <w:rPr>
          <w:sz w:val="28"/>
          <w:szCs w:val="28"/>
        </w:rPr>
        <w:softHyphen/>
        <w:t>формации, который сильно влияет на</w:t>
      </w:r>
      <w:r>
        <w:rPr>
          <w:sz w:val="28"/>
          <w:szCs w:val="28"/>
        </w:rPr>
        <w:t xml:space="preserve"> их</w:t>
      </w:r>
      <w:r w:rsidRPr="00BA54C0">
        <w:rPr>
          <w:sz w:val="28"/>
          <w:szCs w:val="28"/>
        </w:rPr>
        <w:t xml:space="preserve"> отношение, представляет со</w:t>
      </w:r>
      <w:r>
        <w:rPr>
          <w:sz w:val="28"/>
          <w:szCs w:val="28"/>
        </w:rPr>
        <w:t>бой психологическое воздействие</w:t>
      </w:r>
      <w:r w:rsidRPr="00BA54C0">
        <w:rPr>
          <w:sz w:val="28"/>
          <w:szCs w:val="28"/>
        </w:rPr>
        <w:t>.</w:t>
      </w:r>
    </w:p>
    <w:p w:rsidR="008A1A72" w:rsidRDefault="008A1A72" w:rsidP="008A1A72">
      <w:pPr>
        <w:spacing w:line="360" w:lineRule="auto"/>
        <w:ind w:firstLine="709"/>
        <w:jc w:val="both"/>
        <w:rPr>
          <w:sz w:val="28"/>
          <w:szCs w:val="28"/>
        </w:rPr>
      </w:pPr>
      <w:r w:rsidRPr="005471D5">
        <w:rPr>
          <w:sz w:val="28"/>
          <w:szCs w:val="28"/>
        </w:rPr>
        <w:t>Важнейшим способ</w:t>
      </w:r>
      <w:r>
        <w:rPr>
          <w:sz w:val="28"/>
          <w:szCs w:val="28"/>
        </w:rPr>
        <w:t xml:space="preserve">ом психологического воздействия СМИ на подростков, </w:t>
      </w:r>
      <w:r w:rsidRPr="005471D5">
        <w:rPr>
          <w:sz w:val="28"/>
          <w:szCs w:val="28"/>
        </w:rPr>
        <w:t>является убеждение. Характерной чертой убеждения является то, что процесс убеждения направлен на рациональную сферу сознания</w:t>
      </w:r>
      <w:r>
        <w:rPr>
          <w:sz w:val="28"/>
          <w:szCs w:val="28"/>
        </w:rPr>
        <w:t xml:space="preserve">. </w:t>
      </w:r>
      <w:r w:rsidRPr="005471D5">
        <w:rPr>
          <w:sz w:val="28"/>
          <w:szCs w:val="28"/>
        </w:rPr>
        <w:t>При этом убеждение имеет выделенную цель, открытый характер аргументации и доказательств, логическую обоснованность, допущение обоюдосторон</w:t>
      </w:r>
      <w:r w:rsidRPr="005471D5">
        <w:rPr>
          <w:sz w:val="28"/>
          <w:szCs w:val="28"/>
        </w:rPr>
        <w:softHyphen/>
        <w:t xml:space="preserve">ней критики. Итогом этого становиться добровольное принятие </w:t>
      </w:r>
      <w:r>
        <w:rPr>
          <w:sz w:val="28"/>
          <w:szCs w:val="28"/>
        </w:rPr>
        <w:t>позиции</w:t>
      </w:r>
      <w:r w:rsidRPr="005471D5">
        <w:rPr>
          <w:sz w:val="28"/>
          <w:szCs w:val="28"/>
        </w:rPr>
        <w:t xml:space="preserve"> субъекта воздействия</w:t>
      </w:r>
      <w:r>
        <w:rPr>
          <w:sz w:val="28"/>
          <w:szCs w:val="28"/>
        </w:rPr>
        <w:t>, тт.е. принятие передаваемой посредством СМИ информации.</w:t>
      </w:r>
    </w:p>
    <w:p w:rsidR="008A1A72" w:rsidRPr="004B576E" w:rsidRDefault="008A1A72" w:rsidP="004B576E">
      <w:pPr>
        <w:spacing w:line="360" w:lineRule="auto"/>
        <w:ind w:firstLine="709"/>
        <w:jc w:val="both"/>
        <w:rPr>
          <w:sz w:val="28"/>
          <w:szCs w:val="28"/>
        </w:rPr>
      </w:pPr>
      <w:r>
        <w:rPr>
          <w:sz w:val="28"/>
          <w:szCs w:val="28"/>
        </w:rPr>
        <w:t xml:space="preserve">Другой вид психического воздействия СМИ на подростков – внушение, которое является </w:t>
      </w:r>
      <w:r w:rsidRPr="00A00F5F">
        <w:rPr>
          <w:sz w:val="28"/>
          <w:szCs w:val="28"/>
        </w:rPr>
        <w:t xml:space="preserve">процессом воздействия на психику, </w:t>
      </w:r>
      <w:r>
        <w:rPr>
          <w:sz w:val="28"/>
          <w:szCs w:val="28"/>
        </w:rPr>
        <w:t>связанный</w:t>
      </w:r>
      <w:r w:rsidRPr="00A00F5F">
        <w:rPr>
          <w:sz w:val="28"/>
          <w:szCs w:val="28"/>
        </w:rPr>
        <w:t xml:space="preserve"> со снижением сознательности и критичности при в</w:t>
      </w:r>
      <w:r>
        <w:rPr>
          <w:sz w:val="28"/>
          <w:szCs w:val="28"/>
        </w:rPr>
        <w:t>осприятии внушаемого содержания</w:t>
      </w:r>
      <w:r w:rsidRPr="00A00F5F">
        <w:rPr>
          <w:sz w:val="28"/>
          <w:szCs w:val="28"/>
        </w:rPr>
        <w:t xml:space="preserve">. Суть внушения заключается в том, что оно воздействует на чувства </w:t>
      </w:r>
      <w:r>
        <w:rPr>
          <w:sz w:val="28"/>
          <w:szCs w:val="28"/>
        </w:rPr>
        <w:t>подростка</w:t>
      </w:r>
      <w:r w:rsidRPr="00A00F5F">
        <w:rPr>
          <w:sz w:val="28"/>
          <w:szCs w:val="28"/>
        </w:rPr>
        <w:t xml:space="preserve">, а не на его волю и разум. </w:t>
      </w:r>
      <w:r>
        <w:rPr>
          <w:sz w:val="28"/>
          <w:szCs w:val="28"/>
        </w:rPr>
        <w:t>Именно СМИ оказывает большое влияние на чувства подростков.</w:t>
      </w:r>
      <w:r w:rsidRPr="00A00F5F">
        <w:rPr>
          <w:sz w:val="28"/>
          <w:szCs w:val="28"/>
        </w:rPr>
        <w:t xml:space="preserve"> </w:t>
      </w:r>
    </w:p>
    <w:p w:rsidR="004B576E" w:rsidRDefault="008A1A72" w:rsidP="004B576E">
      <w:pPr>
        <w:spacing w:line="360" w:lineRule="auto"/>
        <w:ind w:firstLine="709"/>
        <w:jc w:val="both"/>
        <w:rPr>
          <w:color w:val="000000"/>
          <w:sz w:val="28"/>
          <w:szCs w:val="28"/>
        </w:rPr>
      </w:pPr>
      <w:r>
        <w:rPr>
          <w:sz w:val="28"/>
          <w:szCs w:val="28"/>
        </w:rPr>
        <w:t xml:space="preserve">Таким образом, в научной литературе существуют различные определения СМИ, при этом, данное </w:t>
      </w:r>
      <w:r w:rsidRPr="00BB0EA2">
        <w:rPr>
          <w:sz w:val="28"/>
          <w:szCs w:val="28"/>
        </w:rPr>
        <w:t xml:space="preserve">понятие </w:t>
      </w:r>
      <w:r>
        <w:rPr>
          <w:sz w:val="28"/>
          <w:szCs w:val="28"/>
        </w:rPr>
        <w:t xml:space="preserve">в РФ закреплено на законодательном уровне. Так, СМИ являются: </w:t>
      </w:r>
      <w:r w:rsidRPr="00BB0EA2">
        <w:rPr>
          <w:sz w:val="28"/>
          <w:szCs w:val="28"/>
        </w:rPr>
        <w:t xml:space="preserve">периодическое печатное </w:t>
      </w:r>
      <w:r w:rsidRPr="00BB0EA2">
        <w:rPr>
          <w:sz w:val="28"/>
          <w:szCs w:val="28"/>
        </w:rPr>
        <w:lastRenderedPageBreak/>
        <w:t>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w:t>
      </w:r>
      <w:r>
        <w:rPr>
          <w:sz w:val="28"/>
          <w:szCs w:val="28"/>
        </w:rPr>
        <w:t>янным наименованием (названием).</w:t>
      </w:r>
      <w:r w:rsidR="004B576E">
        <w:rPr>
          <w:sz w:val="28"/>
          <w:szCs w:val="28"/>
        </w:rPr>
        <w:t xml:space="preserve"> С</w:t>
      </w:r>
      <w:r w:rsidR="004B576E">
        <w:rPr>
          <w:color w:val="000000"/>
          <w:sz w:val="28"/>
          <w:szCs w:val="28"/>
        </w:rPr>
        <w:t>ред</w:t>
      </w:r>
      <w:r w:rsidR="00DD5C14">
        <w:rPr>
          <w:color w:val="000000"/>
          <w:sz w:val="28"/>
          <w:szCs w:val="28"/>
        </w:rPr>
        <w:t>ства массовой коммуникации явля</w:t>
      </w:r>
      <w:r w:rsidR="004B576E">
        <w:rPr>
          <w:color w:val="000000"/>
          <w:sz w:val="28"/>
          <w:szCs w:val="28"/>
        </w:rPr>
        <w:t>ются</w:t>
      </w:r>
      <w:r w:rsidR="004B576E" w:rsidRPr="00A66454">
        <w:rPr>
          <w:color w:val="000000"/>
          <w:sz w:val="28"/>
          <w:szCs w:val="28"/>
        </w:rPr>
        <w:t xml:space="preserve"> </w:t>
      </w:r>
      <w:r w:rsidR="004B576E">
        <w:rPr>
          <w:color w:val="000000"/>
          <w:sz w:val="28"/>
          <w:szCs w:val="28"/>
        </w:rPr>
        <w:t>более широкой категорией, чем СМИ, включая в себя к</w:t>
      </w:r>
      <w:r w:rsidR="004B576E" w:rsidRPr="00A66454">
        <w:rPr>
          <w:color w:val="000000"/>
          <w:sz w:val="28"/>
          <w:szCs w:val="28"/>
        </w:rPr>
        <w:t>инематограф, шоу-</w:t>
      </w:r>
      <w:r w:rsidR="007216F8" w:rsidRPr="00A66454">
        <w:rPr>
          <w:color w:val="000000"/>
          <w:sz w:val="28"/>
          <w:szCs w:val="28"/>
        </w:rPr>
        <w:t xml:space="preserve">бизнес, </w:t>
      </w:r>
      <w:r w:rsidR="007216F8">
        <w:rPr>
          <w:color w:val="000000"/>
          <w:sz w:val="28"/>
          <w:szCs w:val="28"/>
        </w:rPr>
        <w:t>сеть</w:t>
      </w:r>
      <w:r w:rsidR="00942A1F">
        <w:rPr>
          <w:color w:val="000000"/>
          <w:sz w:val="28"/>
          <w:szCs w:val="28"/>
        </w:rPr>
        <w:t xml:space="preserve"> Интернет и т.д.</w:t>
      </w:r>
    </w:p>
    <w:p w:rsidR="00E96A2C" w:rsidRDefault="00E96A2C" w:rsidP="00E96A2C">
      <w:pPr>
        <w:spacing w:line="360" w:lineRule="auto"/>
        <w:ind w:firstLine="709"/>
        <w:jc w:val="both"/>
        <w:rPr>
          <w:sz w:val="28"/>
          <w:szCs w:val="28"/>
        </w:rPr>
      </w:pPr>
      <w:r>
        <w:rPr>
          <w:sz w:val="28"/>
          <w:szCs w:val="28"/>
        </w:rPr>
        <w:t xml:space="preserve">СМИ и СМК оказывают сильное психологическое воздействие на подростков. Механизмами данного воздействия являются </w:t>
      </w:r>
      <w:r w:rsidRPr="00BA54C0">
        <w:rPr>
          <w:sz w:val="28"/>
          <w:szCs w:val="28"/>
        </w:rPr>
        <w:t>информировани</w:t>
      </w:r>
      <w:r>
        <w:rPr>
          <w:sz w:val="28"/>
          <w:szCs w:val="28"/>
        </w:rPr>
        <w:t>е</w:t>
      </w:r>
      <w:r w:rsidRPr="00BA54C0">
        <w:rPr>
          <w:sz w:val="28"/>
          <w:szCs w:val="28"/>
        </w:rPr>
        <w:t>, убеждени</w:t>
      </w:r>
      <w:r>
        <w:rPr>
          <w:sz w:val="28"/>
          <w:szCs w:val="28"/>
        </w:rPr>
        <w:t>е</w:t>
      </w:r>
      <w:r w:rsidRPr="00BA54C0">
        <w:rPr>
          <w:sz w:val="28"/>
          <w:szCs w:val="28"/>
        </w:rPr>
        <w:t>, внушени</w:t>
      </w:r>
      <w:r>
        <w:rPr>
          <w:sz w:val="28"/>
          <w:szCs w:val="28"/>
        </w:rPr>
        <w:t>е</w:t>
      </w:r>
      <w:r w:rsidRPr="00BA54C0">
        <w:rPr>
          <w:sz w:val="28"/>
          <w:szCs w:val="28"/>
        </w:rPr>
        <w:t>, побуждени</w:t>
      </w:r>
      <w:r>
        <w:rPr>
          <w:sz w:val="28"/>
          <w:szCs w:val="28"/>
        </w:rPr>
        <w:t xml:space="preserve">е и </w:t>
      </w:r>
      <w:r w:rsidR="007216F8">
        <w:rPr>
          <w:sz w:val="28"/>
          <w:szCs w:val="28"/>
        </w:rPr>
        <w:t>т.д., например</w:t>
      </w:r>
      <w:r>
        <w:rPr>
          <w:sz w:val="28"/>
          <w:szCs w:val="28"/>
        </w:rPr>
        <w:t xml:space="preserve">, </w:t>
      </w:r>
      <w:r w:rsidRPr="005471D5">
        <w:rPr>
          <w:sz w:val="28"/>
          <w:szCs w:val="28"/>
        </w:rPr>
        <w:t>чертой убеждения является то, что процесс убеждения направлен на рациональную сферу сознания</w:t>
      </w:r>
      <w:r>
        <w:rPr>
          <w:sz w:val="28"/>
          <w:szCs w:val="28"/>
        </w:rPr>
        <w:t xml:space="preserve"> подростков. Внушение является </w:t>
      </w:r>
      <w:r w:rsidRPr="00A00F5F">
        <w:rPr>
          <w:sz w:val="28"/>
          <w:szCs w:val="28"/>
        </w:rPr>
        <w:t>процессом воздействия на психику</w:t>
      </w:r>
      <w:r>
        <w:rPr>
          <w:sz w:val="28"/>
          <w:szCs w:val="28"/>
        </w:rPr>
        <w:t xml:space="preserve"> подростков</w:t>
      </w:r>
      <w:r w:rsidRPr="00A00F5F">
        <w:rPr>
          <w:sz w:val="28"/>
          <w:szCs w:val="28"/>
        </w:rPr>
        <w:t xml:space="preserve">, </w:t>
      </w:r>
      <w:r>
        <w:rPr>
          <w:sz w:val="28"/>
          <w:szCs w:val="28"/>
        </w:rPr>
        <w:t>связанным</w:t>
      </w:r>
      <w:r w:rsidRPr="00A00F5F">
        <w:rPr>
          <w:sz w:val="28"/>
          <w:szCs w:val="28"/>
        </w:rPr>
        <w:t xml:space="preserve"> со снижением сознательности и критичности при в</w:t>
      </w:r>
      <w:r>
        <w:rPr>
          <w:sz w:val="28"/>
          <w:szCs w:val="28"/>
        </w:rPr>
        <w:t>осприятии внушаемого содержания</w:t>
      </w:r>
      <w:r w:rsidRPr="00A00F5F">
        <w:rPr>
          <w:sz w:val="28"/>
          <w:szCs w:val="28"/>
        </w:rPr>
        <w:t xml:space="preserve">. </w:t>
      </w:r>
    </w:p>
    <w:p w:rsidR="00942A1F" w:rsidRDefault="00942A1F"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E96A2C" w:rsidRDefault="00E96A2C" w:rsidP="004B576E">
      <w:pPr>
        <w:spacing w:line="360" w:lineRule="auto"/>
        <w:ind w:firstLine="709"/>
        <w:jc w:val="both"/>
        <w:rPr>
          <w:sz w:val="28"/>
          <w:szCs w:val="28"/>
        </w:rPr>
      </w:pPr>
    </w:p>
    <w:p w:rsidR="00DD5C14" w:rsidRDefault="00DD5C14" w:rsidP="00DD5C14">
      <w:pPr>
        <w:spacing w:line="360" w:lineRule="auto"/>
        <w:jc w:val="center"/>
        <w:rPr>
          <w:b/>
          <w:sz w:val="28"/>
          <w:szCs w:val="28"/>
        </w:rPr>
      </w:pPr>
      <w:r w:rsidRPr="00DD5C14">
        <w:rPr>
          <w:b/>
          <w:sz w:val="28"/>
          <w:szCs w:val="28"/>
        </w:rPr>
        <w:lastRenderedPageBreak/>
        <w:t xml:space="preserve">Глава 2. </w:t>
      </w:r>
      <w:r w:rsidR="007216F8" w:rsidRPr="00DD5C14">
        <w:rPr>
          <w:b/>
          <w:sz w:val="28"/>
          <w:szCs w:val="28"/>
        </w:rPr>
        <w:t>ФОРМИРОВАНИЕ ПОДРОСТКОВОЙ САМОИДЕНТИФИКАЦИИ ПОСРЕДСТВОМ СМИ И СМК НА ПРИМЕРЕ ВЛАДИМИРСКОЙ ОБЛАСТИ</w:t>
      </w:r>
    </w:p>
    <w:p w:rsidR="00DD5C14" w:rsidRPr="00DD5C14" w:rsidRDefault="00DD5C14" w:rsidP="00DD5C14">
      <w:pPr>
        <w:spacing w:line="360" w:lineRule="auto"/>
        <w:jc w:val="center"/>
        <w:rPr>
          <w:b/>
          <w:sz w:val="28"/>
          <w:szCs w:val="28"/>
        </w:rPr>
      </w:pPr>
    </w:p>
    <w:p w:rsidR="00E96A2C" w:rsidRPr="00DD5C14" w:rsidRDefault="00DD5C14" w:rsidP="00DD5C14">
      <w:pPr>
        <w:spacing w:line="360" w:lineRule="auto"/>
        <w:jc w:val="center"/>
        <w:rPr>
          <w:b/>
          <w:sz w:val="28"/>
          <w:szCs w:val="28"/>
        </w:rPr>
      </w:pPr>
      <w:r w:rsidRPr="00DD5C14">
        <w:rPr>
          <w:b/>
          <w:sz w:val="28"/>
          <w:szCs w:val="28"/>
        </w:rPr>
        <w:t>2.1. Характеристика подростков Владимирской области</w:t>
      </w:r>
    </w:p>
    <w:p w:rsidR="00E96A2C" w:rsidRDefault="00E96A2C" w:rsidP="004B576E">
      <w:pPr>
        <w:spacing w:line="360" w:lineRule="auto"/>
        <w:ind w:firstLine="709"/>
        <w:jc w:val="both"/>
        <w:rPr>
          <w:sz w:val="28"/>
          <w:szCs w:val="28"/>
        </w:rPr>
      </w:pPr>
    </w:p>
    <w:p w:rsidR="00304010" w:rsidRDefault="00304010" w:rsidP="00F76631">
      <w:pPr>
        <w:spacing w:line="360" w:lineRule="auto"/>
        <w:ind w:firstLine="709"/>
        <w:jc w:val="both"/>
        <w:rPr>
          <w:kern w:val="1"/>
          <w:sz w:val="28"/>
          <w:szCs w:val="28"/>
        </w:rPr>
      </w:pPr>
      <w:r>
        <w:rPr>
          <w:sz w:val="28"/>
          <w:szCs w:val="28"/>
        </w:rPr>
        <w:t xml:space="preserve">Согласно статистическим данным </w:t>
      </w:r>
      <w:r>
        <w:rPr>
          <w:kern w:val="1"/>
          <w:sz w:val="28"/>
          <w:szCs w:val="28"/>
        </w:rPr>
        <w:t xml:space="preserve">Федеральной службы государственной статистики, в период с </w:t>
      </w:r>
      <w:smartTag w:uri="urn:schemas-microsoft-com:office:smarttags" w:element="metricconverter">
        <w:smartTagPr>
          <w:attr w:name="ProductID" w:val="2014 г"/>
        </w:smartTagPr>
        <w:r>
          <w:rPr>
            <w:kern w:val="1"/>
            <w:sz w:val="28"/>
            <w:szCs w:val="28"/>
          </w:rPr>
          <w:t>2014 г</w:t>
        </w:r>
      </w:smartTag>
      <w:r>
        <w:rPr>
          <w:kern w:val="1"/>
          <w:sz w:val="28"/>
          <w:szCs w:val="28"/>
        </w:rPr>
        <w:t xml:space="preserve">. по </w:t>
      </w:r>
      <w:smartTag w:uri="urn:schemas-microsoft-com:office:smarttags" w:element="metricconverter">
        <w:smartTagPr>
          <w:attr w:name="ProductID" w:val="2019 г"/>
        </w:smartTagPr>
        <w:r>
          <w:rPr>
            <w:kern w:val="1"/>
            <w:sz w:val="28"/>
            <w:szCs w:val="28"/>
          </w:rPr>
          <w:t>2019 г</w:t>
        </w:r>
      </w:smartTag>
      <w:r>
        <w:rPr>
          <w:kern w:val="1"/>
          <w:sz w:val="28"/>
          <w:szCs w:val="28"/>
        </w:rPr>
        <w:t>. на территории Владимирской области увеличивается численность подростков на 6,7% (рисунок 1).</w:t>
      </w:r>
    </w:p>
    <w:p w:rsidR="00F65FD9" w:rsidRPr="00304010" w:rsidRDefault="00413BC0" w:rsidP="00F76631">
      <w:pPr>
        <w:spacing w:line="360" w:lineRule="auto"/>
        <w:jc w:val="center"/>
        <w:rPr>
          <w:sz w:val="28"/>
          <w:szCs w:val="28"/>
        </w:rPr>
      </w:pPr>
      <w:r>
        <w:rPr>
          <w:noProof/>
          <w:sz w:val="28"/>
          <w:szCs w:val="28"/>
        </w:rPr>
        <w:drawing>
          <wp:inline distT="0" distB="0" distL="0" distR="0">
            <wp:extent cx="5610225" cy="239077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5FD9" w:rsidRPr="00F76631" w:rsidRDefault="00F76631" w:rsidP="00F76631">
      <w:pPr>
        <w:spacing w:line="360" w:lineRule="auto"/>
        <w:jc w:val="center"/>
        <w:rPr>
          <w:sz w:val="28"/>
          <w:szCs w:val="28"/>
        </w:rPr>
      </w:pPr>
      <w:r>
        <w:rPr>
          <w:sz w:val="28"/>
          <w:szCs w:val="28"/>
        </w:rPr>
        <w:t xml:space="preserve">Рисунок 1 - Динамика численности подростков Владимирской области </w:t>
      </w:r>
      <w:r w:rsidRPr="00F76631">
        <w:rPr>
          <w:sz w:val="28"/>
          <w:szCs w:val="28"/>
        </w:rPr>
        <w:t>[</w:t>
      </w:r>
      <w:r>
        <w:rPr>
          <w:sz w:val="28"/>
          <w:szCs w:val="28"/>
        </w:rPr>
        <w:t>26</w:t>
      </w:r>
      <w:r w:rsidRPr="00F76631">
        <w:rPr>
          <w:sz w:val="28"/>
          <w:szCs w:val="28"/>
        </w:rPr>
        <w:t>]</w:t>
      </w:r>
    </w:p>
    <w:p w:rsidR="00304010" w:rsidRPr="00F65FD9" w:rsidRDefault="00304010" w:rsidP="00F65FD9">
      <w:pPr>
        <w:spacing w:line="360" w:lineRule="auto"/>
        <w:jc w:val="both"/>
        <w:rPr>
          <w:sz w:val="28"/>
          <w:szCs w:val="28"/>
        </w:rPr>
      </w:pPr>
    </w:p>
    <w:p w:rsidR="00DD45DC" w:rsidRDefault="007935B3" w:rsidP="00DD45DC">
      <w:pPr>
        <w:spacing w:line="360" w:lineRule="auto"/>
        <w:ind w:firstLine="709"/>
        <w:jc w:val="both"/>
        <w:rPr>
          <w:sz w:val="28"/>
          <w:szCs w:val="28"/>
        </w:rPr>
      </w:pPr>
      <w:r>
        <w:rPr>
          <w:sz w:val="28"/>
          <w:szCs w:val="28"/>
        </w:rPr>
        <w:t xml:space="preserve">В процессе исследования был проведен анализ самоидентификации </w:t>
      </w:r>
      <w:r w:rsidR="00DD45DC">
        <w:rPr>
          <w:sz w:val="28"/>
          <w:szCs w:val="28"/>
        </w:rPr>
        <w:t>подростков Владимирской области. С этой целью была проведена психологическая диагностика с применением личностного опросника Айзенка EPI. Применяемый в эмпирическом исследовании о</w:t>
      </w:r>
      <w:r w:rsidR="00DD45DC" w:rsidRPr="001017E3">
        <w:rPr>
          <w:sz w:val="28"/>
          <w:szCs w:val="28"/>
        </w:rPr>
        <w:t xml:space="preserve">просник был разработан </w:t>
      </w:r>
      <w:r w:rsidR="00DD45DC">
        <w:rPr>
          <w:sz w:val="28"/>
          <w:szCs w:val="28"/>
        </w:rPr>
        <w:t>Г. </w:t>
      </w:r>
      <w:r w:rsidR="00DD45DC" w:rsidRPr="001017E3">
        <w:rPr>
          <w:sz w:val="28"/>
          <w:szCs w:val="28"/>
        </w:rPr>
        <w:t>Айзенком в 1964 году</w:t>
      </w:r>
      <w:r w:rsidR="00DD45DC">
        <w:rPr>
          <w:sz w:val="28"/>
          <w:szCs w:val="28"/>
        </w:rPr>
        <w:t>, в основу которого легла концепция</w:t>
      </w:r>
      <w:r w:rsidR="00DD45DC" w:rsidRPr="001017E3">
        <w:rPr>
          <w:sz w:val="28"/>
          <w:szCs w:val="28"/>
        </w:rPr>
        <w:t xml:space="preserve"> личности</w:t>
      </w:r>
      <w:r w:rsidR="00DD45DC">
        <w:rPr>
          <w:sz w:val="28"/>
          <w:szCs w:val="28"/>
        </w:rPr>
        <w:t xml:space="preserve"> Г. Айзенка и ее основные составляющие факторы:</w:t>
      </w:r>
    </w:p>
    <w:p w:rsidR="00DD45DC" w:rsidRDefault="00DD45DC" w:rsidP="00DD45DC">
      <w:pPr>
        <w:tabs>
          <w:tab w:val="left" w:pos="2860"/>
        </w:tabs>
        <w:spacing w:line="360" w:lineRule="auto"/>
        <w:ind w:firstLine="709"/>
        <w:jc w:val="both"/>
        <w:rPr>
          <w:sz w:val="28"/>
          <w:szCs w:val="28"/>
        </w:rPr>
      </w:pPr>
      <w:r>
        <w:rPr>
          <w:sz w:val="28"/>
          <w:szCs w:val="28"/>
        </w:rPr>
        <w:t>- экстраверсия;</w:t>
      </w:r>
    </w:p>
    <w:p w:rsidR="00DD45DC" w:rsidRDefault="00DD45DC" w:rsidP="00DD45DC">
      <w:pPr>
        <w:tabs>
          <w:tab w:val="left" w:pos="2860"/>
        </w:tabs>
        <w:spacing w:line="360" w:lineRule="auto"/>
        <w:ind w:firstLine="709"/>
        <w:jc w:val="both"/>
        <w:rPr>
          <w:sz w:val="28"/>
          <w:szCs w:val="28"/>
        </w:rPr>
      </w:pPr>
      <w:r>
        <w:rPr>
          <w:sz w:val="28"/>
          <w:szCs w:val="28"/>
        </w:rPr>
        <w:t>- интроверсия,</w:t>
      </w:r>
    </w:p>
    <w:p w:rsidR="00DD45DC" w:rsidRDefault="00DD45DC" w:rsidP="00DD45DC">
      <w:pPr>
        <w:tabs>
          <w:tab w:val="left" w:pos="2860"/>
        </w:tabs>
        <w:spacing w:line="360" w:lineRule="auto"/>
        <w:ind w:firstLine="709"/>
        <w:jc w:val="both"/>
        <w:rPr>
          <w:sz w:val="28"/>
          <w:szCs w:val="28"/>
        </w:rPr>
      </w:pPr>
      <w:r>
        <w:rPr>
          <w:sz w:val="28"/>
          <w:szCs w:val="28"/>
        </w:rPr>
        <w:t>- нейротизм</w:t>
      </w:r>
      <w:r w:rsidRPr="001017E3">
        <w:rPr>
          <w:sz w:val="28"/>
          <w:szCs w:val="28"/>
        </w:rPr>
        <w:t xml:space="preserve">. </w:t>
      </w:r>
    </w:p>
    <w:p w:rsidR="00DD45DC" w:rsidRDefault="00DD45DC" w:rsidP="00DD45DC">
      <w:pPr>
        <w:tabs>
          <w:tab w:val="left" w:pos="2860"/>
        </w:tabs>
        <w:spacing w:line="360" w:lineRule="auto"/>
        <w:ind w:firstLine="709"/>
        <w:jc w:val="both"/>
        <w:rPr>
          <w:sz w:val="28"/>
          <w:szCs w:val="28"/>
        </w:rPr>
      </w:pPr>
      <w:r>
        <w:rPr>
          <w:sz w:val="28"/>
          <w:szCs w:val="28"/>
        </w:rPr>
        <w:lastRenderedPageBreak/>
        <w:t>Экстраверсия представляет собой характеристику</w:t>
      </w:r>
      <w:r w:rsidRPr="001017E3">
        <w:rPr>
          <w:sz w:val="28"/>
          <w:szCs w:val="28"/>
        </w:rPr>
        <w:t xml:space="preserve"> индивидуально-психологических особенностей личности, при которой человек сосредотачивает свои интересы на внешнем мире за счет своих с</w:t>
      </w:r>
      <w:r>
        <w:rPr>
          <w:sz w:val="28"/>
          <w:szCs w:val="28"/>
        </w:rPr>
        <w:t>обственных интересов, принижая личную значимость</w:t>
      </w:r>
      <w:r w:rsidRPr="001017E3">
        <w:rPr>
          <w:sz w:val="28"/>
          <w:szCs w:val="28"/>
        </w:rPr>
        <w:t xml:space="preserve">. </w:t>
      </w:r>
    </w:p>
    <w:p w:rsidR="00DD45DC" w:rsidRDefault="00DD45DC" w:rsidP="00DD45DC">
      <w:pPr>
        <w:tabs>
          <w:tab w:val="left" w:pos="2860"/>
        </w:tabs>
        <w:spacing w:line="360" w:lineRule="auto"/>
        <w:ind w:firstLine="709"/>
        <w:jc w:val="both"/>
        <w:rPr>
          <w:sz w:val="28"/>
          <w:szCs w:val="28"/>
        </w:rPr>
      </w:pPr>
      <w:r>
        <w:rPr>
          <w:sz w:val="28"/>
          <w:szCs w:val="28"/>
        </w:rPr>
        <w:t xml:space="preserve">Интроверсия является обратной экстраверсии характеристикой. Она </w:t>
      </w:r>
      <w:r w:rsidRPr="001017E3">
        <w:rPr>
          <w:sz w:val="28"/>
          <w:szCs w:val="28"/>
        </w:rPr>
        <w:t xml:space="preserve"> </w:t>
      </w:r>
      <w:r>
        <w:rPr>
          <w:sz w:val="28"/>
          <w:szCs w:val="28"/>
        </w:rPr>
        <w:t>отличается ориентацией</w:t>
      </w:r>
      <w:r w:rsidRPr="001017E3">
        <w:rPr>
          <w:sz w:val="28"/>
          <w:szCs w:val="28"/>
        </w:rPr>
        <w:t xml:space="preserve"> личности на внутреннем мире, собственных переживаниях в ущерб контактам с внешней реальностью. </w:t>
      </w:r>
    </w:p>
    <w:p w:rsidR="00DD45DC" w:rsidRDefault="00DD45DC" w:rsidP="00DD45DC">
      <w:pPr>
        <w:tabs>
          <w:tab w:val="left" w:pos="2860"/>
        </w:tabs>
        <w:spacing w:line="360" w:lineRule="auto"/>
        <w:ind w:firstLine="709"/>
        <w:jc w:val="both"/>
        <w:rPr>
          <w:sz w:val="28"/>
          <w:szCs w:val="28"/>
        </w:rPr>
      </w:pPr>
      <w:r>
        <w:rPr>
          <w:sz w:val="28"/>
          <w:szCs w:val="28"/>
        </w:rPr>
        <w:t xml:space="preserve">Нейротизм представляет собой </w:t>
      </w:r>
      <w:r w:rsidRPr="00665C2E">
        <w:rPr>
          <w:sz w:val="28"/>
          <w:szCs w:val="28"/>
        </w:rPr>
        <w:t>характеристику индивидуально-психологических особенностей личности</w:t>
      </w:r>
      <w:r>
        <w:rPr>
          <w:sz w:val="28"/>
          <w:szCs w:val="28"/>
        </w:rPr>
        <w:t>, которая отличается эмоциональной</w:t>
      </w:r>
      <w:r w:rsidRPr="001017E3">
        <w:rPr>
          <w:sz w:val="28"/>
          <w:szCs w:val="28"/>
        </w:rPr>
        <w:t xml:space="preserve"> неустойчивость</w:t>
      </w:r>
      <w:r>
        <w:rPr>
          <w:sz w:val="28"/>
          <w:szCs w:val="28"/>
        </w:rPr>
        <w:t>ю</w:t>
      </w:r>
      <w:r w:rsidRPr="001017E3">
        <w:rPr>
          <w:sz w:val="28"/>
          <w:szCs w:val="28"/>
        </w:rPr>
        <w:t>, неспособность</w:t>
      </w:r>
      <w:r>
        <w:rPr>
          <w:sz w:val="28"/>
          <w:szCs w:val="28"/>
        </w:rPr>
        <w:t>ю</w:t>
      </w:r>
      <w:r w:rsidRPr="001017E3">
        <w:rPr>
          <w:sz w:val="28"/>
          <w:szCs w:val="28"/>
        </w:rPr>
        <w:t xml:space="preserve"> к эмоциональному контролю, подвижность</w:t>
      </w:r>
      <w:r>
        <w:rPr>
          <w:sz w:val="28"/>
          <w:szCs w:val="28"/>
        </w:rPr>
        <w:t>ю психики, частой сменой</w:t>
      </w:r>
      <w:r w:rsidRPr="001017E3">
        <w:rPr>
          <w:sz w:val="28"/>
          <w:szCs w:val="28"/>
        </w:rPr>
        <w:t xml:space="preserve"> настроения и подверженность</w:t>
      </w:r>
      <w:r>
        <w:rPr>
          <w:sz w:val="28"/>
          <w:szCs w:val="28"/>
        </w:rPr>
        <w:t>ю</w:t>
      </w:r>
      <w:r w:rsidRPr="001017E3">
        <w:rPr>
          <w:sz w:val="28"/>
          <w:szCs w:val="28"/>
        </w:rPr>
        <w:t xml:space="preserve"> его влиянию. </w:t>
      </w:r>
    </w:p>
    <w:p w:rsidR="00DD45DC" w:rsidRDefault="00DD45DC" w:rsidP="00DD45DC">
      <w:pPr>
        <w:tabs>
          <w:tab w:val="left" w:pos="2860"/>
        </w:tabs>
        <w:spacing w:line="360" w:lineRule="auto"/>
        <w:ind w:firstLine="709"/>
        <w:jc w:val="both"/>
        <w:rPr>
          <w:sz w:val="28"/>
          <w:szCs w:val="28"/>
        </w:rPr>
      </w:pPr>
      <w:r>
        <w:rPr>
          <w:sz w:val="28"/>
          <w:szCs w:val="28"/>
        </w:rPr>
        <w:t>По результатам</w:t>
      </w:r>
      <w:r w:rsidRPr="001017E3">
        <w:rPr>
          <w:sz w:val="28"/>
          <w:szCs w:val="28"/>
        </w:rPr>
        <w:t xml:space="preserve"> опросника можно определить тип темперамента </w:t>
      </w:r>
      <w:r>
        <w:rPr>
          <w:sz w:val="28"/>
          <w:szCs w:val="28"/>
        </w:rPr>
        <w:t>респондента</w:t>
      </w:r>
      <w:r w:rsidRPr="001017E3">
        <w:rPr>
          <w:sz w:val="28"/>
          <w:szCs w:val="28"/>
        </w:rPr>
        <w:t xml:space="preserve"> по так называемому кругу Айзенка</w:t>
      </w:r>
      <w:r>
        <w:rPr>
          <w:sz w:val="28"/>
          <w:szCs w:val="28"/>
        </w:rPr>
        <w:t>. Данный круг представляет</w:t>
      </w:r>
      <w:r w:rsidRPr="001017E3">
        <w:rPr>
          <w:sz w:val="28"/>
          <w:szCs w:val="28"/>
        </w:rPr>
        <w:t xml:space="preserve"> собой</w:t>
      </w:r>
      <w:r>
        <w:rPr>
          <w:sz w:val="28"/>
          <w:szCs w:val="28"/>
        </w:rPr>
        <w:t xml:space="preserve"> четыре четверти круга, которые</w:t>
      </w:r>
      <w:r w:rsidRPr="001017E3">
        <w:rPr>
          <w:sz w:val="28"/>
          <w:szCs w:val="28"/>
        </w:rPr>
        <w:t xml:space="preserve"> расположе</w:t>
      </w:r>
      <w:r>
        <w:rPr>
          <w:sz w:val="28"/>
          <w:szCs w:val="28"/>
        </w:rPr>
        <w:t>ны</w:t>
      </w:r>
      <w:r w:rsidRPr="001017E3">
        <w:rPr>
          <w:sz w:val="28"/>
          <w:szCs w:val="28"/>
        </w:rPr>
        <w:t xml:space="preserve"> между д</w:t>
      </w:r>
      <w:r>
        <w:rPr>
          <w:sz w:val="28"/>
          <w:szCs w:val="28"/>
        </w:rPr>
        <w:t>вумя осями координат, и соответствуют</w:t>
      </w:r>
      <w:r w:rsidRPr="001017E3">
        <w:rPr>
          <w:sz w:val="28"/>
          <w:szCs w:val="28"/>
        </w:rPr>
        <w:t xml:space="preserve"> четырем основным типам темперамента (сангвиник, холерик, меланхолик, флегматик). </w:t>
      </w:r>
    </w:p>
    <w:p w:rsidR="00DD45DC" w:rsidRDefault="00DD45DC" w:rsidP="00DD45DC">
      <w:pPr>
        <w:tabs>
          <w:tab w:val="left" w:pos="2860"/>
        </w:tabs>
        <w:spacing w:line="360" w:lineRule="auto"/>
        <w:ind w:firstLine="709"/>
        <w:jc w:val="both"/>
        <w:rPr>
          <w:sz w:val="28"/>
          <w:szCs w:val="28"/>
        </w:rPr>
      </w:pPr>
      <w:r w:rsidRPr="001017E3">
        <w:rPr>
          <w:sz w:val="28"/>
          <w:szCs w:val="28"/>
        </w:rPr>
        <w:t>Каждый тип характеризуется определенной комбинацией уро</w:t>
      </w:r>
      <w:r>
        <w:rPr>
          <w:sz w:val="28"/>
          <w:szCs w:val="28"/>
        </w:rPr>
        <w:t>вня экстраверсии и нейротизма:</w:t>
      </w:r>
    </w:p>
    <w:p w:rsidR="00DD45DC" w:rsidRDefault="00DD45DC" w:rsidP="00DD45DC">
      <w:pPr>
        <w:tabs>
          <w:tab w:val="left" w:pos="2860"/>
        </w:tabs>
        <w:spacing w:line="360" w:lineRule="auto"/>
        <w:ind w:firstLine="709"/>
        <w:jc w:val="both"/>
        <w:rPr>
          <w:sz w:val="28"/>
          <w:szCs w:val="28"/>
        </w:rPr>
      </w:pPr>
      <w:r>
        <w:rPr>
          <w:sz w:val="28"/>
          <w:szCs w:val="28"/>
        </w:rPr>
        <w:t>- д</w:t>
      </w:r>
      <w:r w:rsidRPr="001017E3">
        <w:rPr>
          <w:sz w:val="28"/>
          <w:szCs w:val="28"/>
        </w:rPr>
        <w:t>ля флегматика характерен низкий уровень нейротиз</w:t>
      </w:r>
      <w:r>
        <w:rPr>
          <w:sz w:val="28"/>
          <w:szCs w:val="28"/>
        </w:rPr>
        <w:t>ма и экстраверсии;</w:t>
      </w:r>
    </w:p>
    <w:p w:rsidR="00DD45DC" w:rsidRDefault="00DD45DC" w:rsidP="00DD45DC">
      <w:pPr>
        <w:tabs>
          <w:tab w:val="left" w:pos="2860"/>
        </w:tabs>
        <w:spacing w:line="360" w:lineRule="auto"/>
        <w:ind w:firstLine="709"/>
        <w:jc w:val="both"/>
        <w:rPr>
          <w:sz w:val="28"/>
          <w:szCs w:val="28"/>
        </w:rPr>
      </w:pPr>
      <w:r>
        <w:rPr>
          <w:sz w:val="28"/>
          <w:szCs w:val="28"/>
        </w:rPr>
        <w:t>- х</w:t>
      </w:r>
      <w:r w:rsidRPr="001017E3">
        <w:rPr>
          <w:sz w:val="28"/>
          <w:szCs w:val="28"/>
        </w:rPr>
        <w:t>олерик характеризуется высоким уров</w:t>
      </w:r>
      <w:r>
        <w:rPr>
          <w:sz w:val="28"/>
          <w:szCs w:val="28"/>
        </w:rPr>
        <w:t>нем экстраверсии и нейротизма;</w:t>
      </w:r>
    </w:p>
    <w:p w:rsidR="00DD45DC" w:rsidRDefault="00DD45DC" w:rsidP="00DD45DC">
      <w:pPr>
        <w:tabs>
          <w:tab w:val="left" w:pos="2860"/>
        </w:tabs>
        <w:spacing w:line="360" w:lineRule="auto"/>
        <w:ind w:firstLine="709"/>
        <w:jc w:val="both"/>
        <w:rPr>
          <w:sz w:val="28"/>
          <w:szCs w:val="28"/>
        </w:rPr>
      </w:pPr>
      <w:r>
        <w:rPr>
          <w:sz w:val="28"/>
          <w:szCs w:val="28"/>
        </w:rPr>
        <w:t>- м</w:t>
      </w:r>
      <w:r w:rsidRPr="001017E3">
        <w:rPr>
          <w:sz w:val="28"/>
          <w:szCs w:val="28"/>
        </w:rPr>
        <w:t xml:space="preserve">еланхолику свойственен низкий уровень экстраверсии </w:t>
      </w:r>
      <w:r>
        <w:rPr>
          <w:sz w:val="28"/>
          <w:szCs w:val="28"/>
        </w:rPr>
        <w:t>и высокий уровень нейротизма;</w:t>
      </w:r>
    </w:p>
    <w:p w:rsidR="00D70540" w:rsidRDefault="00DD45DC" w:rsidP="00DD45DC">
      <w:pPr>
        <w:tabs>
          <w:tab w:val="left" w:pos="2860"/>
        </w:tabs>
        <w:spacing w:line="360" w:lineRule="auto"/>
        <w:ind w:firstLine="709"/>
        <w:jc w:val="both"/>
        <w:rPr>
          <w:sz w:val="28"/>
          <w:szCs w:val="28"/>
        </w:rPr>
      </w:pPr>
      <w:r>
        <w:rPr>
          <w:sz w:val="28"/>
          <w:szCs w:val="28"/>
        </w:rPr>
        <w:t>- сангвинику свойственен</w:t>
      </w:r>
      <w:r w:rsidRPr="001017E3">
        <w:rPr>
          <w:sz w:val="28"/>
          <w:szCs w:val="28"/>
        </w:rPr>
        <w:t xml:space="preserve"> высокий уровень экстраверсии и низкий уровень нейротизма. </w:t>
      </w:r>
    </w:p>
    <w:p w:rsidR="007F3804" w:rsidRDefault="007F3804" w:rsidP="007F3804">
      <w:pPr>
        <w:tabs>
          <w:tab w:val="left" w:pos="2860"/>
        </w:tabs>
        <w:spacing w:line="360" w:lineRule="auto"/>
        <w:ind w:firstLine="709"/>
        <w:jc w:val="both"/>
        <w:rPr>
          <w:sz w:val="28"/>
          <w:szCs w:val="28"/>
        </w:rPr>
      </w:pPr>
      <w:r>
        <w:rPr>
          <w:sz w:val="28"/>
          <w:szCs w:val="28"/>
        </w:rPr>
        <w:t>По оценкам исследователей, л</w:t>
      </w:r>
      <w:r w:rsidRPr="007A66B1">
        <w:rPr>
          <w:sz w:val="28"/>
          <w:szCs w:val="28"/>
        </w:rPr>
        <w:t>ичностный опросник Айзенка EPI</w:t>
      </w:r>
      <w:r w:rsidRPr="001017E3">
        <w:rPr>
          <w:sz w:val="28"/>
          <w:szCs w:val="28"/>
        </w:rPr>
        <w:t xml:space="preserve"> </w:t>
      </w:r>
      <w:r>
        <w:rPr>
          <w:sz w:val="28"/>
          <w:szCs w:val="28"/>
        </w:rPr>
        <w:t>«</w:t>
      </w:r>
      <w:r w:rsidRPr="001017E3">
        <w:rPr>
          <w:sz w:val="28"/>
          <w:szCs w:val="28"/>
        </w:rPr>
        <w:t xml:space="preserve">является надежным и зарекомендовавшим себя психодиагностическим </w:t>
      </w:r>
      <w:r w:rsidR="00542522" w:rsidRPr="001017E3">
        <w:rPr>
          <w:sz w:val="28"/>
          <w:szCs w:val="28"/>
        </w:rPr>
        <w:lastRenderedPageBreak/>
        <w:t>инструментом</w:t>
      </w:r>
      <w:r w:rsidR="00542522">
        <w:rPr>
          <w:sz w:val="28"/>
          <w:szCs w:val="28"/>
        </w:rPr>
        <w:t>» [</w:t>
      </w:r>
      <w:r>
        <w:rPr>
          <w:sz w:val="28"/>
          <w:szCs w:val="28"/>
        </w:rPr>
        <w:t>8, с. 101]</w:t>
      </w:r>
      <w:r w:rsidRPr="001017E3">
        <w:rPr>
          <w:sz w:val="28"/>
          <w:szCs w:val="28"/>
        </w:rPr>
        <w:t xml:space="preserve">. </w:t>
      </w:r>
      <w:r>
        <w:rPr>
          <w:sz w:val="28"/>
          <w:szCs w:val="28"/>
        </w:rPr>
        <w:t xml:space="preserve">Опросник состоит из </w:t>
      </w:r>
      <w:r w:rsidRPr="001017E3">
        <w:rPr>
          <w:sz w:val="28"/>
          <w:szCs w:val="28"/>
        </w:rPr>
        <w:t>57</w:t>
      </w:r>
      <w:r>
        <w:rPr>
          <w:sz w:val="28"/>
          <w:szCs w:val="28"/>
        </w:rPr>
        <w:t xml:space="preserve"> вопросов</w:t>
      </w:r>
      <w:r w:rsidRPr="001017E3">
        <w:rPr>
          <w:sz w:val="28"/>
          <w:szCs w:val="28"/>
        </w:rPr>
        <w:t xml:space="preserve"> с вариантами ответа «да» и «нет». Время </w:t>
      </w:r>
      <w:r>
        <w:rPr>
          <w:sz w:val="28"/>
          <w:szCs w:val="28"/>
        </w:rPr>
        <w:t>прохождения теста составляет 10–15 минут.</w:t>
      </w:r>
    </w:p>
    <w:p w:rsidR="007F3804" w:rsidRDefault="007F3804" w:rsidP="007F3804">
      <w:pPr>
        <w:tabs>
          <w:tab w:val="left" w:pos="2860"/>
        </w:tabs>
        <w:spacing w:line="360" w:lineRule="auto"/>
        <w:ind w:firstLine="709"/>
        <w:jc w:val="both"/>
        <w:rPr>
          <w:sz w:val="28"/>
          <w:szCs w:val="28"/>
        </w:rPr>
      </w:pPr>
      <w:r>
        <w:rPr>
          <w:sz w:val="28"/>
          <w:szCs w:val="28"/>
        </w:rPr>
        <w:t>Согласно шкалам опросника:</w:t>
      </w:r>
    </w:p>
    <w:p w:rsidR="007F3804" w:rsidRDefault="007F3804" w:rsidP="007F3804">
      <w:pPr>
        <w:tabs>
          <w:tab w:val="left" w:pos="2860"/>
        </w:tabs>
        <w:spacing w:line="360" w:lineRule="auto"/>
        <w:ind w:firstLine="709"/>
        <w:jc w:val="both"/>
        <w:rPr>
          <w:sz w:val="28"/>
          <w:szCs w:val="28"/>
        </w:rPr>
      </w:pPr>
      <w:r>
        <w:rPr>
          <w:sz w:val="28"/>
          <w:szCs w:val="28"/>
        </w:rPr>
        <w:t>- уровень экстраверсии по</w:t>
      </w:r>
      <w:r w:rsidRPr="001017E3">
        <w:rPr>
          <w:sz w:val="28"/>
          <w:szCs w:val="28"/>
        </w:rPr>
        <w:t>зволяет говорить о направленности личности – на свой внутренний мир и переживания</w:t>
      </w:r>
      <w:r>
        <w:rPr>
          <w:sz w:val="28"/>
          <w:szCs w:val="28"/>
        </w:rPr>
        <w:t>,</w:t>
      </w:r>
      <w:r w:rsidRPr="001017E3">
        <w:rPr>
          <w:sz w:val="28"/>
          <w:szCs w:val="28"/>
        </w:rPr>
        <w:t xml:space="preserve"> либо на внешнюю реальность и </w:t>
      </w:r>
      <w:r>
        <w:rPr>
          <w:sz w:val="28"/>
          <w:szCs w:val="28"/>
        </w:rPr>
        <w:t>окружение. Типичный экстраверт, что характеризуют высокие значения по шкале, является общительным</w:t>
      </w:r>
      <w:r w:rsidRPr="001017E3">
        <w:rPr>
          <w:sz w:val="28"/>
          <w:szCs w:val="28"/>
        </w:rPr>
        <w:t xml:space="preserve">, </w:t>
      </w:r>
      <w:r>
        <w:rPr>
          <w:sz w:val="28"/>
          <w:szCs w:val="28"/>
        </w:rPr>
        <w:t>с широким</w:t>
      </w:r>
      <w:r w:rsidRPr="001017E3">
        <w:rPr>
          <w:sz w:val="28"/>
          <w:szCs w:val="28"/>
        </w:rPr>
        <w:t xml:space="preserve"> круг</w:t>
      </w:r>
      <w:r>
        <w:rPr>
          <w:sz w:val="28"/>
          <w:szCs w:val="28"/>
        </w:rPr>
        <w:t>ом</w:t>
      </w:r>
      <w:r w:rsidRPr="001017E3">
        <w:rPr>
          <w:sz w:val="28"/>
          <w:szCs w:val="28"/>
        </w:rPr>
        <w:t xml:space="preserve"> знакомств, импу</w:t>
      </w:r>
      <w:r>
        <w:rPr>
          <w:sz w:val="28"/>
          <w:szCs w:val="28"/>
        </w:rPr>
        <w:t>льсивен, оптимистичен и т.д. Типичный интроверт, что демонстрируют низкие значения по шкале, является спокойным,</w:t>
      </w:r>
      <w:r w:rsidRPr="001017E3">
        <w:rPr>
          <w:sz w:val="28"/>
          <w:szCs w:val="28"/>
        </w:rPr>
        <w:t xml:space="preserve"> застенч</w:t>
      </w:r>
      <w:r>
        <w:rPr>
          <w:sz w:val="28"/>
          <w:szCs w:val="28"/>
        </w:rPr>
        <w:t xml:space="preserve">ивым </w:t>
      </w:r>
      <w:r w:rsidRPr="001017E3">
        <w:rPr>
          <w:sz w:val="28"/>
          <w:szCs w:val="28"/>
        </w:rPr>
        <w:t>человек</w:t>
      </w:r>
      <w:r>
        <w:rPr>
          <w:sz w:val="28"/>
          <w:szCs w:val="28"/>
        </w:rPr>
        <w:t>ом</w:t>
      </w:r>
      <w:r w:rsidRPr="001017E3">
        <w:rPr>
          <w:sz w:val="28"/>
          <w:szCs w:val="28"/>
        </w:rPr>
        <w:t xml:space="preserve">, который отдален от всех, кроме близких людей. </w:t>
      </w:r>
    </w:p>
    <w:p w:rsidR="007F3804" w:rsidRDefault="007F3804" w:rsidP="007F3804">
      <w:pPr>
        <w:tabs>
          <w:tab w:val="left" w:pos="2860"/>
        </w:tabs>
        <w:spacing w:line="360" w:lineRule="auto"/>
        <w:ind w:firstLine="709"/>
        <w:jc w:val="both"/>
        <w:rPr>
          <w:sz w:val="28"/>
          <w:szCs w:val="28"/>
        </w:rPr>
      </w:pPr>
      <w:r>
        <w:rPr>
          <w:sz w:val="28"/>
          <w:szCs w:val="28"/>
        </w:rPr>
        <w:t>- у</w:t>
      </w:r>
      <w:r w:rsidRPr="001017E3">
        <w:rPr>
          <w:sz w:val="28"/>
          <w:szCs w:val="28"/>
        </w:rPr>
        <w:t xml:space="preserve">ровень нейротизма. </w:t>
      </w:r>
      <w:r>
        <w:rPr>
          <w:sz w:val="28"/>
          <w:szCs w:val="28"/>
        </w:rPr>
        <w:t>У</w:t>
      </w:r>
      <w:r w:rsidRPr="001017E3">
        <w:rPr>
          <w:sz w:val="28"/>
          <w:szCs w:val="28"/>
        </w:rPr>
        <w:t xml:space="preserve"> лиц с высоким показателем по данной шкале в стрессовых ситуациях может развиться невроз. Нейротическая личность характеризуется неадекватно сильными реакциями по отношению к вызывающим их раздражителям. </w:t>
      </w:r>
    </w:p>
    <w:p w:rsidR="007F3804" w:rsidRDefault="007F3804" w:rsidP="007F3804">
      <w:pPr>
        <w:tabs>
          <w:tab w:val="left" w:pos="2860"/>
        </w:tabs>
        <w:spacing w:line="360" w:lineRule="auto"/>
        <w:ind w:firstLine="709"/>
        <w:jc w:val="both"/>
        <w:rPr>
          <w:sz w:val="28"/>
          <w:szCs w:val="28"/>
        </w:rPr>
      </w:pPr>
      <w:r>
        <w:rPr>
          <w:sz w:val="28"/>
          <w:szCs w:val="28"/>
        </w:rPr>
        <w:t xml:space="preserve">- шкала лжи. Является </w:t>
      </w:r>
      <w:r w:rsidRPr="001017E3">
        <w:rPr>
          <w:sz w:val="28"/>
          <w:szCs w:val="28"/>
        </w:rPr>
        <w:t>инструмент</w:t>
      </w:r>
      <w:r>
        <w:rPr>
          <w:sz w:val="28"/>
          <w:szCs w:val="28"/>
        </w:rPr>
        <w:t>ом,</w:t>
      </w:r>
      <w:r w:rsidRPr="001017E3">
        <w:rPr>
          <w:sz w:val="28"/>
          <w:szCs w:val="28"/>
        </w:rPr>
        <w:t xml:space="preserve"> </w:t>
      </w:r>
      <w:r>
        <w:rPr>
          <w:sz w:val="28"/>
          <w:szCs w:val="28"/>
        </w:rPr>
        <w:t>который обеспечивает независимость результатов опросника</w:t>
      </w:r>
      <w:r w:rsidRPr="001017E3">
        <w:rPr>
          <w:sz w:val="28"/>
          <w:szCs w:val="28"/>
        </w:rPr>
        <w:t xml:space="preserve"> от возможных попыток созна</w:t>
      </w:r>
      <w:r>
        <w:rPr>
          <w:sz w:val="28"/>
          <w:szCs w:val="28"/>
        </w:rPr>
        <w:t>тельного их искажения респондентом</w:t>
      </w:r>
      <w:r w:rsidRPr="001017E3">
        <w:rPr>
          <w:sz w:val="28"/>
          <w:szCs w:val="28"/>
        </w:rPr>
        <w:t xml:space="preserve">. </w:t>
      </w:r>
      <w:r>
        <w:rPr>
          <w:sz w:val="28"/>
          <w:szCs w:val="28"/>
        </w:rPr>
        <w:t>В случае высоких значений, полученных</w:t>
      </w:r>
      <w:r w:rsidRPr="001017E3">
        <w:rPr>
          <w:sz w:val="28"/>
          <w:szCs w:val="28"/>
        </w:rPr>
        <w:t xml:space="preserve"> по </w:t>
      </w:r>
      <w:r>
        <w:rPr>
          <w:sz w:val="28"/>
          <w:szCs w:val="28"/>
        </w:rPr>
        <w:t xml:space="preserve">данной </w:t>
      </w:r>
      <w:r w:rsidRPr="001017E3">
        <w:rPr>
          <w:sz w:val="28"/>
          <w:szCs w:val="28"/>
        </w:rPr>
        <w:t>шкале, результаты методики</w:t>
      </w:r>
      <w:r>
        <w:rPr>
          <w:sz w:val="28"/>
          <w:szCs w:val="28"/>
        </w:rPr>
        <w:t xml:space="preserve"> оцениваются как недостоверные</w:t>
      </w:r>
      <w:r w:rsidRPr="001017E3">
        <w:rPr>
          <w:sz w:val="28"/>
          <w:szCs w:val="28"/>
        </w:rPr>
        <w:t xml:space="preserve">. </w:t>
      </w:r>
    </w:p>
    <w:p w:rsidR="007F3804" w:rsidRDefault="00910940" w:rsidP="00CC7F22">
      <w:pPr>
        <w:spacing w:line="360" w:lineRule="auto"/>
        <w:ind w:firstLine="709"/>
        <w:jc w:val="both"/>
        <w:rPr>
          <w:sz w:val="28"/>
          <w:szCs w:val="28"/>
        </w:rPr>
      </w:pPr>
      <w:r>
        <w:rPr>
          <w:sz w:val="28"/>
          <w:szCs w:val="28"/>
        </w:rPr>
        <w:t>В эмпирическом исследовании самоидентификации подростков</w:t>
      </w:r>
      <w:r w:rsidRPr="00910940">
        <w:rPr>
          <w:sz w:val="28"/>
          <w:szCs w:val="28"/>
        </w:rPr>
        <w:t xml:space="preserve"> </w:t>
      </w:r>
      <w:r>
        <w:rPr>
          <w:sz w:val="28"/>
          <w:szCs w:val="28"/>
        </w:rPr>
        <w:t xml:space="preserve">Владимирской области на основе применения личностного опросника Айзенка EPI приняли участие 50 подростков, проживающих на ее территории. </w:t>
      </w:r>
      <w:r w:rsidR="007F3804">
        <w:rPr>
          <w:sz w:val="28"/>
          <w:szCs w:val="28"/>
        </w:rPr>
        <w:t>Результаты исслед</w:t>
      </w:r>
      <w:r w:rsidR="00CC7F22">
        <w:rPr>
          <w:sz w:val="28"/>
          <w:szCs w:val="28"/>
        </w:rPr>
        <w:t>ования представлены в таблице 2</w:t>
      </w:r>
      <w:r>
        <w:rPr>
          <w:sz w:val="28"/>
          <w:szCs w:val="28"/>
        </w:rPr>
        <w:t>.</w:t>
      </w:r>
    </w:p>
    <w:p w:rsidR="001A3E1B" w:rsidRDefault="007F3804" w:rsidP="00CC7F22">
      <w:pPr>
        <w:spacing w:line="360" w:lineRule="auto"/>
        <w:jc w:val="center"/>
        <w:rPr>
          <w:sz w:val="28"/>
          <w:szCs w:val="28"/>
        </w:rPr>
      </w:pPr>
      <w:r>
        <w:rPr>
          <w:sz w:val="28"/>
          <w:szCs w:val="28"/>
        </w:rPr>
        <w:t xml:space="preserve">Таблица 2 – </w:t>
      </w:r>
      <w:r w:rsidR="00542522">
        <w:rPr>
          <w:sz w:val="28"/>
          <w:szCs w:val="28"/>
        </w:rPr>
        <w:t>РЕЗУЛЬТАТЫ ИССЛЕДОВАНИЯ САМОИДЕНТИФИКАЦИИ ПОДРОСТКОВ</w:t>
      </w:r>
      <w:r w:rsidR="00542522" w:rsidRPr="00910940">
        <w:rPr>
          <w:sz w:val="28"/>
          <w:szCs w:val="28"/>
        </w:rPr>
        <w:t xml:space="preserve"> </w:t>
      </w:r>
      <w:r w:rsidR="00542522">
        <w:rPr>
          <w:sz w:val="28"/>
          <w:szCs w:val="28"/>
        </w:rPr>
        <w:t xml:space="preserve">ВЛАДИМИРСКОЙ ОБЛАСТИ С ПРИМЕНЕНИЕМ ЛИЧНОСТНОГО ОПРОСНИКА </w:t>
      </w:r>
      <w:r>
        <w:rPr>
          <w:sz w:val="28"/>
          <w:szCs w:val="28"/>
        </w:rPr>
        <w:t>Айзенка EPI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2900"/>
        <w:gridCol w:w="2428"/>
        <w:gridCol w:w="2270"/>
      </w:tblGrid>
      <w:tr w:rsidR="007F3804" w:rsidRPr="00C1264E" w:rsidTr="006166E3">
        <w:tc>
          <w:tcPr>
            <w:tcW w:w="1402" w:type="dxa"/>
          </w:tcPr>
          <w:p w:rsidR="007F3804" w:rsidRPr="00E0060F" w:rsidRDefault="007F3804" w:rsidP="006166E3">
            <w:pPr>
              <w:jc w:val="center"/>
            </w:pPr>
            <w:r>
              <w:t>Респондент</w:t>
            </w:r>
          </w:p>
        </w:tc>
        <w:tc>
          <w:tcPr>
            <w:tcW w:w="2900" w:type="dxa"/>
          </w:tcPr>
          <w:p w:rsidR="007F3804" w:rsidRPr="00E0060F" w:rsidRDefault="007F3804" w:rsidP="006166E3">
            <w:pPr>
              <w:jc w:val="center"/>
            </w:pPr>
            <w:r>
              <w:t>Шкала «Экстравертированность»</w:t>
            </w:r>
          </w:p>
        </w:tc>
        <w:tc>
          <w:tcPr>
            <w:tcW w:w="2428" w:type="dxa"/>
          </w:tcPr>
          <w:p w:rsidR="007F3804" w:rsidRPr="00E0060F" w:rsidRDefault="007F3804" w:rsidP="006166E3">
            <w:pPr>
              <w:jc w:val="center"/>
            </w:pPr>
            <w:r>
              <w:t>Шкала «Невротизм»</w:t>
            </w:r>
          </w:p>
        </w:tc>
        <w:tc>
          <w:tcPr>
            <w:tcW w:w="2270" w:type="dxa"/>
          </w:tcPr>
          <w:p w:rsidR="007F3804" w:rsidRPr="00E0060F" w:rsidRDefault="007F3804" w:rsidP="006166E3">
            <w:pPr>
              <w:jc w:val="center"/>
            </w:pPr>
            <w:r>
              <w:t>Тип темперамента</w:t>
            </w:r>
          </w:p>
        </w:tc>
      </w:tr>
      <w:tr w:rsidR="007F3804" w:rsidRPr="00C1264E" w:rsidTr="006166E3">
        <w:tc>
          <w:tcPr>
            <w:tcW w:w="1402" w:type="dxa"/>
          </w:tcPr>
          <w:p w:rsidR="007F3804" w:rsidRPr="00E0060F" w:rsidRDefault="007F3804" w:rsidP="006166E3">
            <w:pPr>
              <w:jc w:val="center"/>
            </w:pPr>
            <w:r>
              <w:t>1</w:t>
            </w:r>
          </w:p>
        </w:tc>
        <w:tc>
          <w:tcPr>
            <w:tcW w:w="2900" w:type="dxa"/>
          </w:tcPr>
          <w:p w:rsidR="007F3804" w:rsidRPr="00E0060F" w:rsidRDefault="007F3804" w:rsidP="006166E3">
            <w:pPr>
              <w:jc w:val="center"/>
            </w:pPr>
            <w:r>
              <w:t xml:space="preserve">Амбиверт </w:t>
            </w:r>
          </w:p>
        </w:tc>
        <w:tc>
          <w:tcPr>
            <w:tcW w:w="2428" w:type="dxa"/>
          </w:tcPr>
          <w:p w:rsidR="007F3804" w:rsidRPr="00E0060F" w:rsidRDefault="007F3804" w:rsidP="006166E3">
            <w:pPr>
              <w:jc w:val="center"/>
            </w:pPr>
            <w:r>
              <w:t>Потенциальный конкордант</w:t>
            </w:r>
          </w:p>
        </w:tc>
        <w:tc>
          <w:tcPr>
            <w:tcW w:w="2270" w:type="dxa"/>
          </w:tcPr>
          <w:p w:rsidR="007F3804" w:rsidRPr="00E0060F" w:rsidRDefault="007F3804" w:rsidP="006166E3">
            <w:pPr>
              <w:jc w:val="center"/>
            </w:pPr>
            <w:r>
              <w:t>Флегматик</w:t>
            </w:r>
          </w:p>
        </w:tc>
      </w:tr>
      <w:tr w:rsidR="007F3804" w:rsidRPr="00C1264E" w:rsidTr="006166E3">
        <w:tc>
          <w:tcPr>
            <w:tcW w:w="1402" w:type="dxa"/>
          </w:tcPr>
          <w:p w:rsidR="007F3804" w:rsidRPr="00E0060F" w:rsidRDefault="007F3804" w:rsidP="006166E3">
            <w:pPr>
              <w:jc w:val="center"/>
            </w:pPr>
            <w:r>
              <w:t>2</w:t>
            </w:r>
          </w:p>
        </w:tc>
        <w:tc>
          <w:tcPr>
            <w:tcW w:w="2900" w:type="dxa"/>
          </w:tcPr>
          <w:p w:rsidR="007F3804" w:rsidRPr="00E0060F" w:rsidRDefault="007F3804" w:rsidP="006166E3">
            <w:pPr>
              <w:jc w:val="center"/>
            </w:pPr>
            <w:r>
              <w:t>Амбиверт</w:t>
            </w:r>
          </w:p>
        </w:tc>
        <w:tc>
          <w:tcPr>
            <w:tcW w:w="2428" w:type="dxa"/>
          </w:tcPr>
          <w:p w:rsidR="007F3804" w:rsidRDefault="007F3804" w:rsidP="006166E3">
            <w:pPr>
              <w:jc w:val="center"/>
            </w:pPr>
            <w:r>
              <w:t>Нормостеник</w:t>
            </w:r>
          </w:p>
          <w:p w:rsidR="00137FFA" w:rsidRPr="00E0060F" w:rsidRDefault="00137FFA" w:rsidP="006166E3">
            <w:pPr>
              <w:jc w:val="center"/>
            </w:pPr>
          </w:p>
        </w:tc>
        <w:tc>
          <w:tcPr>
            <w:tcW w:w="2270" w:type="dxa"/>
          </w:tcPr>
          <w:p w:rsidR="007F3804" w:rsidRPr="00E0060F" w:rsidRDefault="007F3804" w:rsidP="006166E3">
            <w:pPr>
              <w:jc w:val="center"/>
            </w:pPr>
            <w:r>
              <w:t>Холерик</w:t>
            </w:r>
          </w:p>
        </w:tc>
      </w:tr>
      <w:tr w:rsidR="007F3804" w:rsidRPr="00C1264E" w:rsidTr="006166E3">
        <w:tc>
          <w:tcPr>
            <w:tcW w:w="1402" w:type="dxa"/>
          </w:tcPr>
          <w:p w:rsidR="007F3804" w:rsidRPr="00E0060F" w:rsidRDefault="007F3804" w:rsidP="006166E3">
            <w:pPr>
              <w:jc w:val="center"/>
            </w:pPr>
            <w:r>
              <w:t>3</w:t>
            </w:r>
          </w:p>
        </w:tc>
        <w:tc>
          <w:tcPr>
            <w:tcW w:w="2900" w:type="dxa"/>
          </w:tcPr>
          <w:p w:rsidR="007F3804" w:rsidRPr="00E0060F" w:rsidRDefault="007F3804" w:rsidP="006166E3">
            <w:pPr>
              <w:jc w:val="center"/>
            </w:pPr>
            <w:r>
              <w:t>Потенциальный интроверт</w:t>
            </w:r>
          </w:p>
        </w:tc>
        <w:tc>
          <w:tcPr>
            <w:tcW w:w="2428" w:type="dxa"/>
          </w:tcPr>
          <w:p w:rsidR="007F3804" w:rsidRPr="00E0060F" w:rsidRDefault="007F3804" w:rsidP="006166E3">
            <w:pPr>
              <w:jc w:val="center"/>
            </w:pPr>
            <w:r>
              <w:t xml:space="preserve">Конкордант  </w:t>
            </w:r>
          </w:p>
        </w:tc>
        <w:tc>
          <w:tcPr>
            <w:tcW w:w="2270" w:type="dxa"/>
          </w:tcPr>
          <w:p w:rsidR="007F3804" w:rsidRPr="00E0060F" w:rsidRDefault="007F3804" w:rsidP="006166E3">
            <w:pPr>
              <w:jc w:val="center"/>
            </w:pPr>
            <w:r>
              <w:t>Флегматик</w:t>
            </w:r>
          </w:p>
        </w:tc>
      </w:tr>
      <w:tr w:rsidR="007F3804" w:rsidRPr="00C1264E" w:rsidTr="006166E3">
        <w:tc>
          <w:tcPr>
            <w:tcW w:w="1402" w:type="dxa"/>
          </w:tcPr>
          <w:p w:rsidR="007F3804" w:rsidRPr="00E0060F" w:rsidRDefault="007F3804" w:rsidP="006166E3">
            <w:pPr>
              <w:jc w:val="center"/>
            </w:pPr>
            <w:r>
              <w:lastRenderedPageBreak/>
              <w:t>4</w:t>
            </w:r>
          </w:p>
        </w:tc>
        <w:tc>
          <w:tcPr>
            <w:tcW w:w="2900" w:type="dxa"/>
          </w:tcPr>
          <w:p w:rsidR="007F3804" w:rsidRPr="00E0060F" w:rsidRDefault="007F3804" w:rsidP="006166E3">
            <w:pPr>
              <w:jc w:val="center"/>
            </w:pPr>
            <w:r>
              <w:t>Потенциальный экстраверт</w:t>
            </w:r>
          </w:p>
        </w:tc>
        <w:tc>
          <w:tcPr>
            <w:tcW w:w="2428" w:type="dxa"/>
          </w:tcPr>
          <w:p w:rsidR="007F3804" w:rsidRPr="00E0060F" w:rsidRDefault="007F3804" w:rsidP="006166E3">
            <w:pPr>
              <w:jc w:val="center"/>
            </w:pPr>
            <w:r>
              <w:t>Потенциальный дискордант</w:t>
            </w:r>
          </w:p>
        </w:tc>
        <w:tc>
          <w:tcPr>
            <w:tcW w:w="2270" w:type="dxa"/>
          </w:tcPr>
          <w:p w:rsidR="007F3804" w:rsidRPr="00E0060F" w:rsidRDefault="007F3804" w:rsidP="006166E3">
            <w:pPr>
              <w:jc w:val="center"/>
            </w:pPr>
            <w:r>
              <w:t>Холерик</w:t>
            </w:r>
          </w:p>
        </w:tc>
      </w:tr>
      <w:tr w:rsidR="007F3804" w:rsidRPr="00C1264E" w:rsidTr="006166E3">
        <w:tc>
          <w:tcPr>
            <w:tcW w:w="1402" w:type="dxa"/>
          </w:tcPr>
          <w:p w:rsidR="007F3804" w:rsidRPr="00E0060F" w:rsidRDefault="007F3804" w:rsidP="006166E3">
            <w:pPr>
              <w:jc w:val="center"/>
            </w:pPr>
            <w:r>
              <w:t>5</w:t>
            </w:r>
          </w:p>
        </w:tc>
        <w:tc>
          <w:tcPr>
            <w:tcW w:w="2900" w:type="dxa"/>
          </w:tcPr>
          <w:p w:rsidR="007F3804" w:rsidRPr="00E0060F" w:rsidRDefault="007F3804" w:rsidP="006166E3">
            <w:pPr>
              <w:jc w:val="center"/>
            </w:pPr>
            <w:r>
              <w:t>Амбиверт</w:t>
            </w:r>
          </w:p>
        </w:tc>
        <w:tc>
          <w:tcPr>
            <w:tcW w:w="2428" w:type="dxa"/>
          </w:tcPr>
          <w:p w:rsidR="007F3804" w:rsidRPr="00E0060F" w:rsidRDefault="007F3804" w:rsidP="006166E3">
            <w:pPr>
              <w:jc w:val="center"/>
            </w:pPr>
            <w:r>
              <w:t>Нормостеник</w:t>
            </w:r>
          </w:p>
        </w:tc>
        <w:tc>
          <w:tcPr>
            <w:tcW w:w="2270" w:type="dxa"/>
          </w:tcPr>
          <w:p w:rsidR="007F3804" w:rsidRPr="00E0060F" w:rsidRDefault="007F3804" w:rsidP="006166E3">
            <w:pPr>
              <w:jc w:val="center"/>
            </w:pPr>
            <w:r>
              <w:t xml:space="preserve">Сангвиник </w:t>
            </w:r>
          </w:p>
        </w:tc>
      </w:tr>
      <w:tr w:rsidR="007F3804" w:rsidRPr="00C1264E" w:rsidTr="006166E3">
        <w:tc>
          <w:tcPr>
            <w:tcW w:w="1402" w:type="dxa"/>
          </w:tcPr>
          <w:p w:rsidR="007F3804" w:rsidRPr="00E0060F" w:rsidRDefault="007F3804" w:rsidP="006166E3">
            <w:pPr>
              <w:jc w:val="center"/>
            </w:pPr>
            <w:r>
              <w:t>6</w:t>
            </w:r>
          </w:p>
        </w:tc>
        <w:tc>
          <w:tcPr>
            <w:tcW w:w="2900" w:type="dxa"/>
          </w:tcPr>
          <w:p w:rsidR="007F3804" w:rsidRPr="00E0060F" w:rsidRDefault="007F3804" w:rsidP="006166E3">
            <w:pPr>
              <w:jc w:val="center"/>
            </w:pPr>
            <w:r>
              <w:t>Потенциальный экстраверт</w:t>
            </w:r>
          </w:p>
        </w:tc>
        <w:tc>
          <w:tcPr>
            <w:tcW w:w="2428" w:type="dxa"/>
          </w:tcPr>
          <w:p w:rsidR="007F3804" w:rsidRPr="00E0060F" w:rsidRDefault="007F3804" w:rsidP="006166E3">
            <w:pPr>
              <w:jc w:val="center"/>
            </w:pPr>
            <w:r>
              <w:t xml:space="preserve">Конкордант  </w:t>
            </w:r>
          </w:p>
        </w:tc>
        <w:tc>
          <w:tcPr>
            <w:tcW w:w="2270" w:type="dxa"/>
          </w:tcPr>
          <w:p w:rsidR="007F3804" w:rsidRPr="00E0060F" w:rsidRDefault="007F3804" w:rsidP="006166E3">
            <w:pPr>
              <w:jc w:val="center"/>
            </w:pPr>
            <w:r>
              <w:t>Сангвиник</w:t>
            </w:r>
          </w:p>
        </w:tc>
      </w:tr>
      <w:tr w:rsidR="007F3804" w:rsidRPr="00C1264E" w:rsidTr="006166E3">
        <w:tc>
          <w:tcPr>
            <w:tcW w:w="1402" w:type="dxa"/>
          </w:tcPr>
          <w:p w:rsidR="007F3804" w:rsidRPr="00E0060F" w:rsidRDefault="007F3804" w:rsidP="006166E3">
            <w:pPr>
              <w:jc w:val="center"/>
            </w:pPr>
            <w:r>
              <w:t>7</w:t>
            </w:r>
          </w:p>
        </w:tc>
        <w:tc>
          <w:tcPr>
            <w:tcW w:w="2900" w:type="dxa"/>
          </w:tcPr>
          <w:p w:rsidR="007F3804" w:rsidRPr="00E0060F" w:rsidRDefault="007F3804" w:rsidP="006166E3">
            <w:pPr>
              <w:jc w:val="center"/>
            </w:pPr>
            <w:r>
              <w:t>Потенциальный интроверт</w:t>
            </w:r>
          </w:p>
        </w:tc>
        <w:tc>
          <w:tcPr>
            <w:tcW w:w="2428" w:type="dxa"/>
          </w:tcPr>
          <w:p w:rsidR="007F3804" w:rsidRPr="00E0060F" w:rsidRDefault="007F3804" w:rsidP="006166E3">
            <w:pPr>
              <w:jc w:val="center"/>
            </w:pPr>
            <w:r>
              <w:t>Потенциальный конкордант</w:t>
            </w:r>
          </w:p>
        </w:tc>
        <w:tc>
          <w:tcPr>
            <w:tcW w:w="2270" w:type="dxa"/>
          </w:tcPr>
          <w:p w:rsidR="007F3804" w:rsidRPr="00E0060F" w:rsidRDefault="007F3804" w:rsidP="006166E3">
            <w:pPr>
              <w:jc w:val="center"/>
            </w:pPr>
            <w:r>
              <w:t>Флегматик</w:t>
            </w:r>
          </w:p>
        </w:tc>
      </w:tr>
      <w:tr w:rsidR="007F3804" w:rsidRPr="00C1264E" w:rsidTr="006166E3">
        <w:tc>
          <w:tcPr>
            <w:tcW w:w="1402" w:type="dxa"/>
          </w:tcPr>
          <w:p w:rsidR="007F3804" w:rsidRPr="00E0060F" w:rsidRDefault="007F3804" w:rsidP="006166E3">
            <w:pPr>
              <w:jc w:val="center"/>
            </w:pPr>
            <w:r>
              <w:t>8</w:t>
            </w:r>
          </w:p>
        </w:tc>
        <w:tc>
          <w:tcPr>
            <w:tcW w:w="2900" w:type="dxa"/>
          </w:tcPr>
          <w:p w:rsidR="007F3804" w:rsidRPr="00E0060F" w:rsidRDefault="007F3804" w:rsidP="006166E3">
            <w:pPr>
              <w:jc w:val="center"/>
            </w:pPr>
            <w:r>
              <w:t>Экстраверт</w:t>
            </w:r>
          </w:p>
        </w:tc>
        <w:tc>
          <w:tcPr>
            <w:tcW w:w="2428" w:type="dxa"/>
          </w:tcPr>
          <w:p w:rsidR="007F3804" w:rsidRPr="00E0060F" w:rsidRDefault="007F3804" w:rsidP="006166E3">
            <w:pPr>
              <w:jc w:val="center"/>
            </w:pPr>
            <w:r>
              <w:t>Потенциальный конкордант</w:t>
            </w:r>
          </w:p>
        </w:tc>
        <w:tc>
          <w:tcPr>
            <w:tcW w:w="2270" w:type="dxa"/>
          </w:tcPr>
          <w:p w:rsidR="007F3804" w:rsidRPr="00E0060F" w:rsidRDefault="007F3804" w:rsidP="006166E3">
            <w:pPr>
              <w:jc w:val="center"/>
            </w:pPr>
            <w:r>
              <w:t>Сангвиник</w:t>
            </w:r>
          </w:p>
        </w:tc>
      </w:tr>
      <w:tr w:rsidR="007F3804" w:rsidRPr="00C1264E" w:rsidTr="006166E3">
        <w:tc>
          <w:tcPr>
            <w:tcW w:w="1402" w:type="dxa"/>
          </w:tcPr>
          <w:p w:rsidR="007F3804" w:rsidRPr="00E0060F" w:rsidRDefault="007F3804" w:rsidP="006166E3">
            <w:pPr>
              <w:jc w:val="center"/>
            </w:pPr>
            <w:r>
              <w:t>9</w:t>
            </w:r>
          </w:p>
        </w:tc>
        <w:tc>
          <w:tcPr>
            <w:tcW w:w="2900" w:type="dxa"/>
          </w:tcPr>
          <w:p w:rsidR="007F3804" w:rsidRPr="00E0060F" w:rsidRDefault="007F3804" w:rsidP="006166E3">
            <w:pPr>
              <w:jc w:val="center"/>
            </w:pPr>
            <w:r>
              <w:t>Потенциальный интроверт</w:t>
            </w:r>
          </w:p>
        </w:tc>
        <w:tc>
          <w:tcPr>
            <w:tcW w:w="2428" w:type="dxa"/>
          </w:tcPr>
          <w:p w:rsidR="007F3804" w:rsidRPr="00E0060F" w:rsidRDefault="007F3804" w:rsidP="006166E3">
            <w:pPr>
              <w:jc w:val="center"/>
            </w:pPr>
            <w:r>
              <w:t>Нормостеник</w:t>
            </w:r>
          </w:p>
        </w:tc>
        <w:tc>
          <w:tcPr>
            <w:tcW w:w="2270" w:type="dxa"/>
          </w:tcPr>
          <w:p w:rsidR="007F3804" w:rsidRPr="00E0060F" w:rsidRDefault="007F3804" w:rsidP="006166E3">
            <w:pPr>
              <w:jc w:val="center"/>
            </w:pPr>
            <w:r>
              <w:t>Меланхолик</w:t>
            </w:r>
          </w:p>
        </w:tc>
      </w:tr>
      <w:tr w:rsidR="007F3804" w:rsidRPr="00C1264E" w:rsidTr="006166E3">
        <w:tc>
          <w:tcPr>
            <w:tcW w:w="1402" w:type="dxa"/>
          </w:tcPr>
          <w:p w:rsidR="007F3804" w:rsidRPr="00E0060F" w:rsidRDefault="007F3804" w:rsidP="006166E3">
            <w:pPr>
              <w:jc w:val="center"/>
            </w:pPr>
            <w:r>
              <w:t>10</w:t>
            </w:r>
          </w:p>
        </w:tc>
        <w:tc>
          <w:tcPr>
            <w:tcW w:w="2900" w:type="dxa"/>
          </w:tcPr>
          <w:p w:rsidR="007F3804" w:rsidRPr="00E0060F" w:rsidRDefault="007F3804" w:rsidP="006166E3">
            <w:pPr>
              <w:jc w:val="center"/>
            </w:pPr>
            <w:r>
              <w:t>Потенциальный интроверт</w:t>
            </w:r>
          </w:p>
        </w:tc>
        <w:tc>
          <w:tcPr>
            <w:tcW w:w="2428" w:type="dxa"/>
          </w:tcPr>
          <w:p w:rsidR="007F3804" w:rsidRPr="00E0060F" w:rsidRDefault="007F3804" w:rsidP="006166E3">
            <w:pPr>
              <w:jc w:val="center"/>
            </w:pPr>
            <w:r>
              <w:t>Нормостеник</w:t>
            </w:r>
          </w:p>
        </w:tc>
        <w:tc>
          <w:tcPr>
            <w:tcW w:w="2270" w:type="dxa"/>
          </w:tcPr>
          <w:p w:rsidR="007F3804" w:rsidRPr="00E0060F" w:rsidRDefault="007F3804" w:rsidP="006166E3">
            <w:pPr>
              <w:jc w:val="center"/>
            </w:pPr>
            <w:r>
              <w:t>Меланхолик</w:t>
            </w:r>
          </w:p>
        </w:tc>
      </w:tr>
      <w:tr w:rsidR="007F3804" w:rsidRPr="00C1264E" w:rsidTr="006166E3">
        <w:tc>
          <w:tcPr>
            <w:tcW w:w="1402" w:type="dxa"/>
          </w:tcPr>
          <w:p w:rsidR="007F3804" w:rsidRPr="00E0060F" w:rsidRDefault="007F3804" w:rsidP="006166E3">
            <w:pPr>
              <w:jc w:val="center"/>
            </w:pPr>
            <w:r>
              <w:t>11</w:t>
            </w:r>
          </w:p>
        </w:tc>
        <w:tc>
          <w:tcPr>
            <w:tcW w:w="2900" w:type="dxa"/>
          </w:tcPr>
          <w:p w:rsidR="007F3804" w:rsidRPr="00E0060F" w:rsidRDefault="007F3804" w:rsidP="006166E3">
            <w:pPr>
              <w:jc w:val="center"/>
            </w:pPr>
            <w:r>
              <w:t>Амбиверт</w:t>
            </w:r>
          </w:p>
        </w:tc>
        <w:tc>
          <w:tcPr>
            <w:tcW w:w="2428" w:type="dxa"/>
          </w:tcPr>
          <w:p w:rsidR="007F3804" w:rsidRPr="00E0060F" w:rsidRDefault="007F3804" w:rsidP="006166E3">
            <w:pPr>
              <w:jc w:val="center"/>
            </w:pPr>
            <w:r>
              <w:t>Нормостеник</w:t>
            </w:r>
          </w:p>
        </w:tc>
        <w:tc>
          <w:tcPr>
            <w:tcW w:w="2270" w:type="dxa"/>
          </w:tcPr>
          <w:p w:rsidR="007F3804" w:rsidRPr="00E0060F" w:rsidRDefault="007F3804" w:rsidP="006166E3">
            <w:pPr>
              <w:jc w:val="center"/>
            </w:pPr>
            <w:r>
              <w:t>Флегматик</w:t>
            </w:r>
          </w:p>
        </w:tc>
      </w:tr>
      <w:tr w:rsidR="007F3804" w:rsidRPr="00C1264E" w:rsidTr="006166E3">
        <w:tc>
          <w:tcPr>
            <w:tcW w:w="1402" w:type="dxa"/>
          </w:tcPr>
          <w:p w:rsidR="007F3804" w:rsidRPr="00E0060F" w:rsidRDefault="007F3804" w:rsidP="006166E3">
            <w:pPr>
              <w:jc w:val="center"/>
            </w:pPr>
            <w:r>
              <w:t>12</w:t>
            </w:r>
          </w:p>
        </w:tc>
        <w:tc>
          <w:tcPr>
            <w:tcW w:w="2900" w:type="dxa"/>
          </w:tcPr>
          <w:p w:rsidR="007F3804" w:rsidRPr="00E0060F" w:rsidRDefault="007F3804" w:rsidP="006166E3">
            <w:pPr>
              <w:jc w:val="center"/>
            </w:pPr>
            <w:r>
              <w:t>Экстраверт</w:t>
            </w:r>
          </w:p>
        </w:tc>
        <w:tc>
          <w:tcPr>
            <w:tcW w:w="2428" w:type="dxa"/>
          </w:tcPr>
          <w:p w:rsidR="007F3804" w:rsidRPr="00E0060F" w:rsidRDefault="007F3804" w:rsidP="006166E3">
            <w:pPr>
              <w:jc w:val="center"/>
            </w:pPr>
            <w:r>
              <w:t>Нормостеник</w:t>
            </w:r>
          </w:p>
        </w:tc>
        <w:tc>
          <w:tcPr>
            <w:tcW w:w="2270" w:type="dxa"/>
          </w:tcPr>
          <w:p w:rsidR="007F3804" w:rsidRPr="00E0060F" w:rsidRDefault="007F3804" w:rsidP="006166E3">
            <w:pPr>
              <w:jc w:val="center"/>
            </w:pPr>
            <w:r>
              <w:t>Сангвиник</w:t>
            </w:r>
          </w:p>
        </w:tc>
      </w:tr>
      <w:tr w:rsidR="007F3804" w:rsidRPr="00C1264E" w:rsidTr="006166E3">
        <w:tc>
          <w:tcPr>
            <w:tcW w:w="1402" w:type="dxa"/>
          </w:tcPr>
          <w:p w:rsidR="007F3804" w:rsidRPr="00E0060F" w:rsidRDefault="007F3804" w:rsidP="006166E3">
            <w:pPr>
              <w:jc w:val="center"/>
            </w:pPr>
            <w:r>
              <w:t>13</w:t>
            </w:r>
          </w:p>
        </w:tc>
        <w:tc>
          <w:tcPr>
            <w:tcW w:w="2900" w:type="dxa"/>
          </w:tcPr>
          <w:p w:rsidR="007F3804" w:rsidRPr="00E0060F" w:rsidRDefault="007F3804" w:rsidP="006166E3">
            <w:pPr>
              <w:jc w:val="center"/>
            </w:pPr>
            <w:r>
              <w:t>Амбиверт</w:t>
            </w:r>
          </w:p>
        </w:tc>
        <w:tc>
          <w:tcPr>
            <w:tcW w:w="2428" w:type="dxa"/>
          </w:tcPr>
          <w:p w:rsidR="007F3804" w:rsidRPr="00E0060F" w:rsidRDefault="007F3804" w:rsidP="006166E3">
            <w:pPr>
              <w:jc w:val="center"/>
            </w:pPr>
            <w:r>
              <w:t>Потенциальный дискордант</w:t>
            </w:r>
          </w:p>
        </w:tc>
        <w:tc>
          <w:tcPr>
            <w:tcW w:w="2270" w:type="dxa"/>
          </w:tcPr>
          <w:p w:rsidR="007F3804" w:rsidRPr="00E0060F" w:rsidRDefault="007F3804" w:rsidP="006166E3">
            <w:pPr>
              <w:jc w:val="center"/>
            </w:pPr>
            <w:r>
              <w:t>Холерик</w:t>
            </w:r>
          </w:p>
        </w:tc>
      </w:tr>
      <w:tr w:rsidR="007F3804" w:rsidRPr="00C1264E" w:rsidTr="006166E3">
        <w:tc>
          <w:tcPr>
            <w:tcW w:w="1402" w:type="dxa"/>
          </w:tcPr>
          <w:p w:rsidR="007F3804" w:rsidRPr="00E0060F" w:rsidRDefault="007F3804" w:rsidP="006166E3">
            <w:pPr>
              <w:jc w:val="center"/>
            </w:pPr>
            <w:r>
              <w:t>14</w:t>
            </w:r>
          </w:p>
        </w:tc>
        <w:tc>
          <w:tcPr>
            <w:tcW w:w="2900" w:type="dxa"/>
          </w:tcPr>
          <w:p w:rsidR="007F3804" w:rsidRPr="00E0060F" w:rsidRDefault="007F3804" w:rsidP="006166E3">
            <w:pPr>
              <w:jc w:val="center"/>
            </w:pPr>
            <w:r>
              <w:t>Амбиверт</w:t>
            </w:r>
          </w:p>
        </w:tc>
        <w:tc>
          <w:tcPr>
            <w:tcW w:w="2428" w:type="dxa"/>
          </w:tcPr>
          <w:p w:rsidR="007F3804" w:rsidRPr="00E0060F" w:rsidRDefault="007F3804" w:rsidP="006166E3">
            <w:pPr>
              <w:jc w:val="center"/>
            </w:pPr>
            <w:r>
              <w:t>Потенциальный дискордант</w:t>
            </w:r>
          </w:p>
        </w:tc>
        <w:tc>
          <w:tcPr>
            <w:tcW w:w="2270" w:type="dxa"/>
          </w:tcPr>
          <w:p w:rsidR="007F3804" w:rsidRPr="00E0060F" w:rsidRDefault="007F3804" w:rsidP="006166E3">
            <w:pPr>
              <w:jc w:val="center"/>
            </w:pPr>
            <w:r>
              <w:t>Холерик</w:t>
            </w:r>
          </w:p>
        </w:tc>
      </w:tr>
      <w:tr w:rsidR="007F3804" w:rsidRPr="00C1264E" w:rsidTr="006166E3">
        <w:tc>
          <w:tcPr>
            <w:tcW w:w="1402" w:type="dxa"/>
          </w:tcPr>
          <w:p w:rsidR="007F3804" w:rsidRPr="00E0060F" w:rsidRDefault="007F3804" w:rsidP="006166E3">
            <w:pPr>
              <w:jc w:val="center"/>
            </w:pPr>
            <w:r>
              <w:t>15</w:t>
            </w:r>
          </w:p>
        </w:tc>
        <w:tc>
          <w:tcPr>
            <w:tcW w:w="2900" w:type="dxa"/>
          </w:tcPr>
          <w:p w:rsidR="007F3804" w:rsidRPr="00E0060F" w:rsidRDefault="007F3804" w:rsidP="006166E3">
            <w:pPr>
              <w:jc w:val="center"/>
            </w:pPr>
            <w:r>
              <w:t>Потенциальный экстраверт</w:t>
            </w:r>
          </w:p>
        </w:tc>
        <w:tc>
          <w:tcPr>
            <w:tcW w:w="2428" w:type="dxa"/>
          </w:tcPr>
          <w:p w:rsidR="007F3804" w:rsidRPr="00E0060F" w:rsidRDefault="007F3804" w:rsidP="006166E3">
            <w:pPr>
              <w:jc w:val="center"/>
            </w:pPr>
            <w:r>
              <w:t>Нормостеник</w:t>
            </w:r>
          </w:p>
        </w:tc>
        <w:tc>
          <w:tcPr>
            <w:tcW w:w="2270" w:type="dxa"/>
          </w:tcPr>
          <w:p w:rsidR="007F3804" w:rsidRPr="00E0060F" w:rsidRDefault="007F3804" w:rsidP="006166E3">
            <w:pPr>
              <w:jc w:val="center"/>
            </w:pPr>
            <w:r>
              <w:t>Холерик</w:t>
            </w:r>
          </w:p>
        </w:tc>
      </w:tr>
    </w:tbl>
    <w:p w:rsidR="007F3804" w:rsidRDefault="007F3804" w:rsidP="007F3804">
      <w:pPr>
        <w:spacing w:line="360" w:lineRule="auto"/>
        <w:jc w:val="both"/>
        <w:rPr>
          <w:sz w:val="28"/>
          <w:szCs w:val="28"/>
        </w:rPr>
      </w:pPr>
    </w:p>
    <w:p w:rsidR="00910940" w:rsidRDefault="007F3804" w:rsidP="007F3804">
      <w:pPr>
        <w:spacing w:line="360" w:lineRule="auto"/>
        <w:ind w:firstLine="709"/>
        <w:jc w:val="both"/>
        <w:rPr>
          <w:sz w:val="28"/>
          <w:szCs w:val="28"/>
        </w:rPr>
      </w:pPr>
      <w:r>
        <w:rPr>
          <w:sz w:val="28"/>
          <w:szCs w:val="28"/>
        </w:rPr>
        <w:t>Резуль</w:t>
      </w:r>
      <w:r w:rsidR="00910940">
        <w:rPr>
          <w:sz w:val="28"/>
          <w:szCs w:val="28"/>
        </w:rPr>
        <w:t>таты исследования показали, что:</w:t>
      </w:r>
    </w:p>
    <w:p w:rsidR="00910940" w:rsidRDefault="00910940" w:rsidP="007F3804">
      <w:pPr>
        <w:spacing w:line="360" w:lineRule="auto"/>
        <w:ind w:firstLine="709"/>
        <w:jc w:val="both"/>
        <w:rPr>
          <w:sz w:val="28"/>
          <w:szCs w:val="28"/>
        </w:rPr>
      </w:pPr>
      <w:r>
        <w:rPr>
          <w:sz w:val="28"/>
          <w:szCs w:val="28"/>
        </w:rPr>
        <w:t>- значительная часть</w:t>
      </w:r>
      <w:r w:rsidR="007F3804">
        <w:rPr>
          <w:sz w:val="28"/>
          <w:szCs w:val="28"/>
        </w:rPr>
        <w:t xml:space="preserve"> </w:t>
      </w:r>
      <w:r>
        <w:rPr>
          <w:sz w:val="28"/>
          <w:szCs w:val="28"/>
        </w:rPr>
        <w:t>подростков области</w:t>
      </w:r>
      <w:r w:rsidR="007F3804">
        <w:rPr>
          <w:sz w:val="28"/>
          <w:szCs w:val="28"/>
        </w:rPr>
        <w:t xml:space="preserve"> (33,3% респондентов) составляют холерики, характеризующиеся чувствительностью, беспокойством, агрессивностью, возбудимостью и т.д.</w:t>
      </w:r>
    </w:p>
    <w:p w:rsidR="007F3804" w:rsidRDefault="007F3804" w:rsidP="007F3804">
      <w:pPr>
        <w:spacing w:line="360" w:lineRule="auto"/>
        <w:ind w:firstLine="709"/>
        <w:jc w:val="both"/>
        <w:rPr>
          <w:sz w:val="28"/>
          <w:szCs w:val="28"/>
        </w:rPr>
      </w:pPr>
      <w:r>
        <w:rPr>
          <w:sz w:val="28"/>
          <w:szCs w:val="28"/>
        </w:rPr>
        <w:t>- 26,7%</w:t>
      </w:r>
      <w:r w:rsidR="00910940">
        <w:rPr>
          <w:sz w:val="28"/>
          <w:szCs w:val="28"/>
        </w:rPr>
        <w:t xml:space="preserve"> подростков </w:t>
      </w:r>
      <w:r>
        <w:rPr>
          <w:sz w:val="28"/>
          <w:szCs w:val="28"/>
        </w:rPr>
        <w:t>- флегматики, характеризующиеся пассивностью, осмотрительностью, рассудительностью, доброжелательностью, управляемостью;</w:t>
      </w:r>
    </w:p>
    <w:p w:rsidR="00910940" w:rsidRDefault="007F3804" w:rsidP="00910940">
      <w:pPr>
        <w:spacing w:line="360" w:lineRule="auto"/>
        <w:ind w:firstLine="709"/>
        <w:jc w:val="both"/>
        <w:rPr>
          <w:sz w:val="28"/>
          <w:szCs w:val="28"/>
        </w:rPr>
      </w:pPr>
      <w:r>
        <w:rPr>
          <w:sz w:val="28"/>
          <w:szCs w:val="28"/>
        </w:rPr>
        <w:t>- 26,7 % - сангвиники, отличающиеся общительностью, отзывчивостью, жизнерадостностью и т.д.</w:t>
      </w:r>
      <w:r w:rsidR="00910940">
        <w:rPr>
          <w:sz w:val="28"/>
          <w:szCs w:val="28"/>
        </w:rPr>
        <w:t xml:space="preserve"> (рисунок 2).</w:t>
      </w:r>
    </w:p>
    <w:p w:rsidR="007F3804" w:rsidRDefault="00CC7F22" w:rsidP="007F3804">
      <w:pPr>
        <w:spacing w:line="360" w:lineRule="auto"/>
        <w:jc w:val="center"/>
        <w:rPr>
          <w:sz w:val="28"/>
          <w:szCs w:val="28"/>
        </w:rPr>
      </w:pPr>
      <w:r w:rsidRPr="006735C4">
        <w:rPr>
          <w:sz w:val="28"/>
          <w:szCs w:val="28"/>
        </w:rPr>
        <w:object w:dxaOrig="8795" w:dyaOrig="3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82.25pt" o:ole="">
            <v:imagedata r:id="rId10" o:title=""/>
          </v:shape>
          <o:OLEObject Type="Embed" ProgID="MSGraph.Chart.8" ShapeID="_x0000_i1025" DrawAspect="Content" ObjectID="_1648539540" r:id="rId11">
            <o:FieldCodes>\s</o:FieldCodes>
          </o:OLEObject>
        </w:object>
      </w:r>
    </w:p>
    <w:p w:rsidR="00DD45DC" w:rsidRDefault="007F3804" w:rsidP="003D4B79">
      <w:pPr>
        <w:spacing w:line="360" w:lineRule="auto"/>
        <w:jc w:val="center"/>
        <w:rPr>
          <w:sz w:val="28"/>
          <w:szCs w:val="28"/>
        </w:rPr>
      </w:pPr>
      <w:r>
        <w:rPr>
          <w:sz w:val="28"/>
          <w:szCs w:val="28"/>
        </w:rPr>
        <w:lastRenderedPageBreak/>
        <w:t xml:space="preserve">Рисунок </w:t>
      </w:r>
      <w:r w:rsidR="00910940">
        <w:rPr>
          <w:sz w:val="28"/>
          <w:szCs w:val="28"/>
        </w:rPr>
        <w:t>2</w:t>
      </w:r>
      <w:r>
        <w:rPr>
          <w:sz w:val="28"/>
          <w:szCs w:val="28"/>
        </w:rPr>
        <w:t xml:space="preserve"> – Процентное соотношение типов темперамента </w:t>
      </w:r>
      <w:r w:rsidR="00910940">
        <w:rPr>
          <w:sz w:val="28"/>
          <w:szCs w:val="28"/>
        </w:rPr>
        <w:t>подростков Владимирской области</w:t>
      </w:r>
    </w:p>
    <w:p w:rsidR="00910940" w:rsidRDefault="00910940" w:rsidP="00910940">
      <w:pPr>
        <w:spacing w:line="360" w:lineRule="auto"/>
        <w:ind w:firstLine="709"/>
        <w:jc w:val="both"/>
        <w:rPr>
          <w:sz w:val="28"/>
          <w:szCs w:val="28"/>
        </w:rPr>
      </w:pPr>
      <w:r>
        <w:rPr>
          <w:sz w:val="28"/>
          <w:szCs w:val="28"/>
        </w:rPr>
        <w:t xml:space="preserve">Наименьшую часть подростков, участвующих в эмпирическом исследовании, составили меланхолики (13,3% респондентов), отличающиеся тревожностью, пессимистичностью, необщительностью и т.д. </w:t>
      </w:r>
    </w:p>
    <w:p w:rsidR="00910940" w:rsidRDefault="00910940" w:rsidP="00910940">
      <w:pPr>
        <w:spacing w:line="360" w:lineRule="auto"/>
        <w:ind w:firstLine="709"/>
        <w:jc w:val="both"/>
        <w:rPr>
          <w:sz w:val="28"/>
          <w:szCs w:val="28"/>
        </w:rPr>
      </w:pPr>
      <w:r>
        <w:rPr>
          <w:sz w:val="28"/>
          <w:szCs w:val="28"/>
        </w:rPr>
        <w:t>Таким образом, проведенный анализ позволяет сделать вывод, что большая часть подростков Владимирской области характеризуются низким уровнем самоидентификации. Только 26,7 % подростков имеют высокий уровень самоидентификации.</w:t>
      </w:r>
    </w:p>
    <w:p w:rsidR="00D70540" w:rsidRDefault="00D70540" w:rsidP="00D70540">
      <w:pPr>
        <w:spacing w:line="360" w:lineRule="auto"/>
        <w:jc w:val="both"/>
        <w:rPr>
          <w:sz w:val="28"/>
          <w:szCs w:val="28"/>
        </w:rPr>
      </w:pPr>
    </w:p>
    <w:p w:rsidR="00D70540" w:rsidRPr="008075A7" w:rsidRDefault="008075A7" w:rsidP="00910940">
      <w:pPr>
        <w:spacing w:line="360" w:lineRule="auto"/>
        <w:jc w:val="center"/>
        <w:rPr>
          <w:b/>
          <w:sz w:val="28"/>
          <w:szCs w:val="28"/>
        </w:rPr>
      </w:pPr>
      <w:r w:rsidRPr="008075A7">
        <w:rPr>
          <w:b/>
          <w:sz w:val="28"/>
          <w:szCs w:val="28"/>
        </w:rPr>
        <w:t>2.2. Рекомендации по формированию самоидентификации подростков Владимирской области посредством СМИ И СМК</w:t>
      </w:r>
    </w:p>
    <w:p w:rsidR="000065FE" w:rsidRDefault="000065FE" w:rsidP="000065FE">
      <w:pPr>
        <w:spacing w:line="360" w:lineRule="auto"/>
        <w:ind w:firstLine="709"/>
        <w:jc w:val="both"/>
        <w:rPr>
          <w:sz w:val="28"/>
          <w:szCs w:val="28"/>
        </w:rPr>
      </w:pPr>
    </w:p>
    <w:p w:rsidR="00A710CE" w:rsidRDefault="000065FE" w:rsidP="000065FE">
      <w:pPr>
        <w:spacing w:line="360" w:lineRule="auto"/>
        <w:ind w:firstLine="709"/>
        <w:jc w:val="both"/>
        <w:rPr>
          <w:sz w:val="28"/>
          <w:szCs w:val="28"/>
        </w:rPr>
      </w:pPr>
      <w:r>
        <w:rPr>
          <w:sz w:val="28"/>
          <w:szCs w:val="28"/>
        </w:rPr>
        <w:t>В современных условиях развития российских СМИ зачастую</w:t>
      </w:r>
      <w:r w:rsidRPr="000065FE">
        <w:rPr>
          <w:sz w:val="28"/>
          <w:szCs w:val="28"/>
        </w:rPr>
        <w:t xml:space="preserve"> </w:t>
      </w:r>
      <w:r>
        <w:rPr>
          <w:sz w:val="28"/>
          <w:szCs w:val="28"/>
        </w:rPr>
        <w:t>р</w:t>
      </w:r>
      <w:r w:rsidR="00A710CE">
        <w:rPr>
          <w:sz w:val="28"/>
          <w:szCs w:val="28"/>
        </w:rPr>
        <w:t xml:space="preserve">еальные события и факты, передаваемые посредством СМИ, </w:t>
      </w:r>
      <w:r w:rsidRPr="000065FE">
        <w:rPr>
          <w:sz w:val="28"/>
          <w:szCs w:val="28"/>
        </w:rPr>
        <w:t>нередко тенденциозно отбираются и, проходя субъективное искажение и предвзятую интерпретацию, преподносятся аудитории</w:t>
      </w:r>
      <w:r w:rsidR="00A710CE">
        <w:rPr>
          <w:sz w:val="28"/>
          <w:szCs w:val="28"/>
        </w:rPr>
        <w:t>, в частности, подросткам,</w:t>
      </w:r>
      <w:r w:rsidRPr="000065FE">
        <w:rPr>
          <w:sz w:val="28"/>
          <w:szCs w:val="28"/>
        </w:rPr>
        <w:t xml:space="preserve"> в целях обслуживая интересов тех или иных финансово-политических кланов. Таким образом, представляется необходимым обеспечение адекватной реализации СМИ собственных фу</w:t>
      </w:r>
      <w:r w:rsidR="00A710CE">
        <w:rPr>
          <w:sz w:val="28"/>
          <w:szCs w:val="28"/>
        </w:rPr>
        <w:t xml:space="preserve">нкций и исключение пропаганды. </w:t>
      </w:r>
    </w:p>
    <w:p w:rsidR="00A710CE" w:rsidRDefault="000065FE" w:rsidP="000065FE">
      <w:pPr>
        <w:spacing w:line="360" w:lineRule="auto"/>
        <w:ind w:firstLine="709"/>
        <w:jc w:val="both"/>
        <w:rPr>
          <w:sz w:val="28"/>
          <w:szCs w:val="28"/>
        </w:rPr>
      </w:pPr>
      <w:r w:rsidRPr="000065FE">
        <w:rPr>
          <w:sz w:val="28"/>
          <w:szCs w:val="28"/>
        </w:rPr>
        <w:t>Остро стоит вопрос присутствия насилия в СМИ. Оно присутствует практически во всех фильмах, сериалах и даже мультфильмах. В научной практике под термином «телевизионное насилие» понимают демонстрацию нанесения повреждения или ущербов персонажам телевизионных программ или фильмов. Таким образом, в качестве одной из рекомендаций к обеспечению формирования самоидентификации подростков можно рассматривать сокращение о</w:t>
      </w:r>
      <w:r w:rsidR="00A710CE">
        <w:rPr>
          <w:sz w:val="28"/>
          <w:szCs w:val="28"/>
        </w:rPr>
        <w:t xml:space="preserve">бъемов телевизионного насилия. </w:t>
      </w:r>
    </w:p>
    <w:p w:rsidR="00A710CE" w:rsidRDefault="000065FE" w:rsidP="00A710CE">
      <w:pPr>
        <w:spacing w:line="360" w:lineRule="auto"/>
        <w:ind w:firstLine="709"/>
        <w:jc w:val="both"/>
        <w:rPr>
          <w:sz w:val="28"/>
          <w:szCs w:val="28"/>
        </w:rPr>
      </w:pPr>
      <w:r w:rsidRPr="000065FE">
        <w:rPr>
          <w:sz w:val="28"/>
          <w:szCs w:val="28"/>
        </w:rPr>
        <w:t>В качестве наиболее актуального вида СМИ, в настоящее время, выступает Интернет. При этом он содержит большое количество информ</w:t>
      </w:r>
      <w:r w:rsidR="00A710CE">
        <w:rPr>
          <w:sz w:val="28"/>
          <w:szCs w:val="28"/>
        </w:rPr>
        <w:t xml:space="preserve">ации сомнительного содержания. </w:t>
      </w:r>
      <w:r w:rsidRPr="000065FE">
        <w:rPr>
          <w:sz w:val="28"/>
          <w:szCs w:val="28"/>
        </w:rPr>
        <w:t xml:space="preserve">Так, существуют сайты, </w:t>
      </w:r>
      <w:r w:rsidRPr="000065FE">
        <w:rPr>
          <w:sz w:val="28"/>
          <w:szCs w:val="28"/>
        </w:rPr>
        <w:lastRenderedPageBreak/>
        <w:t>посвященные порнографии, пиротехнике, суициду, обсуждению действия тех или иных наркотических веществ. Представленная на таких сайтах информация может увлечь подростков угрожающими их здоровью девиациями. В связи с этим, исключение распространения таких источников информации можно рассматривать в качестве одной из рекомендаций к обеспечению формирования</w:t>
      </w:r>
      <w:r w:rsidR="00A710CE">
        <w:rPr>
          <w:sz w:val="28"/>
          <w:szCs w:val="28"/>
        </w:rPr>
        <w:t xml:space="preserve"> самоидентификации подростков. </w:t>
      </w:r>
    </w:p>
    <w:p w:rsidR="00F65FD9" w:rsidRDefault="000065FE" w:rsidP="00A710CE">
      <w:pPr>
        <w:spacing w:line="360" w:lineRule="auto"/>
        <w:ind w:firstLine="709"/>
        <w:jc w:val="both"/>
        <w:rPr>
          <w:sz w:val="28"/>
          <w:szCs w:val="28"/>
        </w:rPr>
      </w:pPr>
      <w:r w:rsidRPr="000065FE">
        <w:rPr>
          <w:sz w:val="28"/>
          <w:szCs w:val="28"/>
        </w:rPr>
        <w:t>Наибольшую опасность представляет знакомство подростка с деструктивными личностями и сообществами посредством общения в чатах или социальных сетях. Таким образом, подростки могут быть вовлечены в радикальные политические группы, сатанинские культы и другие деструктивные организации. В связи с этим, контроль за деятельностью последних в сети Интернет имеет большое значение с точки зрения формирования</w:t>
      </w:r>
      <w:r w:rsidR="00A710CE">
        <w:rPr>
          <w:sz w:val="28"/>
          <w:szCs w:val="28"/>
        </w:rPr>
        <w:t xml:space="preserve"> самоидентификации подростков. </w:t>
      </w:r>
      <w:r w:rsidRPr="000065FE">
        <w:rPr>
          <w:sz w:val="28"/>
          <w:szCs w:val="28"/>
        </w:rPr>
        <w:t xml:space="preserve">То же самое касается и онлайн-игр, которые занимают подавляющую часть времени, </w:t>
      </w:r>
      <w:r w:rsidRPr="00A710CE">
        <w:rPr>
          <w:sz w:val="28"/>
          <w:szCs w:val="28"/>
        </w:rPr>
        <w:t>отвлекая его от занятий и отдыха, вредя психическому и физическому здоровью.</w:t>
      </w:r>
    </w:p>
    <w:p w:rsidR="00CF58A8" w:rsidRDefault="00CF58A8" w:rsidP="00CF58A8">
      <w:pPr>
        <w:spacing w:line="360" w:lineRule="auto"/>
        <w:ind w:firstLine="709"/>
        <w:jc w:val="both"/>
        <w:rPr>
          <w:sz w:val="28"/>
          <w:szCs w:val="28"/>
        </w:rPr>
      </w:pPr>
      <w:r>
        <w:rPr>
          <w:sz w:val="28"/>
          <w:szCs w:val="28"/>
        </w:rPr>
        <w:t>В современных условиях развития СМИ эффективность механизмов влияния СМИ на подростковую самоидентификацию определяется следующими факторами:</w:t>
      </w:r>
    </w:p>
    <w:p w:rsidR="00CF58A8" w:rsidRDefault="00CF58A8" w:rsidP="00CF58A8">
      <w:pPr>
        <w:spacing w:line="360" w:lineRule="auto"/>
        <w:ind w:firstLine="709"/>
        <w:jc w:val="both"/>
        <w:rPr>
          <w:sz w:val="28"/>
          <w:szCs w:val="28"/>
        </w:rPr>
      </w:pPr>
      <w:r>
        <w:rPr>
          <w:sz w:val="28"/>
          <w:szCs w:val="28"/>
        </w:rPr>
        <w:t xml:space="preserve">- </w:t>
      </w:r>
      <w:r w:rsidRPr="00236975">
        <w:rPr>
          <w:sz w:val="28"/>
          <w:szCs w:val="28"/>
        </w:rPr>
        <w:t>социальн</w:t>
      </w:r>
      <w:r>
        <w:rPr>
          <w:sz w:val="28"/>
          <w:szCs w:val="28"/>
        </w:rPr>
        <w:t>ая</w:t>
      </w:r>
      <w:r w:rsidRPr="00236975">
        <w:rPr>
          <w:sz w:val="28"/>
          <w:szCs w:val="28"/>
        </w:rPr>
        <w:t xml:space="preserve"> значимость</w:t>
      </w:r>
      <w:r>
        <w:rPr>
          <w:sz w:val="28"/>
          <w:szCs w:val="28"/>
        </w:rPr>
        <w:t xml:space="preserve"> для подростков информации, сообщений, ценностей, и т.д., которые передаются телеканалом;</w:t>
      </w:r>
    </w:p>
    <w:p w:rsidR="00CF58A8" w:rsidRDefault="00CF58A8" w:rsidP="00CF58A8">
      <w:pPr>
        <w:spacing w:line="360" w:lineRule="auto"/>
        <w:ind w:firstLine="709"/>
        <w:jc w:val="both"/>
        <w:rPr>
          <w:sz w:val="28"/>
          <w:szCs w:val="28"/>
        </w:rPr>
      </w:pPr>
      <w:r>
        <w:rPr>
          <w:sz w:val="28"/>
          <w:szCs w:val="28"/>
        </w:rPr>
        <w:t>- специфика потребления подростками информации, которая состоит в особенностях восприятия ими информации наряду с иными формами проявления жизненной активности;</w:t>
      </w:r>
    </w:p>
    <w:p w:rsidR="00CF58A8" w:rsidRDefault="00CF58A8" w:rsidP="00CF58A8">
      <w:pPr>
        <w:spacing w:line="360" w:lineRule="auto"/>
        <w:ind w:firstLine="709"/>
        <w:jc w:val="both"/>
        <w:rPr>
          <w:sz w:val="28"/>
          <w:szCs w:val="28"/>
        </w:rPr>
      </w:pPr>
      <w:r>
        <w:rPr>
          <w:sz w:val="28"/>
          <w:szCs w:val="28"/>
        </w:rPr>
        <w:t xml:space="preserve">- </w:t>
      </w:r>
      <w:r w:rsidRPr="00236975">
        <w:rPr>
          <w:sz w:val="28"/>
          <w:szCs w:val="28"/>
        </w:rPr>
        <w:t>художественно-изобразительны</w:t>
      </w:r>
      <w:r>
        <w:rPr>
          <w:sz w:val="28"/>
          <w:szCs w:val="28"/>
        </w:rPr>
        <w:t>е свойства</w:t>
      </w:r>
      <w:r w:rsidRPr="00236975">
        <w:rPr>
          <w:sz w:val="28"/>
          <w:szCs w:val="28"/>
        </w:rPr>
        <w:t xml:space="preserve"> </w:t>
      </w:r>
      <w:r>
        <w:rPr>
          <w:sz w:val="28"/>
          <w:szCs w:val="28"/>
        </w:rPr>
        <w:t>передаваемой СМИ информации</w:t>
      </w:r>
      <w:r w:rsidRPr="00236975">
        <w:rPr>
          <w:sz w:val="28"/>
          <w:szCs w:val="28"/>
        </w:rPr>
        <w:t xml:space="preserve">, </w:t>
      </w:r>
      <w:r>
        <w:rPr>
          <w:sz w:val="28"/>
          <w:szCs w:val="28"/>
        </w:rPr>
        <w:t xml:space="preserve">которые связаны с </w:t>
      </w:r>
      <w:r w:rsidRPr="00236975">
        <w:rPr>
          <w:sz w:val="28"/>
          <w:szCs w:val="28"/>
        </w:rPr>
        <w:t>эстетическими ценностями</w:t>
      </w:r>
      <w:r>
        <w:rPr>
          <w:sz w:val="28"/>
          <w:szCs w:val="28"/>
        </w:rPr>
        <w:t xml:space="preserve"> группы подростков в целом (возрастными особенностями), отдельного подростка;</w:t>
      </w:r>
    </w:p>
    <w:p w:rsidR="00CF58A8" w:rsidRDefault="00CF58A8" w:rsidP="00CF58A8">
      <w:pPr>
        <w:spacing w:line="360" w:lineRule="auto"/>
        <w:ind w:firstLine="709"/>
        <w:jc w:val="both"/>
        <w:rPr>
          <w:sz w:val="28"/>
          <w:szCs w:val="28"/>
        </w:rPr>
      </w:pPr>
      <w:r>
        <w:rPr>
          <w:sz w:val="28"/>
          <w:szCs w:val="28"/>
        </w:rPr>
        <w:t>- соответствие транслируемой информации настроению, которое характерно для большинства подростков;</w:t>
      </w:r>
    </w:p>
    <w:p w:rsidR="00CF58A8" w:rsidRDefault="00CF58A8" w:rsidP="00CF58A8">
      <w:pPr>
        <w:spacing w:line="360" w:lineRule="auto"/>
        <w:ind w:firstLine="709"/>
        <w:jc w:val="both"/>
        <w:rPr>
          <w:sz w:val="28"/>
          <w:szCs w:val="28"/>
        </w:rPr>
      </w:pPr>
      <w:r>
        <w:rPr>
          <w:sz w:val="28"/>
          <w:szCs w:val="28"/>
        </w:rPr>
        <w:lastRenderedPageBreak/>
        <w:t>- наличие</w:t>
      </w:r>
      <w:r w:rsidRPr="00236975">
        <w:rPr>
          <w:sz w:val="28"/>
          <w:szCs w:val="28"/>
        </w:rPr>
        <w:t xml:space="preserve"> «эталонных» для </w:t>
      </w:r>
      <w:r>
        <w:rPr>
          <w:sz w:val="28"/>
          <w:szCs w:val="28"/>
        </w:rPr>
        <w:t>подростков продуктов, передаваемых посредством СМИ и СМК</w:t>
      </w:r>
      <w:r w:rsidRPr="00236975">
        <w:rPr>
          <w:sz w:val="28"/>
          <w:szCs w:val="28"/>
        </w:rPr>
        <w:t>, определяющих характер, уровень и качество аналогичных по жанру и типу программ;</w:t>
      </w:r>
    </w:p>
    <w:p w:rsidR="00CF58A8" w:rsidRDefault="00CF58A8" w:rsidP="00CF58A8">
      <w:pPr>
        <w:spacing w:line="360" w:lineRule="auto"/>
        <w:ind w:firstLine="709"/>
        <w:jc w:val="both"/>
        <w:rPr>
          <w:sz w:val="28"/>
          <w:szCs w:val="28"/>
        </w:rPr>
      </w:pPr>
      <w:r>
        <w:rPr>
          <w:sz w:val="28"/>
          <w:szCs w:val="28"/>
        </w:rPr>
        <w:t xml:space="preserve">- концентрации передаваемой СМИ </w:t>
      </w:r>
      <w:r w:rsidR="0062000B">
        <w:rPr>
          <w:sz w:val="28"/>
          <w:szCs w:val="28"/>
        </w:rPr>
        <w:t>информации в</w:t>
      </w:r>
      <w:r>
        <w:rPr>
          <w:sz w:val="28"/>
          <w:szCs w:val="28"/>
        </w:rPr>
        <w:t xml:space="preserve"> эфире (</w:t>
      </w:r>
      <w:r w:rsidRPr="00236975">
        <w:rPr>
          <w:sz w:val="28"/>
          <w:szCs w:val="28"/>
        </w:rPr>
        <w:t>количество телепередач сходного жанра, тем, эстетики и др.) в определенный промежуток времени.</w:t>
      </w:r>
    </w:p>
    <w:p w:rsidR="00C15BE3" w:rsidRDefault="00C15BE3" w:rsidP="00C15BE3">
      <w:pPr>
        <w:spacing w:line="360" w:lineRule="auto"/>
        <w:ind w:firstLine="709"/>
        <w:jc w:val="both"/>
        <w:rPr>
          <w:sz w:val="28"/>
          <w:szCs w:val="28"/>
        </w:rPr>
      </w:pPr>
      <w:r>
        <w:rPr>
          <w:sz w:val="28"/>
          <w:szCs w:val="28"/>
        </w:rPr>
        <w:t xml:space="preserve">В связи с этим, для </w:t>
      </w:r>
      <w:r w:rsidRPr="00A1604F">
        <w:rPr>
          <w:sz w:val="28"/>
          <w:szCs w:val="28"/>
        </w:rPr>
        <w:t>формировани</w:t>
      </w:r>
      <w:r>
        <w:rPr>
          <w:sz w:val="28"/>
          <w:szCs w:val="28"/>
        </w:rPr>
        <w:t>я</w:t>
      </w:r>
      <w:r w:rsidRPr="00A1604F">
        <w:rPr>
          <w:sz w:val="28"/>
          <w:szCs w:val="28"/>
        </w:rPr>
        <w:t xml:space="preserve"> самоидентификации подростков Владимирской области посредством СМИ И СМК</w:t>
      </w:r>
      <w:r>
        <w:rPr>
          <w:sz w:val="28"/>
          <w:szCs w:val="28"/>
        </w:rPr>
        <w:t xml:space="preserve"> предлагается обеспечивать соответствие транслируемого материала тем потребностям, которыми характеризуется подростки. Т.е., необходимо обеспечить привлекательность транслируемой информации для исследуемой группы аудитории.</w:t>
      </w:r>
    </w:p>
    <w:p w:rsidR="005A4DD0" w:rsidRPr="00245C13" w:rsidRDefault="005A4DD0" w:rsidP="005A4DD0">
      <w:pPr>
        <w:spacing w:line="360" w:lineRule="auto"/>
        <w:ind w:firstLine="709"/>
        <w:jc w:val="both"/>
        <w:rPr>
          <w:sz w:val="28"/>
          <w:szCs w:val="28"/>
        </w:rPr>
      </w:pPr>
      <w:r w:rsidRPr="00245C13">
        <w:rPr>
          <w:sz w:val="28"/>
          <w:szCs w:val="28"/>
        </w:rPr>
        <w:t>С развитием информационных технологий появляются новые художественно-изобразительн</w:t>
      </w:r>
      <w:r>
        <w:rPr>
          <w:sz w:val="28"/>
          <w:szCs w:val="28"/>
        </w:rPr>
        <w:t xml:space="preserve">ые формы и способы производства и передачи информации посредством СМИ. В связи с этим, для </w:t>
      </w:r>
      <w:r w:rsidRPr="00A1604F">
        <w:rPr>
          <w:sz w:val="28"/>
          <w:szCs w:val="28"/>
        </w:rPr>
        <w:t>формировани</w:t>
      </w:r>
      <w:r>
        <w:rPr>
          <w:sz w:val="28"/>
          <w:szCs w:val="28"/>
        </w:rPr>
        <w:t>я</w:t>
      </w:r>
      <w:r w:rsidRPr="00A1604F">
        <w:rPr>
          <w:sz w:val="28"/>
          <w:szCs w:val="28"/>
        </w:rPr>
        <w:t xml:space="preserve"> самоидентификации подростков</w:t>
      </w:r>
      <w:r>
        <w:rPr>
          <w:sz w:val="28"/>
          <w:szCs w:val="28"/>
        </w:rPr>
        <w:t xml:space="preserve"> СМИ необходимо</w:t>
      </w:r>
      <w:r w:rsidRPr="00245C13">
        <w:rPr>
          <w:sz w:val="28"/>
          <w:szCs w:val="28"/>
        </w:rPr>
        <w:t>:</w:t>
      </w:r>
    </w:p>
    <w:p w:rsidR="005A4DD0" w:rsidRPr="00245C13" w:rsidRDefault="005A4DD0" w:rsidP="005A4DD0">
      <w:pPr>
        <w:spacing w:line="360" w:lineRule="auto"/>
        <w:ind w:firstLine="709"/>
        <w:jc w:val="both"/>
        <w:rPr>
          <w:sz w:val="28"/>
          <w:szCs w:val="28"/>
        </w:rPr>
      </w:pPr>
      <w:r>
        <w:rPr>
          <w:sz w:val="28"/>
          <w:szCs w:val="28"/>
        </w:rPr>
        <w:t>- обеспечение положительной</w:t>
      </w:r>
      <w:r w:rsidRPr="00245C13">
        <w:rPr>
          <w:sz w:val="28"/>
          <w:szCs w:val="28"/>
        </w:rPr>
        <w:t xml:space="preserve"> эмоциональной выразительности</w:t>
      </w:r>
      <w:r>
        <w:rPr>
          <w:sz w:val="28"/>
          <w:szCs w:val="28"/>
        </w:rPr>
        <w:t xml:space="preserve"> информации</w:t>
      </w:r>
      <w:r w:rsidRPr="00245C13">
        <w:rPr>
          <w:sz w:val="28"/>
          <w:szCs w:val="28"/>
        </w:rPr>
        <w:t>;</w:t>
      </w:r>
    </w:p>
    <w:p w:rsidR="005A4DD0" w:rsidRPr="00245C13" w:rsidRDefault="005A4DD0" w:rsidP="005A4DD0">
      <w:pPr>
        <w:spacing w:line="360" w:lineRule="auto"/>
        <w:ind w:firstLine="709"/>
        <w:jc w:val="both"/>
        <w:rPr>
          <w:sz w:val="28"/>
          <w:szCs w:val="28"/>
        </w:rPr>
      </w:pPr>
      <w:r>
        <w:rPr>
          <w:sz w:val="28"/>
          <w:szCs w:val="28"/>
        </w:rPr>
        <w:t>- обеспечение</w:t>
      </w:r>
      <w:r w:rsidRPr="00245C13">
        <w:rPr>
          <w:sz w:val="28"/>
          <w:szCs w:val="28"/>
        </w:rPr>
        <w:t xml:space="preserve"> созвучности интонации </w:t>
      </w:r>
      <w:r>
        <w:rPr>
          <w:sz w:val="28"/>
          <w:szCs w:val="28"/>
        </w:rPr>
        <w:t>передаваемой информации</w:t>
      </w:r>
      <w:r w:rsidRPr="00245C13">
        <w:rPr>
          <w:sz w:val="28"/>
          <w:szCs w:val="28"/>
        </w:rPr>
        <w:t xml:space="preserve"> с интонацией повседневной жизни;</w:t>
      </w:r>
    </w:p>
    <w:p w:rsidR="005A4DD0" w:rsidRPr="00245C13" w:rsidRDefault="005A4DD0" w:rsidP="005A4DD0">
      <w:pPr>
        <w:spacing w:line="360" w:lineRule="auto"/>
        <w:ind w:firstLine="709"/>
        <w:jc w:val="both"/>
        <w:rPr>
          <w:sz w:val="28"/>
          <w:szCs w:val="28"/>
        </w:rPr>
      </w:pPr>
      <w:r>
        <w:rPr>
          <w:sz w:val="28"/>
          <w:szCs w:val="28"/>
        </w:rPr>
        <w:t>- обеспечение</w:t>
      </w:r>
      <w:r w:rsidRPr="00245C13">
        <w:rPr>
          <w:sz w:val="28"/>
          <w:szCs w:val="28"/>
        </w:rPr>
        <w:t xml:space="preserve"> соответствия </w:t>
      </w:r>
      <w:r>
        <w:rPr>
          <w:sz w:val="28"/>
          <w:szCs w:val="28"/>
        </w:rPr>
        <w:t>передаваемой информации</w:t>
      </w:r>
      <w:r w:rsidRPr="00245C13">
        <w:rPr>
          <w:sz w:val="28"/>
          <w:szCs w:val="28"/>
        </w:rPr>
        <w:t xml:space="preserve"> уровню социокультурного развития общества;</w:t>
      </w:r>
    </w:p>
    <w:p w:rsidR="005A4DD0" w:rsidRPr="00245C13" w:rsidRDefault="005A4DD0" w:rsidP="005A4DD0">
      <w:pPr>
        <w:spacing w:line="360" w:lineRule="auto"/>
        <w:ind w:firstLine="709"/>
        <w:jc w:val="both"/>
        <w:rPr>
          <w:sz w:val="28"/>
          <w:szCs w:val="28"/>
        </w:rPr>
      </w:pPr>
      <w:r>
        <w:rPr>
          <w:sz w:val="28"/>
          <w:szCs w:val="28"/>
        </w:rPr>
        <w:t>- обеспечение</w:t>
      </w:r>
      <w:r w:rsidRPr="00245C13">
        <w:rPr>
          <w:sz w:val="28"/>
          <w:szCs w:val="28"/>
        </w:rPr>
        <w:t xml:space="preserve"> способности </w:t>
      </w:r>
      <w:r>
        <w:rPr>
          <w:sz w:val="28"/>
          <w:szCs w:val="28"/>
        </w:rPr>
        <w:t>положительной, позитивной информации</w:t>
      </w:r>
      <w:r w:rsidRPr="00245C13">
        <w:rPr>
          <w:sz w:val="28"/>
          <w:szCs w:val="28"/>
        </w:rPr>
        <w:t xml:space="preserve"> к тому, чтобы на наиболее продолжительное в</w:t>
      </w:r>
      <w:r>
        <w:rPr>
          <w:sz w:val="28"/>
          <w:szCs w:val="28"/>
        </w:rPr>
        <w:t>ремя оставлять след в сознании подростков</w:t>
      </w:r>
      <w:r w:rsidRPr="00245C13">
        <w:rPr>
          <w:sz w:val="28"/>
          <w:szCs w:val="28"/>
        </w:rPr>
        <w:t>;</w:t>
      </w:r>
    </w:p>
    <w:p w:rsidR="005A4DD0" w:rsidRDefault="005A4DD0" w:rsidP="005A4DD0">
      <w:pPr>
        <w:spacing w:line="360" w:lineRule="auto"/>
        <w:ind w:firstLine="709"/>
        <w:jc w:val="both"/>
        <w:rPr>
          <w:sz w:val="28"/>
          <w:szCs w:val="28"/>
        </w:rPr>
      </w:pPr>
      <w:r w:rsidRPr="00245C13">
        <w:rPr>
          <w:sz w:val="28"/>
          <w:szCs w:val="28"/>
        </w:rPr>
        <w:t>-</w:t>
      </w:r>
      <w:r>
        <w:rPr>
          <w:sz w:val="28"/>
          <w:szCs w:val="28"/>
        </w:rPr>
        <w:t xml:space="preserve"> обеспечение</w:t>
      </w:r>
      <w:r w:rsidRPr="00245C13">
        <w:rPr>
          <w:sz w:val="28"/>
          <w:szCs w:val="28"/>
        </w:rPr>
        <w:t xml:space="preserve"> способности </w:t>
      </w:r>
      <w:r>
        <w:rPr>
          <w:sz w:val="28"/>
          <w:szCs w:val="28"/>
        </w:rPr>
        <w:t xml:space="preserve">передаваемой информации </w:t>
      </w:r>
      <w:r w:rsidRPr="00245C13">
        <w:rPr>
          <w:sz w:val="28"/>
          <w:szCs w:val="28"/>
        </w:rPr>
        <w:t xml:space="preserve">актуализировать такие познавательные процессы </w:t>
      </w:r>
      <w:r>
        <w:rPr>
          <w:sz w:val="28"/>
          <w:szCs w:val="28"/>
        </w:rPr>
        <w:t xml:space="preserve">подростков, </w:t>
      </w:r>
      <w:r w:rsidRPr="00245C13">
        <w:rPr>
          <w:sz w:val="28"/>
          <w:szCs w:val="28"/>
        </w:rPr>
        <w:t>как воображение, представлени</w:t>
      </w:r>
      <w:r>
        <w:rPr>
          <w:sz w:val="28"/>
          <w:szCs w:val="28"/>
        </w:rPr>
        <w:t>е,</w:t>
      </w:r>
      <w:r w:rsidRPr="00245C13">
        <w:rPr>
          <w:sz w:val="28"/>
          <w:szCs w:val="28"/>
        </w:rPr>
        <w:t xml:space="preserve"> интуици</w:t>
      </w:r>
      <w:r>
        <w:rPr>
          <w:sz w:val="28"/>
          <w:szCs w:val="28"/>
        </w:rPr>
        <w:t>я</w:t>
      </w:r>
      <w:r w:rsidRPr="00245C13">
        <w:rPr>
          <w:sz w:val="28"/>
          <w:szCs w:val="28"/>
        </w:rPr>
        <w:t>, конструирование и моделирование.</w:t>
      </w:r>
    </w:p>
    <w:p w:rsidR="00056D9A" w:rsidRPr="00056D9A" w:rsidRDefault="00056D9A" w:rsidP="005A4DD0">
      <w:pPr>
        <w:spacing w:line="360" w:lineRule="auto"/>
        <w:ind w:firstLine="709"/>
        <w:jc w:val="both"/>
        <w:rPr>
          <w:sz w:val="28"/>
          <w:szCs w:val="28"/>
        </w:rPr>
      </w:pPr>
      <w:r>
        <w:rPr>
          <w:sz w:val="28"/>
          <w:szCs w:val="28"/>
        </w:rPr>
        <w:t>Применительно к деятельности печатных СМИ, в</w:t>
      </w:r>
      <w:r w:rsidRPr="00056D9A">
        <w:rPr>
          <w:sz w:val="28"/>
          <w:szCs w:val="28"/>
        </w:rPr>
        <w:t xml:space="preserve">ажны количество и качество той информации, которая размещена на страницах периодических изданий и которая должна учитывать потребности растущей личности, </w:t>
      </w:r>
      <w:r w:rsidRPr="00056D9A">
        <w:rPr>
          <w:sz w:val="28"/>
          <w:szCs w:val="28"/>
        </w:rPr>
        <w:lastRenderedPageBreak/>
        <w:t xml:space="preserve">помогать формировать общечеловеческие ценности, мораль и базовые компоненты культуры. Таким образом, печатные издания должны содержать обширный материал по данной тематике, так как воспитание личности с высоким уровнем самосознания, готовой к самосовершенствованию и самовоспитанию, </w:t>
      </w:r>
      <w:r>
        <w:rPr>
          <w:sz w:val="28"/>
          <w:szCs w:val="28"/>
        </w:rPr>
        <w:t>-</w:t>
      </w:r>
      <w:r w:rsidR="00355A13">
        <w:rPr>
          <w:sz w:val="28"/>
          <w:szCs w:val="28"/>
        </w:rPr>
        <w:t xml:space="preserve"> </w:t>
      </w:r>
      <w:r w:rsidRPr="00056D9A">
        <w:rPr>
          <w:sz w:val="28"/>
          <w:szCs w:val="28"/>
        </w:rPr>
        <w:t xml:space="preserve">очень длительный и трудоёмкий процесс. </w:t>
      </w:r>
      <w:r w:rsidRPr="00056D9A">
        <w:rPr>
          <w:sz w:val="28"/>
          <w:szCs w:val="28"/>
        </w:rPr>
        <w:br/>
        <w:t xml:space="preserve">На сегодняшний день среди российских печатных изданий существует значительное количество молодежных журналов, пользующихся большим спросом среди подростков. </w:t>
      </w:r>
      <w:r>
        <w:rPr>
          <w:sz w:val="28"/>
          <w:szCs w:val="28"/>
        </w:rPr>
        <w:t xml:space="preserve">В данных условиях </w:t>
      </w:r>
      <w:r w:rsidRPr="00056D9A">
        <w:rPr>
          <w:sz w:val="28"/>
          <w:szCs w:val="28"/>
        </w:rPr>
        <w:t>рекомендуется распространять в печатных СМИ информацию, направленную на повышение уровня образования и начитанности подростков.</w:t>
      </w:r>
    </w:p>
    <w:p w:rsidR="00007F70" w:rsidRDefault="0090578C" w:rsidP="00007F70">
      <w:pPr>
        <w:spacing w:line="360" w:lineRule="auto"/>
        <w:ind w:firstLine="709"/>
        <w:jc w:val="both"/>
        <w:rPr>
          <w:sz w:val="28"/>
          <w:szCs w:val="28"/>
        </w:rPr>
      </w:pPr>
      <w:r>
        <w:rPr>
          <w:sz w:val="28"/>
          <w:szCs w:val="28"/>
        </w:rPr>
        <w:t>Таким образом,</w:t>
      </w:r>
      <w:r w:rsidR="00007F70">
        <w:rPr>
          <w:sz w:val="28"/>
          <w:szCs w:val="28"/>
        </w:rPr>
        <w:t xml:space="preserve"> с целью </w:t>
      </w:r>
      <w:r w:rsidR="00007F70" w:rsidRPr="005B2DC0">
        <w:rPr>
          <w:sz w:val="28"/>
          <w:szCs w:val="28"/>
        </w:rPr>
        <w:t>формировани</w:t>
      </w:r>
      <w:r w:rsidR="00007F70">
        <w:rPr>
          <w:sz w:val="28"/>
          <w:szCs w:val="28"/>
        </w:rPr>
        <w:t>я</w:t>
      </w:r>
      <w:r w:rsidR="00007F70" w:rsidRPr="005B2DC0">
        <w:rPr>
          <w:sz w:val="28"/>
          <w:szCs w:val="28"/>
        </w:rPr>
        <w:t xml:space="preserve"> самоидентификации подростков Владимирской области посредством СМИ И СМК</w:t>
      </w:r>
      <w:r w:rsidR="00007F70">
        <w:rPr>
          <w:sz w:val="28"/>
          <w:szCs w:val="28"/>
        </w:rPr>
        <w:t xml:space="preserve"> рекомендуется:</w:t>
      </w:r>
    </w:p>
    <w:p w:rsidR="00007F70" w:rsidRDefault="00007F70" w:rsidP="00007F70">
      <w:pPr>
        <w:spacing w:line="360" w:lineRule="auto"/>
        <w:ind w:firstLine="709"/>
        <w:jc w:val="both"/>
        <w:rPr>
          <w:sz w:val="28"/>
          <w:szCs w:val="28"/>
        </w:rPr>
      </w:pPr>
      <w:r>
        <w:rPr>
          <w:sz w:val="28"/>
          <w:szCs w:val="28"/>
        </w:rPr>
        <w:t>- сокращение объемов присутствия насилия в СМИ, в частности, передаваемые посредством телевидения;</w:t>
      </w:r>
    </w:p>
    <w:p w:rsidR="00007F70" w:rsidRDefault="00007F70" w:rsidP="00007F70">
      <w:pPr>
        <w:spacing w:line="360" w:lineRule="auto"/>
        <w:ind w:firstLine="709"/>
        <w:jc w:val="both"/>
        <w:rPr>
          <w:sz w:val="28"/>
          <w:szCs w:val="28"/>
        </w:rPr>
      </w:pPr>
      <w:r>
        <w:rPr>
          <w:sz w:val="28"/>
          <w:szCs w:val="28"/>
        </w:rPr>
        <w:t xml:space="preserve">- </w:t>
      </w:r>
      <w:r w:rsidRPr="000065FE">
        <w:rPr>
          <w:sz w:val="28"/>
          <w:szCs w:val="28"/>
        </w:rPr>
        <w:t>исключение распространения таких источников информации</w:t>
      </w:r>
      <w:r>
        <w:rPr>
          <w:sz w:val="28"/>
          <w:szCs w:val="28"/>
        </w:rPr>
        <w:t xml:space="preserve"> в сети Интернет, как </w:t>
      </w:r>
      <w:r w:rsidRPr="000065FE">
        <w:rPr>
          <w:sz w:val="28"/>
          <w:szCs w:val="28"/>
        </w:rPr>
        <w:t xml:space="preserve">сайты, посвященные порнографии, пиротехнике, суициду, обсуждению действия тех </w:t>
      </w:r>
      <w:r>
        <w:rPr>
          <w:sz w:val="28"/>
          <w:szCs w:val="28"/>
        </w:rPr>
        <w:t>или иных наркотических веществ;</w:t>
      </w:r>
    </w:p>
    <w:p w:rsidR="00007F70" w:rsidRDefault="00007F70" w:rsidP="00007F70">
      <w:pPr>
        <w:spacing w:line="360" w:lineRule="auto"/>
        <w:ind w:firstLine="709"/>
        <w:jc w:val="both"/>
        <w:rPr>
          <w:sz w:val="28"/>
          <w:szCs w:val="28"/>
        </w:rPr>
      </w:pPr>
      <w:r>
        <w:rPr>
          <w:sz w:val="28"/>
          <w:szCs w:val="28"/>
        </w:rPr>
        <w:t xml:space="preserve">- осуществление </w:t>
      </w:r>
      <w:r w:rsidRPr="000065FE">
        <w:rPr>
          <w:sz w:val="28"/>
          <w:szCs w:val="28"/>
        </w:rPr>
        <w:t>контрол</w:t>
      </w:r>
      <w:r>
        <w:rPr>
          <w:sz w:val="28"/>
          <w:szCs w:val="28"/>
        </w:rPr>
        <w:t>я</w:t>
      </w:r>
      <w:r w:rsidRPr="000065FE">
        <w:rPr>
          <w:sz w:val="28"/>
          <w:szCs w:val="28"/>
        </w:rPr>
        <w:t xml:space="preserve"> за деятельностью сети Интернет </w:t>
      </w:r>
      <w:r>
        <w:rPr>
          <w:sz w:val="28"/>
          <w:szCs w:val="28"/>
        </w:rPr>
        <w:t xml:space="preserve">касательно возможности вовлечении подростков в </w:t>
      </w:r>
      <w:r w:rsidRPr="000065FE">
        <w:rPr>
          <w:sz w:val="28"/>
          <w:szCs w:val="28"/>
        </w:rPr>
        <w:t>политические группы, сатанинские культы и д</w:t>
      </w:r>
      <w:r>
        <w:rPr>
          <w:sz w:val="28"/>
          <w:szCs w:val="28"/>
        </w:rPr>
        <w:t>ругие деструктивные организации;</w:t>
      </w:r>
    </w:p>
    <w:p w:rsidR="00007F70" w:rsidRDefault="00007F70" w:rsidP="00007F70">
      <w:pPr>
        <w:spacing w:line="360" w:lineRule="auto"/>
        <w:ind w:firstLine="709"/>
        <w:jc w:val="both"/>
        <w:rPr>
          <w:sz w:val="28"/>
          <w:szCs w:val="28"/>
        </w:rPr>
      </w:pPr>
      <w:r>
        <w:rPr>
          <w:sz w:val="28"/>
          <w:szCs w:val="28"/>
        </w:rPr>
        <w:t>- обеспечение соответствие транслируемого материала тем потребностям, которыми характеризуется подростки, при условии обеспечения положительной</w:t>
      </w:r>
      <w:r w:rsidRPr="00245C13">
        <w:rPr>
          <w:sz w:val="28"/>
          <w:szCs w:val="28"/>
        </w:rPr>
        <w:t xml:space="preserve"> эмоциональной выразительности</w:t>
      </w:r>
      <w:r>
        <w:rPr>
          <w:sz w:val="28"/>
          <w:szCs w:val="28"/>
        </w:rPr>
        <w:t xml:space="preserve"> информации и т.д.</w:t>
      </w:r>
    </w:p>
    <w:p w:rsidR="0090578C" w:rsidRPr="00A710CE" w:rsidRDefault="0090578C" w:rsidP="0090578C">
      <w:pPr>
        <w:spacing w:line="360" w:lineRule="auto"/>
        <w:ind w:firstLine="709"/>
        <w:jc w:val="both"/>
        <w:rPr>
          <w:sz w:val="28"/>
          <w:szCs w:val="28"/>
        </w:rPr>
      </w:pPr>
    </w:p>
    <w:p w:rsidR="00D70540" w:rsidRDefault="00D70540" w:rsidP="00D70540">
      <w:pPr>
        <w:spacing w:line="360" w:lineRule="auto"/>
        <w:jc w:val="both"/>
      </w:pPr>
    </w:p>
    <w:p w:rsidR="008075A7" w:rsidRDefault="008075A7" w:rsidP="00D70540">
      <w:pPr>
        <w:spacing w:line="360" w:lineRule="auto"/>
        <w:jc w:val="both"/>
      </w:pPr>
    </w:p>
    <w:p w:rsidR="008075A7" w:rsidRDefault="008075A7" w:rsidP="00D70540">
      <w:pPr>
        <w:spacing w:line="360" w:lineRule="auto"/>
        <w:jc w:val="both"/>
      </w:pPr>
    </w:p>
    <w:p w:rsidR="008075A7" w:rsidRDefault="008075A7" w:rsidP="00D70540">
      <w:pPr>
        <w:spacing w:line="360" w:lineRule="auto"/>
        <w:jc w:val="both"/>
      </w:pPr>
    </w:p>
    <w:p w:rsidR="00CC7F22" w:rsidRDefault="00CC7F22" w:rsidP="00D70540">
      <w:pPr>
        <w:spacing w:line="360" w:lineRule="auto"/>
        <w:jc w:val="both"/>
      </w:pPr>
    </w:p>
    <w:p w:rsidR="000A0FE1" w:rsidRDefault="000A0FE1" w:rsidP="000A0FE1">
      <w:pPr>
        <w:spacing w:line="360" w:lineRule="auto"/>
        <w:jc w:val="center"/>
        <w:rPr>
          <w:b/>
          <w:sz w:val="28"/>
          <w:szCs w:val="28"/>
        </w:rPr>
      </w:pPr>
      <w:r w:rsidRPr="000A0FE1">
        <w:rPr>
          <w:b/>
          <w:sz w:val="28"/>
          <w:szCs w:val="28"/>
        </w:rPr>
        <w:lastRenderedPageBreak/>
        <w:t xml:space="preserve">Глава 3. </w:t>
      </w:r>
      <w:r w:rsidR="0062000B" w:rsidRPr="000A0FE1">
        <w:rPr>
          <w:b/>
          <w:sz w:val="28"/>
          <w:szCs w:val="28"/>
        </w:rPr>
        <w:t>СОЦИОЛОГИЧЕСКОЕ ИССЛЕДОВАНИЕ ВОЗДЕЙСТВИЯ СМИ И СМК НА ПОДРОСТКОВУЮ САМОИДЕНТИФИКАЦИЮ</w:t>
      </w:r>
    </w:p>
    <w:p w:rsidR="000A0FE1" w:rsidRPr="000A0FE1" w:rsidRDefault="000A0FE1" w:rsidP="000A0FE1">
      <w:pPr>
        <w:spacing w:line="360" w:lineRule="auto"/>
        <w:jc w:val="center"/>
        <w:rPr>
          <w:b/>
          <w:sz w:val="28"/>
          <w:szCs w:val="28"/>
        </w:rPr>
      </w:pPr>
    </w:p>
    <w:p w:rsidR="000A0FE1" w:rsidRDefault="000A0FE1" w:rsidP="000A0FE1">
      <w:pPr>
        <w:spacing w:line="360" w:lineRule="auto"/>
        <w:jc w:val="center"/>
        <w:rPr>
          <w:b/>
          <w:sz w:val="28"/>
          <w:szCs w:val="28"/>
        </w:rPr>
      </w:pPr>
      <w:r w:rsidRPr="000A0FE1">
        <w:rPr>
          <w:b/>
          <w:sz w:val="28"/>
          <w:szCs w:val="28"/>
        </w:rPr>
        <w:t>3.1. Социальные сети и исследование их влияния на подростковую самоидентификацию</w:t>
      </w:r>
    </w:p>
    <w:p w:rsidR="000A0FE1" w:rsidRDefault="000A0FE1" w:rsidP="000A0FE1">
      <w:pPr>
        <w:spacing w:line="360" w:lineRule="auto"/>
        <w:jc w:val="center"/>
        <w:rPr>
          <w:b/>
          <w:sz w:val="28"/>
          <w:szCs w:val="28"/>
        </w:rPr>
      </w:pPr>
    </w:p>
    <w:p w:rsidR="008C6B74" w:rsidRDefault="008C6B74" w:rsidP="008C6B74">
      <w:pPr>
        <w:spacing w:line="360" w:lineRule="auto"/>
        <w:ind w:firstLine="709"/>
        <w:jc w:val="both"/>
        <w:rPr>
          <w:sz w:val="28"/>
          <w:szCs w:val="28"/>
        </w:rPr>
      </w:pPr>
      <w:r>
        <w:rPr>
          <w:sz w:val="28"/>
          <w:szCs w:val="28"/>
        </w:rPr>
        <w:t>С</w:t>
      </w:r>
      <w:r w:rsidRPr="00A647B9">
        <w:rPr>
          <w:sz w:val="28"/>
          <w:szCs w:val="28"/>
        </w:rPr>
        <w:t xml:space="preserve">оциальная сеть </w:t>
      </w:r>
      <w:r>
        <w:rPr>
          <w:sz w:val="28"/>
          <w:szCs w:val="28"/>
        </w:rPr>
        <w:t>представляет собой</w:t>
      </w:r>
      <w:r w:rsidRPr="00A647B9">
        <w:rPr>
          <w:sz w:val="28"/>
          <w:szCs w:val="28"/>
        </w:rPr>
        <w:t xml:space="preserve"> структур</w:t>
      </w:r>
      <w:r>
        <w:rPr>
          <w:sz w:val="28"/>
          <w:szCs w:val="28"/>
        </w:rPr>
        <w:t>у</w:t>
      </w:r>
      <w:r w:rsidRPr="00A647B9">
        <w:rPr>
          <w:sz w:val="28"/>
          <w:szCs w:val="28"/>
        </w:rPr>
        <w:t xml:space="preserve"> социальных объектов (людей или организаций), между которыми устанавливаются социальные связи, взаимоотношения. </w:t>
      </w:r>
      <w:r>
        <w:rPr>
          <w:sz w:val="28"/>
          <w:szCs w:val="28"/>
        </w:rPr>
        <w:t>Данный термин начал широко распространяться</w:t>
      </w:r>
      <w:r w:rsidRPr="00A647B9">
        <w:rPr>
          <w:sz w:val="28"/>
          <w:szCs w:val="28"/>
        </w:rPr>
        <w:t xml:space="preserve"> в середине 1990-х годов с </w:t>
      </w:r>
      <w:r>
        <w:rPr>
          <w:sz w:val="28"/>
          <w:szCs w:val="28"/>
        </w:rPr>
        <w:t xml:space="preserve">применением Интернета в широких кругах населения. </w:t>
      </w:r>
      <w:r w:rsidRPr="00A647B9">
        <w:rPr>
          <w:sz w:val="28"/>
          <w:szCs w:val="28"/>
        </w:rPr>
        <w:t xml:space="preserve">Социальные сети </w:t>
      </w:r>
      <w:r>
        <w:rPr>
          <w:sz w:val="28"/>
          <w:szCs w:val="28"/>
        </w:rPr>
        <w:t>«</w:t>
      </w:r>
      <w:r w:rsidRPr="00A647B9">
        <w:rPr>
          <w:sz w:val="28"/>
          <w:szCs w:val="28"/>
        </w:rPr>
        <w:t>всего за 10 лет перер</w:t>
      </w:r>
      <w:r>
        <w:rPr>
          <w:sz w:val="28"/>
          <w:szCs w:val="28"/>
        </w:rPr>
        <w:t>осли свою служебную функцию хра</w:t>
      </w:r>
      <w:r w:rsidRPr="00A647B9">
        <w:rPr>
          <w:sz w:val="28"/>
          <w:szCs w:val="28"/>
        </w:rPr>
        <w:t>нения и передачи информации и превратились в отдельную систему массмедиа</w:t>
      </w:r>
      <w:r>
        <w:rPr>
          <w:sz w:val="28"/>
          <w:szCs w:val="28"/>
        </w:rPr>
        <w:t>» [6, с. 118]</w:t>
      </w:r>
      <w:r w:rsidRPr="00A647B9">
        <w:rPr>
          <w:sz w:val="28"/>
          <w:szCs w:val="28"/>
        </w:rPr>
        <w:t>.</w:t>
      </w:r>
    </w:p>
    <w:p w:rsidR="008C6B74" w:rsidRDefault="008C6B74" w:rsidP="008C6B74">
      <w:pPr>
        <w:spacing w:line="360" w:lineRule="auto"/>
        <w:ind w:firstLine="709"/>
        <w:jc w:val="both"/>
        <w:rPr>
          <w:sz w:val="28"/>
          <w:szCs w:val="28"/>
        </w:rPr>
      </w:pPr>
      <w:r>
        <w:rPr>
          <w:sz w:val="28"/>
          <w:szCs w:val="28"/>
        </w:rPr>
        <w:t xml:space="preserve">При этом одной из задач пользователей социальных сетей  в виртуальном мире заключается в том, чтобы </w:t>
      </w:r>
      <w:r w:rsidRPr="00A647B9">
        <w:rPr>
          <w:sz w:val="28"/>
          <w:szCs w:val="28"/>
        </w:rPr>
        <w:t>отст</w:t>
      </w:r>
      <w:r>
        <w:rPr>
          <w:sz w:val="28"/>
          <w:szCs w:val="28"/>
        </w:rPr>
        <w:t>оять</w:t>
      </w:r>
      <w:r w:rsidRPr="00A647B9">
        <w:rPr>
          <w:sz w:val="28"/>
          <w:szCs w:val="28"/>
        </w:rPr>
        <w:t xml:space="preserve"> собстве</w:t>
      </w:r>
      <w:r>
        <w:rPr>
          <w:sz w:val="28"/>
          <w:szCs w:val="28"/>
        </w:rPr>
        <w:t>н</w:t>
      </w:r>
      <w:r w:rsidRPr="00A647B9">
        <w:rPr>
          <w:sz w:val="28"/>
          <w:szCs w:val="28"/>
        </w:rPr>
        <w:t>н</w:t>
      </w:r>
      <w:r>
        <w:rPr>
          <w:sz w:val="28"/>
          <w:szCs w:val="28"/>
        </w:rPr>
        <w:t>ую</w:t>
      </w:r>
      <w:r w:rsidRPr="00A647B9">
        <w:rPr>
          <w:sz w:val="28"/>
          <w:szCs w:val="28"/>
        </w:rPr>
        <w:t xml:space="preserve"> идентичност</w:t>
      </w:r>
      <w:r>
        <w:rPr>
          <w:sz w:val="28"/>
          <w:szCs w:val="28"/>
        </w:rPr>
        <w:t>ь</w:t>
      </w:r>
      <w:r w:rsidRPr="00A647B9">
        <w:rPr>
          <w:sz w:val="28"/>
          <w:szCs w:val="28"/>
        </w:rPr>
        <w:t>, личностн</w:t>
      </w:r>
      <w:r>
        <w:rPr>
          <w:sz w:val="28"/>
          <w:szCs w:val="28"/>
        </w:rPr>
        <w:t>ую</w:t>
      </w:r>
      <w:r w:rsidRPr="00A647B9">
        <w:rPr>
          <w:sz w:val="28"/>
          <w:szCs w:val="28"/>
        </w:rPr>
        <w:t xml:space="preserve"> суверенност</w:t>
      </w:r>
      <w:r>
        <w:rPr>
          <w:sz w:val="28"/>
          <w:szCs w:val="28"/>
        </w:rPr>
        <w:t>ь</w:t>
      </w:r>
      <w:r w:rsidRPr="00A647B9">
        <w:rPr>
          <w:sz w:val="28"/>
          <w:szCs w:val="28"/>
        </w:rPr>
        <w:t xml:space="preserve"> в </w:t>
      </w:r>
      <w:r>
        <w:rPr>
          <w:sz w:val="28"/>
          <w:szCs w:val="28"/>
        </w:rPr>
        <w:t>виртуальном пространстве</w:t>
      </w:r>
      <w:r w:rsidRPr="00A647B9">
        <w:rPr>
          <w:sz w:val="28"/>
          <w:szCs w:val="28"/>
        </w:rPr>
        <w:t xml:space="preserve">. </w:t>
      </w:r>
      <w:r>
        <w:rPr>
          <w:sz w:val="28"/>
          <w:szCs w:val="28"/>
        </w:rPr>
        <w:t>З</w:t>
      </w:r>
      <w:r w:rsidRPr="00410B55">
        <w:rPr>
          <w:sz w:val="28"/>
          <w:szCs w:val="28"/>
        </w:rPr>
        <w:t>ависимост</w:t>
      </w:r>
      <w:r>
        <w:rPr>
          <w:sz w:val="28"/>
          <w:szCs w:val="28"/>
        </w:rPr>
        <w:t>ь от социальных сетей</w:t>
      </w:r>
      <w:r w:rsidRPr="00410B55">
        <w:rPr>
          <w:sz w:val="28"/>
          <w:szCs w:val="28"/>
        </w:rPr>
        <w:t xml:space="preserve"> </w:t>
      </w:r>
      <w:r>
        <w:rPr>
          <w:sz w:val="28"/>
          <w:szCs w:val="28"/>
        </w:rPr>
        <w:t>является</w:t>
      </w:r>
      <w:r w:rsidRPr="00410B55">
        <w:rPr>
          <w:sz w:val="28"/>
          <w:szCs w:val="28"/>
        </w:rPr>
        <w:t xml:space="preserve"> показателем высокой значимости интернета и связанных с ним видов деятельности. </w:t>
      </w:r>
    </w:p>
    <w:p w:rsidR="008C6B74" w:rsidRDefault="008C6B74" w:rsidP="008C6B74">
      <w:pPr>
        <w:spacing w:line="360" w:lineRule="auto"/>
        <w:ind w:firstLine="709"/>
        <w:jc w:val="both"/>
        <w:rPr>
          <w:sz w:val="28"/>
          <w:szCs w:val="28"/>
        </w:rPr>
      </w:pPr>
      <w:r>
        <w:rPr>
          <w:sz w:val="28"/>
          <w:szCs w:val="28"/>
        </w:rPr>
        <w:t>Виртуальное психологическое пространство</w:t>
      </w:r>
      <w:r w:rsidRPr="00410B55">
        <w:rPr>
          <w:sz w:val="28"/>
          <w:szCs w:val="28"/>
        </w:rPr>
        <w:t xml:space="preserve"> </w:t>
      </w:r>
      <w:r>
        <w:rPr>
          <w:sz w:val="28"/>
          <w:szCs w:val="28"/>
        </w:rPr>
        <w:t xml:space="preserve">личности </w:t>
      </w:r>
      <w:r w:rsidRPr="00410B55">
        <w:rPr>
          <w:sz w:val="28"/>
          <w:szCs w:val="28"/>
        </w:rPr>
        <w:t>имеет множество интерпретаций в современной науке, среди которых</w:t>
      </w:r>
      <w:r>
        <w:rPr>
          <w:sz w:val="28"/>
          <w:szCs w:val="28"/>
        </w:rPr>
        <w:t xml:space="preserve"> следующие</w:t>
      </w:r>
      <w:r w:rsidRPr="00410B55">
        <w:rPr>
          <w:sz w:val="28"/>
          <w:szCs w:val="28"/>
        </w:rPr>
        <w:t xml:space="preserve">: </w:t>
      </w:r>
    </w:p>
    <w:p w:rsidR="008C6B74" w:rsidRDefault="008C6B74" w:rsidP="008C6B74">
      <w:pPr>
        <w:spacing w:line="360" w:lineRule="auto"/>
        <w:ind w:firstLine="709"/>
        <w:jc w:val="both"/>
        <w:rPr>
          <w:sz w:val="28"/>
          <w:szCs w:val="28"/>
        </w:rPr>
      </w:pPr>
      <w:r>
        <w:rPr>
          <w:sz w:val="28"/>
          <w:szCs w:val="28"/>
        </w:rPr>
        <w:t xml:space="preserve">- виртуальное пространство личности выступает в качестве </w:t>
      </w:r>
      <w:r w:rsidRPr="00410B55">
        <w:rPr>
          <w:sz w:val="28"/>
          <w:szCs w:val="28"/>
        </w:rPr>
        <w:t>виртуально</w:t>
      </w:r>
      <w:r>
        <w:rPr>
          <w:sz w:val="28"/>
          <w:szCs w:val="28"/>
        </w:rPr>
        <w:t>го</w:t>
      </w:r>
      <w:r w:rsidRPr="00410B55">
        <w:rPr>
          <w:sz w:val="28"/>
          <w:szCs w:val="28"/>
        </w:rPr>
        <w:t xml:space="preserve"> социально</w:t>
      </w:r>
      <w:r>
        <w:rPr>
          <w:sz w:val="28"/>
          <w:szCs w:val="28"/>
        </w:rPr>
        <w:t>го</w:t>
      </w:r>
      <w:r w:rsidRPr="00410B55">
        <w:rPr>
          <w:sz w:val="28"/>
          <w:szCs w:val="28"/>
        </w:rPr>
        <w:t xml:space="preserve"> пол</w:t>
      </w:r>
      <w:r>
        <w:rPr>
          <w:sz w:val="28"/>
          <w:szCs w:val="28"/>
        </w:rPr>
        <w:t>я</w:t>
      </w:r>
      <w:r w:rsidRPr="00410B55">
        <w:rPr>
          <w:sz w:val="28"/>
          <w:szCs w:val="28"/>
        </w:rPr>
        <w:t xml:space="preserve"> бытия человека, в котором совершается вирту</w:t>
      </w:r>
      <w:r>
        <w:rPr>
          <w:sz w:val="28"/>
          <w:szCs w:val="28"/>
        </w:rPr>
        <w:t>ализация личности</w:t>
      </w:r>
      <w:r w:rsidRPr="00410B55">
        <w:rPr>
          <w:sz w:val="28"/>
          <w:szCs w:val="28"/>
        </w:rPr>
        <w:t xml:space="preserve">; </w:t>
      </w:r>
    </w:p>
    <w:p w:rsidR="008C6B74" w:rsidRDefault="008C6B74" w:rsidP="008C6B74">
      <w:pPr>
        <w:spacing w:line="360" w:lineRule="auto"/>
        <w:ind w:firstLine="709"/>
        <w:jc w:val="both"/>
        <w:rPr>
          <w:sz w:val="28"/>
          <w:szCs w:val="28"/>
        </w:rPr>
      </w:pPr>
      <w:r>
        <w:rPr>
          <w:sz w:val="28"/>
          <w:szCs w:val="28"/>
        </w:rPr>
        <w:t xml:space="preserve">- виртуальное психологическое пространство личности выступает как пространство, в котором </w:t>
      </w:r>
      <w:r w:rsidRPr="00410B55">
        <w:rPr>
          <w:sz w:val="28"/>
          <w:szCs w:val="28"/>
        </w:rPr>
        <w:t>осуществл</w:t>
      </w:r>
      <w:r>
        <w:rPr>
          <w:sz w:val="28"/>
          <w:szCs w:val="28"/>
        </w:rPr>
        <w:t>яются</w:t>
      </w:r>
      <w:r w:rsidRPr="00410B55">
        <w:rPr>
          <w:sz w:val="28"/>
          <w:szCs w:val="28"/>
        </w:rPr>
        <w:t xml:space="preserve"> многи</w:t>
      </w:r>
      <w:r>
        <w:rPr>
          <w:sz w:val="28"/>
          <w:szCs w:val="28"/>
        </w:rPr>
        <w:t>е</w:t>
      </w:r>
      <w:r w:rsidRPr="00410B55">
        <w:rPr>
          <w:sz w:val="28"/>
          <w:szCs w:val="28"/>
        </w:rPr>
        <w:t xml:space="preserve"> социальны</w:t>
      </w:r>
      <w:r>
        <w:rPr>
          <w:sz w:val="28"/>
          <w:szCs w:val="28"/>
        </w:rPr>
        <w:t>е</w:t>
      </w:r>
      <w:r w:rsidRPr="00410B55">
        <w:rPr>
          <w:sz w:val="28"/>
          <w:szCs w:val="28"/>
        </w:rPr>
        <w:t xml:space="preserve"> функци</w:t>
      </w:r>
      <w:r>
        <w:rPr>
          <w:sz w:val="28"/>
          <w:szCs w:val="28"/>
        </w:rPr>
        <w:t>и</w:t>
      </w:r>
      <w:r w:rsidRPr="00410B55">
        <w:rPr>
          <w:sz w:val="28"/>
          <w:szCs w:val="28"/>
        </w:rPr>
        <w:t xml:space="preserve"> (информационн</w:t>
      </w:r>
      <w:r>
        <w:rPr>
          <w:sz w:val="28"/>
          <w:szCs w:val="28"/>
        </w:rPr>
        <w:t>ая</w:t>
      </w:r>
      <w:r w:rsidRPr="00410B55">
        <w:rPr>
          <w:sz w:val="28"/>
          <w:szCs w:val="28"/>
        </w:rPr>
        <w:t>, коммуникационн</w:t>
      </w:r>
      <w:r>
        <w:rPr>
          <w:sz w:val="28"/>
          <w:szCs w:val="28"/>
        </w:rPr>
        <w:t>ая</w:t>
      </w:r>
      <w:r w:rsidRPr="00410B55">
        <w:rPr>
          <w:sz w:val="28"/>
          <w:szCs w:val="28"/>
        </w:rPr>
        <w:t>, репрезентативн</w:t>
      </w:r>
      <w:r>
        <w:rPr>
          <w:sz w:val="28"/>
          <w:szCs w:val="28"/>
        </w:rPr>
        <w:t>ая</w:t>
      </w:r>
      <w:r w:rsidRPr="00410B55">
        <w:rPr>
          <w:sz w:val="28"/>
          <w:szCs w:val="28"/>
        </w:rPr>
        <w:t xml:space="preserve"> и др.), возникающи</w:t>
      </w:r>
      <w:r>
        <w:rPr>
          <w:sz w:val="28"/>
          <w:szCs w:val="28"/>
        </w:rPr>
        <w:t>е</w:t>
      </w:r>
      <w:r w:rsidRPr="00410B55">
        <w:rPr>
          <w:sz w:val="28"/>
          <w:szCs w:val="28"/>
        </w:rPr>
        <w:t xml:space="preserve"> за счет отчуждения идентичности человека, некоторых видов деятельнос</w:t>
      </w:r>
      <w:r>
        <w:rPr>
          <w:sz w:val="28"/>
          <w:szCs w:val="28"/>
        </w:rPr>
        <w:t>ти и досуга;</w:t>
      </w:r>
    </w:p>
    <w:p w:rsidR="008C6B74" w:rsidRDefault="008C6B74" w:rsidP="008C6B74">
      <w:pPr>
        <w:spacing w:line="360" w:lineRule="auto"/>
        <w:ind w:firstLine="709"/>
        <w:jc w:val="both"/>
        <w:rPr>
          <w:sz w:val="28"/>
          <w:szCs w:val="28"/>
        </w:rPr>
      </w:pPr>
      <w:r>
        <w:rPr>
          <w:sz w:val="28"/>
          <w:szCs w:val="28"/>
        </w:rPr>
        <w:t xml:space="preserve">- виртуальное психологическое пространство личности является </w:t>
      </w:r>
      <w:r w:rsidRPr="00410B55">
        <w:rPr>
          <w:sz w:val="28"/>
          <w:szCs w:val="28"/>
        </w:rPr>
        <w:t>нов</w:t>
      </w:r>
      <w:r>
        <w:rPr>
          <w:sz w:val="28"/>
          <w:szCs w:val="28"/>
        </w:rPr>
        <w:t>ым</w:t>
      </w:r>
      <w:r w:rsidRPr="00410B55">
        <w:rPr>
          <w:sz w:val="28"/>
          <w:szCs w:val="28"/>
        </w:rPr>
        <w:t xml:space="preserve"> измерение</w:t>
      </w:r>
      <w:r>
        <w:rPr>
          <w:sz w:val="28"/>
          <w:szCs w:val="28"/>
        </w:rPr>
        <w:t>м</w:t>
      </w:r>
      <w:r w:rsidRPr="00410B55">
        <w:rPr>
          <w:sz w:val="28"/>
          <w:szCs w:val="28"/>
        </w:rPr>
        <w:t xml:space="preserve"> человеческо</w:t>
      </w:r>
      <w:r>
        <w:rPr>
          <w:sz w:val="28"/>
          <w:szCs w:val="28"/>
        </w:rPr>
        <w:t>го существования и др.</w:t>
      </w:r>
    </w:p>
    <w:p w:rsidR="008C6B74" w:rsidRDefault="008C6B74" w:rsidP="008C6B74">
      <w:pPr>
        <w:spacing w:line="360" w:lineRule="auto"/>
        <w:ind w:firstLine="709"/>
        <w:jc w:val="both"/>
        <w:rPr>
          <w:sz w:val="28"/>
          <w:szCs w:val="28"/>
        </w:rPr>
      </w:pPr>
      <w:r w:rsidRPr="00410B55">
        <w:rPr>
          <w:sz w:val="28"/>
          <w:szCs w:val="28"/>
        </w:rPr>
        <w:lastRenderedPageBreak/>
        <w:t xml:space="preserve">В </w:t>
      </w:r>
      <w:r>
        <w:rPr>
          <w:sz w:val="28"/>
          <w:szCs w:val="28"/>
        </w:rPr>
        <w:t>социальной сети могут быть</w:t>
      </w:r>
      <w:r w:rsidRPr="00410B55">
        <w:rPr>
          <w:sz w:val="28"/>
          <w:szCs w:val="28"/>
        </w:rPr>
        <w:t xml:space="preserve"> удовлетворен</w:t>
      </w:r>
      <w:r>
        <w:rPr>
          <w:sz w:val="28"/>
          <w:szCs w:val="28"/>
        </w:rPr>
        <w:t>ы</w:t>
      </w:r>
      <w:r w:rsidRPr="00410B55">
        <w:rPr>
          <w:sz w:val="28"/>
          <w:szCs w:val="28"/>
        </w:rPr>
        <w:t xml:space="preserve"> значимы</w:t>
      </w:r>
      <w:r>
        <w:rPr>
          <w:sz w:val="28"/>
          <w:szCs w:val="28"/>
        </w:rPr>
        <w:t>е</w:t>
      </w:r>
      <w:r w:rsidRPr="00410B55">
        <w:rPr>
          <w:sz w:val="28"/>
          <w:szCs w:val="28"/>
        </w:rPr>
        <w:t xml:space="preserve"> потребност</w:t>
      </w:r>
      <w:r>
        <w:rPr>
          <w:sz w:val="28"/>
          <w:szCs w:val="28"/>
        </w:rPr>
        <w:t>и</w:t>
      </w:r>
      <w:r w:rsidRPr="00410B55">
        <w:rPr>
          <w:sz w:val="28"/>
          <w:szCs w:val="28"/>
        </w:rPr>
        <w:t xml:space="preserve"> </w:t>
      </w:r>
      <w:r>
        <w:rPr>
          <w:sz w:val="28"/>
          <w:szCs w:val="28"/>
        </w:rPr>
        <w:t>подростка</w:t>
      </w:r>
      <w:r w:rsidRPr="00410B55">
        <w:rPr>
          <w:sz w:val="28"/>
          <w:szCs w:val="28"/>
        </w:rPr>
        <w:t xml:space="preserve">: </w:t>
      </w:r>
    </w:p>
    <w:p w:rsidR="008C6B74" w:rsidRDefault="008C6B74" w:rsidP="008C6B74">
      <w:pPr>
        <w:spacing w:line="360" w:lineRule="auto"/>
        <w:ind w:firstLine="709"/>
        <w:jc w:val="both"/>
        <w:rPr>
          <w:sz w:val="28"/>
          <w:szCs w:val="28"/>
        </w:rPr>
      </w:pPr>
      <w:r>
        <w:rPr>
          <w:sz w:val="28"/>
          <w:szCs w:val="28"/>
        </w:rPr>
        <w:t xml:space="preserve">- </w:t>
      </w:r>
      <w:r w:rsidRPr="00410B55">
        <w:rPr>
          <w:sz w:val="28"/>
          <w:szCs w:val="28"/>
        </w:rPr>
        <w:t>коммуникативн</w:t>
      </w:r>
      <w:r>
        <w:rPr>
          <w:sz w:val="28"/>
          <w:szCs w:val="28"/>
        </w:rPr>
        <w:t>ые потребности</w:t>
      </w:r>
      <w:r w:rsidRPr="00410B55">
        <w:rPr>
          <w:sz w:val="28"/>
          <w:szCs w:val="28"/>
        </w:rPr>
        <w:t xml:space="preserve">, </w:t>
      </w:r>
    </w:p>
    <w:p w:rsidR="008C6B74" w:rsidRDefault="008C6B74" w:rsidP="008C6B74">
      <w:pPr>
        <w:spacing w:line="360" w:lineRule="auto"/>
        <w:ind w:firstLine="709"/>
        <w:jc w:val="both"/>
        <w:rPr>
          <w:sz w:val="28"/>
          <w:szCs w:val="28"/>
        </w:rPr>
      </w:pPr>
      <w:r>
        <w:rPr>
          <w:sz w:val="28"/>
          <w:szCs w:val="28"/>
        </w:rPr>
        <w:t xml:space="preserve">- </w:t>
      </w:r>
      <w:r w:rsidRPr="00410B55">
        <w:rPr>
          <w:sz w:val="28"/>
          <w:szCs w:val="28"/>
        </w:rPr>
        <w:t>познавательн</w:t>
      </w:r>
      <w:r>
        <w:rPr>
          <w:sz w:val="28"/>
          <w:szCs w:val="28"/>
        </w:rPr>
        <w:t>ые потребности</w:t>
      </w:r>
      <w:r w:rsidRPr="00410B55">
        <w:rPr>
          <w:sz w:val="28"/>
          <w:szCs w:val="28"/>
        </w:rPr>
        <w:t xml:space="preserve">, </w:t>
      </w:r>
    </w:p>
    <w:p w:rsidR="008C6B74" w:rsidRDefault="008C6B74" w:rsidP="008C6B74">
      <w:pPr>
        <w:spacing w:line="360" w:lineRule="auto"/>
        <w:ind w:firstLine="709"/>
        <w:jc w:val="both"/>
        <w:rPr>
          <w:sz w:val="28"/>
          <w:szCs w:val="28"/>
        </w:rPr>
      </w:pPr>
      <w:r>
        <w:rPr>
          <w:sz w:val="28"/>
          <w:szCs w:val="28"/>
        </w:rPr>
        <w:t>- игровые потребности</w:t>
      </w:r>
      <w:r w:rsidRPr="00410B55">
        <w:rPr>
          <w:sz w:val="28"/>
          <w:szCs w:val="28"/>
        </w:rPr>
        <w:t xml:space="preserve">, </w:t>
      </w:r>
    </w:p>
    <w:p w:rsidR="008C6B74" w:rsidRDefault="008C6B74" w:rsidP="008C6B74">
      <w:pPr>
        <w:spacing w:line="360" w:lineRule="auto"/>
        <w:ind w:firstLine="709"/>
        <w:jc w:val="both"/>
        <w:rPr>
          <w:sz w:val="28"/>
          <w:szCs w:val="28"/>
        </w:rPr>
      </w:pPr>
      <w:r>
        <w:rPr>
          <w:sz w:val="28"/>
          <w:szCs w:val="28"/>
        </w:rPr>
        <w:t xml:space="preserve">- </w:t>
      </w:r>
      <w:r w:rsidRPr="00410B55">
        <w:rPr>
          <w:sz w:val="28"/>
          <w:szCs w:val="28"/>
        </w:rPr>
        <w:t xml:space="preserve">потребности </w:t>
      </w:r>
      <w:r>
        <w:rPr>
          <w:sz w:val="28"/>
          <w:szCs w:val="28"/>
        </w:rPr>
        <w:t>«</w:t>
      </w:r>
      <w:r w:rsidRPr="00410B55">
        <w:rPr>
          <w:sz w:val="28"/>
          <w:szCs w:val="28"/>
        </w:rPr>
        <w:t>в стимуляции, в событиях, в узнавании, в достижениях и признании, в структурировании времени, в самореализации</w:t>
      </w:r>
      <w:r>
        <w:rPr>
          <w:sz w:val="28"/>
          <w:szCs w:val="28"/>
        </w:rPr>
        <w:t>» [14, с.21]</w:t>
      </w:r>
      <w:r w:rsidRPr="00410B55">
        <w:rPr>
          <w:sz w:val="28"/>
          <w:szCs w:val="28"/>
        </w:rPr>
        <w:t xml:space="preserve"> и др. </w:t>
      </w:r>
    </w:p>
    <w:p w:rsidR="008C6B74" w:rsidRDefault="008C6B74" w:rsidP="008C6B74">
      <w:pPr>
        <w:spacing w:line="360" w:lineRule="auto"/>
        <w:ind w:firstLine="709"/>
        <w:jc w:val="both"/>
        <w:rPr>
          <w:sz w:val="28"/>
          <w:szCs w:val="28"/>
        </w:rPr>
      </w:pPr>
      <w:r>
        <w:rPr>
          <w:sz w:val="28"/>
          <w:szCs w:val="28"/>
        </w:rPr>
        <w:t>При этом в настоящее время</w:t>
      </w:r>
      <w:r w:rsidRPr="00410B55">
        <w:rPr>
          <w:sz w:val="28"/>
          <w:szCs w:val="28"/>
        </w:rPr>
        <w:t xml:space="preserve"> характерн</w:t>
      </w:r>
      <w:r>
        <w:rPr>
          <w:sz w:val="28"/>
          <w:szCs w:val="28"/>
        </w:rPr>
        <w:t>ая</w:t>
      </w:r>
      <w:r w:rsidRPr="00410B55">
        <w:rPr>
          <w:sz w:val="28"/>
          <w:szCs w:val="28"/>
        </w:rPr>
        <w:t xml:space="preserve"> </w:t>
      </w:r>
      <w:r>
        <w:rPr>
          <w:sz w:val="28"/>
          <w:szCs w:val="28"/>
        </w:rPr>
        <w:t>деятельность подростков</w:t>
      </w:r>
      <w:r w:rsidRPr="00410B55">
        <w:rPr>
          <w:sz w:val="28"/>
          <w:szCs w:val="28"/>
        </w:rPr>
        <w:t xml:space="preserve"> </w:t>
      </w:r>
      <w:r>
        <w:rPr>
          <w:sz w:val="28"/>
          <w:szCs w:val="28"/>
        </w:rPr>
        <w:t>в социальной среде включает в себя:</w:t>
      </w:r>
    </w:p>
    <w:p w:rsidR="008C6B74" w:rsidRDefault="008C6B74" w:rsidP="008C6B74">
      <w:pPr>
        <w:spacing w:line="360" w:lineRule="auto"/>
        <w:ind w:firstLine="709"/>
        <w:jc w:val="both"/>
        <w:rPr>
          <w:sz w:val="28"/>
          <w:szCs w:val="28"/>
        </w:rPr>
      </w:pPr>
      <w:r>
        <w:rPr>
          <w:sz w:val="28"/>
          <w:szCs w:val="28"/>
        </w:rPr>
        <w:t xml:space="preserve">- </w:t>
      </w:r>
      <w:r w:rsidRPr="00410B55">
        <w:rPr>
          <w:sz w:val="28"/>
          <w:szCs w:val="28"/>
        </w:rPr>
        <w:t>регистраци</w:t>
      </w:r>
      <w:r>
        <w:rPr>
          <w:sz w:val="28"/>
          <w:szCs w:val="28"/>
        </w:rPr>
        <w:t>ю пользователя;</w:t>
      </w:r>
    </w:p>
    <w:p w:rsidR="008C6B74" w:rsidRDefault="008C6B74" w:rsidP="008C6B74">
      <w:pPr>
        <w:spacing w:line="360" w:lineRule="auto"/>
        <w:ind w:firstLine="709"/>
        <w:jc w:val="both"/>
        <w:rPr>
          <w:sz w:val="28"/>
          <w:szCs w:val="28"/>
        </w:rPr>
      </w:pPr>
      <w:r>
        <w:rPr>
          <w:sz w:val="28"/>
          <w:szCs w:val="28"/>
        </w:rPr>
        <w:t>- создание личной страницы;</w:t>
      </w:r>
    </w:p>
    <w:p w:rsidR="008C6B74" w:rsidRDefault="008C6B74" w:rsidP="008C6B74">
      <w:pPr>
        <w:spacing w:line="360" w:lineRule="auto"/>
        <w:ind w:firstLine="709"/>
        <w:jc w:val="both"/>
        <w:rPr>
          <w:sz w:val="28"/>
          <w:szCs w:val="28"/>
        </w:rPr>
      </w:pPr>
      <w:r>
        <w:rPr>
          <w:sz w:val="28"/>
          <w:szCs w:val="28"/>
        </w:rPr>
        <w:t>- выбор аватара;</w:t>
      </w:r>
    </w:p>
    <w:p w:rsidR="008C6B74" w:rsidRDefault="008C6B74" w:rsidP="008C6B74">
      <w:pPr>
        <w:spacing w:line="360" w:lineRule="auto"/>
        <w:ind w:firstLine="709"/>
        <w:jc w:val="both"/>
        <w:rPr>
          <w:sz w:val="28"/>
          <w:szCs w:val="28"/>
        </w:rPr>
      </w:pPr>
      <w:r>
        <w:rPr>
          <w:sz w:val="28"/>
          <w:szCs w:val="28"/>
        </w:rPr>
        <w:t>-</w:t>
      </w:r>
      <w:r w:rsidRPr="00410B55">
        <w:rPr>
          <w:sz w:val="28"/>
          <w:szCs w:val="28"/>
        </w:rPr>
        <w:t xml:space="preserve"> п</w:t>
      </w:r>
      <w:r>
        <w:rPr>
          <w:sz w:val="28"/>
          <w:szCs w:val="28"/>
        </w:rPr>
        <w:t>редоставление личной информации;</w:t>
      </w:r>
    </w:p>
    <w:p w:rsidR="008C6B74" w:rsidRDefault="008C6B74" w:rsidP="008C6B74">
      <w:pPr>
        <w:spacing w:line="360" w:lineRule="auto"/>
        <w:ind w:firstLine="709"/>
        <w:jc w:val="both"/>
        <w:rPr>
          <w:sz w:val="28"/>
          <w:szCs w:val="28"/>
        </w:rPr>
      </w:pPr>
      <w:r>
        <w:rPr>
          <w:sz w:val="28"/>
          <w:szCs w:val="28"/>
        </w:rPr>
        <w:t xml:space="preserve">- </w:t>
      </w:r>
      <w:r w:rsidRPr="00410B55">
        <w:rPr>
          <w:sz w:val="28"/>
          <w:szCs w:val="28"/>
        </w:rPr>
        <w:t>поддержани</w:t>
      </w:r>
      <w:r>
        <w:rPr>
          <w:sz w:val="28"/>
          <w:szCs w:val="28"/>
        </w:rPr>
        <w:t>е страницы в активном состоянии;</w:t>
      </w:r>
    </w:p>
    <w:p w:rsidR="008C6B74" w:rsidRDefault="008C6B74" w:rsidP="008C6B74">
      <w:pPr>
        <w:spacing w:line="360" w:lineRule="auto"/>
        <w:ind w:firstLine="709"/>
        <w:jc w:val="both"/>
        <w:rPr>
          <w:sz w:val="28"/>
          <w:szCs w:val="28"/>
        </w:rPr>
      </w:pPr>
      <w:r>
        <w:rPr>
          <w:sz w:val="28"/>
          <w:szCs w:val="28"/>
        </w:rPr>
        <w:t xml:space="preserve">- </w:t>
      </w:r>
      <w:r w:rsidRPr="00410B55">
        <w:rPr>
          <w:sz w:val="28"/>
          <w:szCs w:val="28"/>
        </w:rPr>
        <w:t xml:space="preserve"> обновление</w:t>
      </w:r>
      <w:r>
        <w:rPr>
          <w:sz w:val="28"/>
          <w:szCs w:val="28"/>
        </w:rPr>
        <w:t xml:space="preserve"> страницы;</w:t>
      </w:r>
    </w:p>
    <w:p w:rsidR="008C6B74" w:rsidRDefault="008C6B74" w:rsidP="008C6B74">
      <w:pPr>
        <w:spacing w:line="360" w:lineRule="auto"/>
        <w:ind w:firstLine="709"/>
        <w:jc w:val="both"/>
        <w:rPr>
          <w:sz w:val="28"/>
          <w:szCs w:val="28"/>
        </w:rPr>
      </w:pPr>
      <w:r>
        <w:rPr>
          <w:sz w:val="28"/>
          <w:szCs w:val="28"/>
        </w:rPr>
        <w:t xml:space="preserve">- </w:t>
      </w:r>
      <w:r w:rsidRPr="00410B55">
        <w:rPr>
          <w:sz w:val="28"/>
          <w:szCs w:val="28"/>
        </w:rPr>
        <w:t>осуществление контактов с д</w:t>
      </w:r>
      <w:r>
        <w:rPr>
          <w:sz w:val="28"/>
          <w:szCs w:val="28"/>
        </w:rPr>
        <w:t>ругими людьми, группами и др.</w:t>
      </w:r>
    </w:p>
    <w:p w:rsidR="008C6B74" w:rsidRDefault="008C6B74" w:rsidP="008C6B74">
      <w:pPr>
        <w:spacing w:line="360" w:lineRule="auto"/>
        <w:ind w:firstLine="709"/>
        <w:jc w:val="both"/>
        <w:rPr>
          <w:sz w:val="28"/>
          <w:szCs w:val="28"/>
        </w:rPr>
      </w:pPr>
      <w:r w:rsidRPr="00B12E7A">
        <w:rPr>
          <w:sz w:val="28"/>
          <w:szCs w:val="28"/>
        </w:rPr>
        <w:t xml:space="preserve">Д.Е. Штильников </w:t>
      </w:r>
      <w:r>
        <w:rPr>
          <w:sz w:val="28"/>
          <w:szCs w:val="28"/>
        </w:rPr>
        <w:t>к х</w:t>
      </w:r>
      <w:r w:rsidRPr="002314A1">
        <w:rPr>
          <w:sz w:val="28"/>
          <w:szCs w:val="28"/>
        </w:rPr>
        <w:t>арактерны</w:t>
      </w:r>
      <w:r>
        <w:rPr>
          <w:sz w:val="28"/>
          <w:szCs w:val="28"/>
        </w:rPr>
        <w:t>м</w:t>
      </w:r>
      <w:r w:rsidRPr="002314A1">
        <w:rPr>
          <w:sz w:val="28"/>
          <w:szCs w:val="28"/>
        </w:rPr>
        <w:t xml:space="preserve"> особенност</w:t>
      </w:r>
      <w:r>
        <w:rPr>
          <w:sz w:val="28"/>
          <w:szCs w:val="28"/>
        </w:rPr>
        <w:t>ям</w:t>
      </w:r>
      <w:r w:rsidRPr="002314A1">
        <w:rPr>
          <w:sz w:val="28"/>
          <w:szCs w:val="28"/>
        </w:rPr>
        <w:t xml:space="preserve"> социальных сетей</w:t>
      </w:r>
      <w:r>
        <w:rPr>
          <w:sz w:val="28"/>
          <w:szCs w:val="28"/>
        </w:rPr>
        <w:t xml:space="preserve"> относит </w:t>
      </w:r>
      <w:r w:rsidRPr="002314A1">
        <w:rPr>
          <w:sz w:val="28"/>
          <w:szCs w:val="28"/>
        </w:rPr>
        <w:t>возможност</w:t>
      </w:r>
      <w:r>
        <w:rPr>
          <w:sz w:val="28"/>
          <w:szCs w:val="28"/>
        </w:rPr>
        <w:t>и [22, с.30]</w:t>
      </w:r>
      <w:r w:rsidRPr="002314A1">
        <w:rPr>
          <w:sz w:val="28"/>
          <w:szCs w:val="28"/>
        </w:rPr>
        <w:t xml:space="preserve">: </w:t>
      </w:r>
    </w:p>
    <w:p w:rsidR="008C6B74" w:rsidRDefault="008C6B74" w:rsidP="008C6B74">
      <w:pPr>
        <w:spacing w:line="360" w:lineRule="auto"/>
        <w:ind w:firstLine="709"/>
        <w:jc w:val="both"/>
        <w:rPr>
          <w:sz w:val="28"/>
          <w:szCs w:val="28"/>
        </w:rPr>
      </w:pPr>
      <w:r>
        <w:rPr>
          <w:sz w:val="28"/>
          <w:szCs w:val="28"/>
        </w:rPr>
        <w:t xml:space="preserve">- </w:t>
      </w:r>
      <w:r w:rsidRPr="002314A1">
        <w:rPr>
          <w:sz w:val="28"/>
          <w:szCs w:val="28"/>
        </w:rPr>
        <w:t>созда</w:t>
      </w:r>
      <w:r>
        <w:rPr>
          <w:sz w:val="28"/>
          <w:szCs w:val="28"/>
        </w:rPr>
        <w:t>вать</w:t>
      </w:r>
      <w:r w:rsidRPr="002314A1">
        <w:rPr>
          <w:sz w:val="28"/>
          <w:szCs w:val="28"/>
        </w:rPr>
        <w:t xml:space="preserve"> индивидуальны</w:t>
      </w:r>
      <w:r>
        <w:rPr>
          <w:sz w:val="28"/>
          <w:szCs w:val="28"/>
        </w:rPr>
        <w:t>е</w:t>
      </w:r>
      <w:r w:rsidRPr="002314A1">
        <w:rPr>
          <w:sz w:val="28"/>
          <w:szCs w:val="28"/>
        </w:rPr>
        <w:t xml:space="preserve"> профил</w:t>
      </w:r>
      <w:r>
        <w:rPr>
          <w:sz w:val="28"/>
          <w:szCs w:val="28"/>
        </w:rPr>
        <w:t>и</w:t>
      </w:r>
      <w:r w:rsidRPr="002314A1">
        <w:rPr>
          <w:sz w:val="28"/>
          <w:szCs w:val="28"/>
        </w:rPr>
        <w:t xml:space="preserve"> пользователей; </w:t>
      </w:r>
    </w:p>
    <w:p w:rsidR="008C6B74" w:rsidRDefault="008C6B74" w:rsidP="008C6B74">
      <w:pPr>
        <w:spacing w:line="360" w:lineRule="auto"/>
        <w:ind w:firstLine="709"/>
        <w:jc w:val="both"/>
        <w:rPr>
          <w:sz w:val="28"/>
          <w:szCs w:val="28"/>
        </w:rPr>
      </w:pPr>
      <w:r>
        <w:rPr>
          <w:sz w:val="28"/>
          <w:szCs w:val="28"/>
        </w:rPr>
        <w:t xml:space="preserve"> -</w:t>
      </w:r>
      <w:r w:rsidRPr="002314A1">
        <w:rPr>
          <w:sz w:val="28"/>
          <w:szCs w:val="28"/>
        </w:rPr>
        <w:t>взаимодейств</w:t>
      </w:r>
      <w:r>
        <w:rPr>
          <w:sz w:val="28"/>
          <w:szCs w:val="28"/>
        </w:rPr>
        <w:t>овать</w:t>
      </w:r>
      <w:r w:rsidRPr="002314A1">
        <w:rPr>
          <w:sz w:val="28"/>
          <w:szCs w:val="28"/>
        </w:rPr>
        <w:t xml:space="preserve"> пользовател</w:t>
      </w:r>
      <w:r>
        <w:rPr>
          <w:sz w:val="28"/>
          <w:szCs w:val="28"/>
        </w:rPr>
        <w:t>ям</w:t>
      </w:r>
      <w:r w:rsidRPr="002314A1">
        <w:rPr>
          <w:sz w:val="28"/>
          <w:szCs w:val="28"/>
        </w:rPr>
        <w:t xml:space="preserve"> (</w:t>
      </w:r>
      <w:r>
        <w:rPr>
          <w:sz w:val="28"/>
          <w:szCs w:val="28"/>
        </w:rPr>
        <w:t xml:space="preserve">что обеспечивает просмотр </w:t>
      </w:r>
      <w:r w:rsidRPr="002314A1">
        <w:rPr>
          <w:sz w:val="28"/>
          <w:szCs w:val="28"/>
        </w:rPr>
        <w:t>профилей друг друга, внутренн</w:t>
      </w:r>
      <w:r>
        <w:rPr>
          <w:sz w:val="28"/>
          <w:szCs w:val="28"/>
        </w:rPr>
        <w:t>яя</w:t>
      </w:r>
      <w:r w:rsidRPr="002314A1">
        <w:rPr>
          <w:sz w:val="28"/>
          <w:szCs w:val="28"/>
        </w:rPr>
        <w:t xml:space="preserve"> почт</w:t>
      </w:r>
      <w:r>
        <w:rPr>
          <w:sz w:val="28"/>
          <w:szCs w:val="28"/>
        </w:rPr>
        <w:t>а</w:t>
      </w:r>
      <w:r w:rsidRPr="002314A1">
        <w:rPr>
          <w:sz w:val="28"/>
          <w:szCs w:val="28"/>
        </w:rPr>
        <w:t xml:space="preserve">, </w:t>
      </w:r>
      <w:r>
        <w:rPr>
          <w:sz w:val="28"/>
          <w:szCs w:val="28"/>
        </w:rPr>
        <w:t xml:space="preserve">возможность </w:t>
      </w:r>
      <w:r w:rsidRPr="002314A1">
        <w:rPr>
          <w:sz w:val="28"/>
          <w:szCs w:val="28"/>
        </w:rPr>
        <w:t>комментари</w:t>
      </w:r>
      <w:r>
        <w:rPr>
          <w:sz w:val="28"/>
          <w:szCs w:val="28"/>
        </w:rPr>
        <w:t xml:space="preserve">ев </w:t>
      </w:r>
      <w:r w:rsidRPr="002314A1">
        <w:rPr>
          <w:sz w:val="28"/>
          <w:szCs w:val="28"/>
        </w:rPr>
        <w:t xml:space="preserve">и пр.); </w:t>
      </w:r>
    </w:p>
    <w:p w:rsidR="008C6B74" w:rsidRDefault="008C6B74" w:rsidP="008C6B74">
      <w:pPr>
        <w:spacing w:line="360" w:lineRule="auto"/>
        <w:ind w:firstLine="709"/>
        <w:jc w:val="both"/>
        <w:rPr>
          <w:sz w:val="28"/>
          <w:szCs w:val="28"/>
        </w:rPr>
      </w:pPr>
      <w:r>
        <w:rPr>
          <w:sz w:val="28"/>
          <w:szCs w:val="28"/>
        </w:rPr>
        <w:t>-</w:t>
      </w:r>
      <w:r w:rsidRPr="002314A1">
        <w:rPr>
          <w:sz w:val="28"/>
          <w:szCs w:val="28"/>
        </w:rPr>
        <w:t xml:space="preserve"> достижения совместной цели путем кооперации (например, </w:t>
      </w:r>
      <w:r>
        <w:rPr>
          <w:sz w:val="28"/>
          <w:szCs w:val="28"/>
        </w:rPr>
        <w:t xml:space="preserve">посредством </w:t>
      </w:r>
      <w:r w:rsidRPr="002314A1">
        <w:rPr>
          <w:sz w:val="28"/>
          <w:szCs w:val="28"/>
        </w:rPr>
        <w:t>создани</w:t>
      </w:r>
      <w:r>
        <w:rPr>
          <w:sz w:val="28"/>
          <w:szCs w:val="28"/>
        </w:rPr>
        <w:t>я</w:t>
      </w:r>
      <w:r w:rsidRPr="002314A1">
        <w:rPr>
          <w:sz w:val="28"/>
          <w:szCs w:val="28"/>
        </w:rPr>
        <w:t xml:space="preserve"> групп по интересам внутри социальных сетей.); </w:t>
      </w:r>
    </w:p>
    <w:p w:rsidR="008C6B74" w:rsidRDefault="008C6B74" w:rsidP="008C6B74">
      <w:pPr>
        <w:spacing w:line="360" w:lineRule="auto"/>
        <w:ind w:firstLine="709"/>
        <w:jc w:val="both"/>
        <w:rPr>
          <w:sz w:val="28"/>
          <w:szCs w:val="28"/>
        </w:rPr>
      </w:pPr>
      <w:r>
        <w:rPr>
          <w:sz w:val="28"/>
          <w:szCs w:val="28"/>
        </w:rPr>
        <w:t xml:space="preserve">- </w:t>
      </w:r>
      <w:r w:rsidRPr="002314A1">
        <w:rPr>
          <w:sz w:val="28"/>
          <w:szCs w:val="28"/>
        </w:rPr>
        <w:t xml:space="preserve">обмена ресурсами (к примеру, информацией); </w:t>
      </w:r>
    </w:p>
    <w:p w:rsidR="008C6B74" w:rsidRDefault="008C6B74" w:rsidP="008C6B74">
      <w:pPr>
        <w:spacing w:line="360" w:lineRule="auto"/>
        <w:ind w:firstLine="709"/>
        <w:jc w:val="both"/>
        <w:rPr>
          <w:sz w:val="28"/>
          <w:szCs w:val="28"/>
        </w:rPr>
      </w:pPr>
      <w:r>
        <w:rPr>
          <w:sz w:val="28"/>
          <w:szCs w:val="28"/>
        </w:rPr>
        <w:t xml:space="preserve">- </w:t>
      </w:r>
      <w:r w:rsidRPr="002314A1">
        <w:rPr>
          <w:sz w:val="28"/>
          <w:szCs w:val="28"/>
        </w:rPr>
        <w:t>удовлетворения потребностей за счет накопления ресурсов (например, путем участия в социальной сети можно обзаводиться новыми знакомыми и тем самым удовлетворять потребность в общении</w:t>
      </w:r>
      <w:r>
        <w:rPr>
          <w:sz w:val="28"/>
          <w:szCs w:val="28"/>
        </w:rPr>
        <w:t>).</w:t>
      </w:r>
    </w:p>
    <w:p w:rsidR="008C6B74" w:rsidRDefault="008C6B74" w:rsidP="008C6B74">
      <w:pPr>
        <w:spacing w:line="360" w:lineRule="auto"/>
        <w:ind w:firstLine="709"/>
        <w:jc w:val="both"/>
        <w:rPr>
          <w:sz w:val="28"/>
          <w:szCs w:val="28"/>
        </w:rPr>
      </w:pPr>
      <w:r>
        <w:rPr>
          <w:sz w:val="28"/>
          <w:szCs w:val="28"/>
        </w:rPr>
        <w:t>Следовательно, социальная сеть способствует установлению, расширению</w:t>
      </w:r>
      <w:r w:rsidRPr="002314A1">
        <w:rPr>
          <w:sz w:val="28"/>
          <w:szCs w:val="28"/>
        </w:rPr>
        <w:t xml:space="preserve"> и углуб</w:t>
      </w:r>
      <w:r>
        <w:rPr>
          <w:sz w:val="28"/>
          <w:szCs w:val="28"/>
        </w:rPr>
        <w:t>лению</w:t>
      </w:r>
      <w:r w:rsidRPr="002314A1">
        <w:rPr>
          <w:sz w:val="28"/>
          <w:szCs w:val="28"/>
        </w:rPr>
        <w:t xml:space="preserve"> социальны</w:t>
      </w:r>
      <w:r>
        <w:rPr>
          <w:sz w:val="28"/>
          <w:szCs w:val="28"/>
        </w:rPr>
        <w:t>х</w:t>
      </w:r>
      <w:r w:rsidRPr="002314A1">
        <w:rPr>
          <w:sz w:val="28"/>
          <w:szCs w:val="28"/>
        </w:rPr>
        <w:t xml:space="preserve"> связ</w:t>
      </w:r>
      <w:r>
        <w:rPr>
          <w:sz w:val="28"/>
          <w:szCs w:val="28"/>
        </w:rPr>
        <w:t>ей среди подростков</w:t>
      </w:r>
      <w:r w:rsidRPr="002314A1">
        <w:rPr>
          <w:sz w:val="28"/>
          <w:szCs w:val="28"/>
        </w:rPr>
        <w:t>, формируя специфическую структуру отношений, социали</w:t>
      </w:r>
      <w:r>
        <w:rPr>
          <w:sz w:val="28"/>
          <w:szCs w:val="28"/>
        </w:rPr>
        <w:t>зации</w:t>
      </w:r>
      <w:r w:rsidRPr="002314A1">
        <w:rPr>
          <w:sz w:val="28"/>
          <w:szCs w:val="28"/>
        </w:rPr>
        <w:t>, самореали</w:t>
      </w:r>
      <w:r>
        <w:rPr>
          <w:sz w:val="28"/>
          <w:szCs w:val="28"/>
        </w:rPr>
        <w:t xml:space="preserve">зации </w:t>
      </w:r>
      <w:r>
        <w:rPr>
          <w:sz w:val="28"/>
          <w:szCs w:val="28"/>
        </w:rPr>
        <w:lastRenderedPageBreak/>
        <w:t>подростка</w:t>
      </w:r>
      <w:r w:rsidRPr="002314A1">
        <w:rPr>
          <w:sz w:val="28"/>
          <w:szCs w:val="28"/>
        </w:rPr>
        <w:t xml:space="preserve">, </w:t>
      </w:r>
      <w:r>
        <w:rPr>
          <w:sz w:val="28"/>
          <w:szCs w:val="28"/>
        </w:rPr>
        <w:t xml:space="preserve">который </w:t>
      </w:r>
      <w:r w:rsidRPr="002314A1">
        <w:rPr>
          <w:sz w:val="28"/>
          <w:szCs w:val="28"/>
        </w:rPr>
        <w:t>генерирует и потребляет любую, интересующую его информацию через различные коммуникационные каналы в определенных формах.</w:t>
      </w:r>
    </w:p>
    <w:p w:rsidR="008C6B74" w:rsidRDefault="008C6B74" w:rsidP="008C6B74">
      <w:pPr>
        <w:spacing w:line="360" w:lineRule="auto"/>
        <w:ind w:firstLine="709"/>
        <w:jc w:val="both"/>
        <w:rPr>
          <w:sz w:val="28"/>
          <w:szCs w:val="28"/>
        </w:rPr>
      </w:pPr>
      <w:r w:rsidRPr="002314A1">
        <w:rPr>
          <w:sz w:val="28"/>
          <w:szCs w:val="28"/>
        </w:rPr>
        <w:t>Главн</w:t>
      </w:r>
      <w:r>
        <w:rPr>
          <w:sz w:val="28"/>
          <w:szCs w:val="28"/>
        </w:rPr>
        <w:t>ые</w:t>
      </w:r>
      <w:r w:rsidRPr="002314A1">
        <w:rPr>
          <w:sz w:val="28"/>
          <w:szCs w:val="28"/>
        </w:rPr>
        <w:t xml:space="preserve"> свойств</w:t>
      </w:r>
      <w:r>
        <w:rPr>
          <w:sz w:val="28"/>
          <w:szCs w:val="28"/>
        </w:rPr>
        <w:t>а</w:t>
      </w:r>
      <w:r w:rsidRPr="002314A1">
        <w:rPr>
          <w:sz w:val="28"/>
          <w:szCs w:val="28"/>
        </w:rPr>
        <w:t xml:space="preserve"> любых социальных сетей </w:t>
      </w:r>
      <w:r>
        <w:rPr>
          <w:sz w:val="28"/>
          <w:szCs w:val="28"/>
        </w:rPr>
        <w:t>заключаются в</w:t>
      </w:r>
      <w:r w:rsidRPr="002314A1">
        <w:rPr>
          <w:sz w:val="28"/>
          <w:szCs w:val="28"/>
        </w:rPr>
        <w:t xml:space="preserve"> виртуальност</w:t>
      </w:r>
      <w:r>
        <w:rPr>
          <w:sz w:val="28"/>
          <w:szCs w:val="28"/>
        </w:rPr>
        <w:t>и</w:t>
      </w:r>
      <w:r w:rsidRPr="002314A1">
        <w:rPr>
          <w:sz w:val="28"/>
          <w:szCs w:val="28"/>
        </w:rPr>
        <w:t>, интерактивност</w:t>
      </w:r>
      <w:r>
        <w:rPr>
          <w:sz w:val="28"/>
          <w:szCs w:val="28"/>
        </w:rPr>
        <w:t>и</w:t>
      </w:r>
      <w:r w:rsidRPr="002314A1">
        <w:rPr>
          <w:sz w:val="28"/>
          <w:szCs w:val="28"/>
        </w:rPr>
        <w:t xml:space="preserve"> и мультимедийност</w:t>
      </w:r>
      <w:r>
        <w:rPr>
          <w:sz w:val="28"/>
          <w:szCs w:val="28"/>
        </w:rPr>
        <w:t>и</w:t>
      </w:r>
      <w:r w:rsidRPr="002314A1">
        <w:rPr>
          <w:sz w:val="28"/>
          <w:szCs w:val="28"/>
        </w:rPr>
        <w:t>, что, и позвол</w:t>
      </w:r>
      <w:r>
        <w:rPr>
          <w:sz w:val="28"/>
          <w:szCs w:val="28"/>
        </w:rPr>
        <w:t>яет</w:t>
      </w:r>
      <w:r w:rsidRPr="002314A1">
        <w:rPr>
          <w:sz w:val="28"/>
          <w:szCs w:val="28"/>
        </w:rPr>
        <w:t xml:space="preserve"> социальным сетям приобрести популярность в современном мире. </w:t>
      </w:r>
      <w:r>
        <w:rPr>
          <w:sz w:val="28"/>
          <w:szCs w:val="28"/>
        </w:rPr>
        <w:t>Подростки</w:t>
      </w:r>
      <w:r w:rsidRPr="002314A1">
        <w:rPr>
          <w:sz w:val="28"/>
          <w:szCs w:val="28"/>
        </w:rPr>
        <w:t xml:space="preserve"> могут одновременно получать совершенно разную информацию, по разным каналам, представленную в различном формате – изображение, текст, инфографика – и реагировать на них исходя из собственного желания, или не реагировать вовсе. Свойство виртуальности заключается в переносе личности пользователя в интернет-пространство: в социальных сетях это происходит во время регистрации при создании профиля – основной страницы, представляющей пользователя в социальной сети.</w:t>
      </w:r>
    </w:p>
    <w:p w:rsidR="008C6B74" w:rsidRDefault="008C6B74" w:rsidP="008C6B74">
      <w:pPr>
        <w:spacing w:line="360" w:lineRule="auto"/>
        <w:ind w:firstLine="709"/>
        <w:jc w:val="both"/>
        <w:rPr>
          <w:sz w:val="28"/>
          <w:szCs w:val="28"/>
        </w:rPr>
      </w:pPr>
      <w:r>
        <w:rPr>
          <w:sz w:val="28"/>
          <w:szCs w:val="28"/>
        </w:rPr>
        <w:t xml:space="preserve">В </w:t>
      </w:r>
      <w:r w:rsidRPr="002314A1">
        <w:rPr>
          <w:sz w:val="28"/>
          <w:szCs w:val="28"/>
        </w:rPr>
        <w:t xml:space="preserve">большинстве своем </w:t>
      </w:r>
      <w:r>
        <w:rPr>
          <w:sz w:val="28"/>
          <w:szCs w:val="28"/>
        </w:rPr>
        <w:t>подростки-</w:t>
      </w:r>
      <w:r w:rsidRPr="002314A1">
        <w:rPr>
          <w:sz w:val="28"/>
          <w:szCs w:val="28"/>
        </w:rPr>
        <w:t>пользователи</w:t>
      </w:r>
      <w:r>
        <w:rPr>
          <w:sz w:val="28"/>
          <w:szCs w:val="28"/>
        </w:rPr>
        <w:t xml:space="preserve"> социальных сетей</w:t>
      </w:r>
      <w:r w:rsidRPr="002314A1">
        <w:rPr>
          <w:sz w:val="28"/>
          <w:szCs w:val="28"/>
        </w:rPr>
        <w:t xml:space="preserve"> </w:t>
      </w:r>
      <w:r>
        <w:rPr>
          <w:sz w:val="28"/>
          <w:szCs w:val="28"/>
        </w:rPr>
        <w:t>общаются в виртуальном мире</w:t>
      </w:r>
      <w:r w:rsidRPr="002314A1">
        <w:rPr>
          <w:sz w:val="28"/>
          <w:szCs w:val="28"/>
        </w:rPr>
        <w:t xml:space="preserve"> с реальными людьми, с которыми они общаются и в жизни: общение посредством социальных сервисов </w:t>
      </w:r>
      <w:r>
        <w:rPr>
          <w:sz w:val="28"/>
          <w:szCs w:val="28"/>
        </w:rPr>
        <w:t>способствует</w:t>
      </w:r>
      <w:r w:rsidRPr="002314A1">
        <w:rPr>
          <w:sz w:val="28"/>
          <w:szCs w:val="28"/>
        </w:rPr>
        <w:t xml:space="preserve"> постоянно</w:t>
      </w:r>
      <w:r>
        <w:rPr>
          <w:sz w:val="28"/>
          <w:szCs w:val="28"/>
        </w:rPr>
        <w:t>му</w:t>
      </w:r>
      <w:r w:rsidRPr="002314A1">
        <w:rPr>
          <w:sz w:val="28"/>
          <w:szCs w:val="28"/>
        </w:rPr>
        <w:t xml:space="preserve"> поддерж</w:t>
      </w:r>
      <w:r>
        <w:rPr>
          <w:sz w:val="28"/>
          <w:szCs w:val="28"/>
        </w:rPr>
        <w:t>анию</w:t>
      </w:r>
      <w:r w:rsidRPr="002314A1">
        <w:rPr>
          <w:sz w:val="28"/>
          <w:szCs w:val="28"/>
        </w:rPr>
        <w:t xml:space="preserve"> коммуникаци</w:t>
      </w:r>
      <w:r>
        <w:rPr>
          <w:sz w:val="28"/>
          <w:szCs w:val="28"/>
        </w:rPr>
        <w:t>и</w:t>
      </w:r>
      <w:r w:rsidRPr="002314A1">
        <w:rPr>
          <w:sz w:val="28"/>
          <w:szCs w:val="28"/>
        </w:rPr>
        <w:t xml:space="preserve"> и нахо</w:t>
      </w:r>
      <w:r>
        <w:rPr>
          <w:sz w:val="28"/>
          <w:szCs w:val="28"/>
        </w:rPr>
        <w:t>ждению</w:t>
      </w:r>
      <w:r w:rsidRPr="002314A1">
        <w:rPr>
          <w:sz w:val="28"/>
          <w:szCs w:val="28"/>
        </w:rPr>
        <w:t xml:space="preserve"> больш</w:t>
      </w:r>
      <w:r>
        <w:rPr>
          <w:sz w:val="28"/>
          <w:szCs w:val="28"/>
        </w:rPr>
        <w:t>его количества</w:t>
      </w:r>
      <w:r w:rsidRPr="002314A1">
        <w:rPr>
          <w:sz w:val="28"/>
          <w:szCs w:val="28"/>
        </w:rPr>
        <w:t xml:space="preserve"> точек соприкосновения с другими людьми. Тем не менее, широко распространена практика создания «несуществующих» страниц, называемых «фейковы</w:t>
      </w:r>
      <w:r>
        <w:rPr>
          <w:sz w:val="28"/>
          <w:szCs w:val="28"/>
        </w:rPr>
        <w:t>х» [20, с. 128]</w:t>
      </w:r>
      <w:r w:rsidRPr="002314A1">
        <w:rPr>
          <w:sz w:val="28"/>
          <w:szCs w:val="28"/>
        </w:rPr>
        <w:t xml:space="preserve">. </w:t>
      </w:r>
    </w:p>
    <w:p w:rsidR="008C6B74" w:rsidRDefault="008C6B74" w:rsidP="008C6B74">
      <w:pPr>
        <w:spacing w:line="360" w:lineRule="auto"/>
        <w:ind w:firstLine="709"/>
        <w:jc w:val="both"/>
        <w:rPr>
          <w:sz w:val="28"/>
          <w:szCs w:val="28"/>
        </w:rPr>
      </w:pPr>
      <w:r w:rsidRPr="002314A1">
        <w:rPr>
          <w:sz w:val="28"/>
          <w:szCs w:val="28"/>
        </w:rPr>
        <w:t>Такие страницы созданы по большей части для развлечения и, обычно, не предназначены для общения с реальными знакомыми пользователя. Однако такие страницы также необходимы пользователям</w:t>
      </w:r>
      <w:r>
        <w:rPr>
          <w:sz w:val="28"/>
          <w:szCs w:val="28"/>
        </w:rPr>
        <w:t xml:space="preserve"> социальных сетей для </w:t>
      </w:r>
      <w:r w:rsidRPr="002314A1">
        <w:rPr>
          <w:sz w:val="28"/>
          <w:szCs w:val="28"/>
        </w:rPr>
        <w:t>удовлетвор</w:t>
      </w:r>
      <w:r>
        <w:rPr>
          <w:sz w:val="28"/>
          <w:szCs w:val="28"/>
        </w:rPr>
        <w:t>ения</w:t>
      </w:r>
      <w:r w:rsidRPr="002314A1">
        <w:rPr>
          <w:sz w:val="28"/>
          <w:szCs w:val="28"/>
        </w:rPr>
        <w:t xml:space="preserve"> свои</w:t>
      </w:r>
      <w:r>
        <w:rPr>
          <w:sz w:val="28"/>
          <w:szCs w:val="28"/>
        </w:rPr>
        <w:t>х</w:t>
      </w:r>
      <w:r w:rsidRPr="002314A1">
        <w:rPr>
          <w:sz w:val="28"/>
          <w:szCs w:val="28"/>
        </w:rPr>
        <w:t xml:space="preserve"> потребност</w:t>
      </w:r>
      <w:r>
        <w:rPr>
          <w:sz w:val="28"/>
          <w:szCs w:val="28"/>
        </w:rPr>
        <w:t>ей</w:t>
      </w:r>
      <w:r w:rsidRPr="002314A1">
        <w:rPr>
          <w:sz w:val="28"/>
          <w:szCs w:val="28"/>
        </w:rPr>
        <w:t xml:space="preserve">, которые в реальной жизни они не могут удовлетворить, или </w:t>
      </w:r>
      <w:r>
        <w:rPr>
          <w:sz w:val="28"/>
          <w:szCs w:val="28"/>
        </w:rPr>
        <w:t xml:space="preserve">для </w:t>
      </w:r>
      <w:r w:rsidRPr="002314A1">
        <w:rPr>
          <w:sz w:val="28"/>
          <w:szCs w:val="28"/>
        </w:rPr>
        <w:t>проецирова</w:t>
      </w:r>
      <w:r>
        <w:rPr>
          <w:sz w:val="28"/>
          <w:szCs w:val="28"/>
        </w:rPr>
        <w:t>ния и вытеснения</w:t>
      </w:r>
      <w:r w:rsidRPr="002314A1">
        <w:rPr>
          <w:sz w:val="28"/>
          <w:szCs w:val="28"/>
        </w:rPr>
        <w:t xml:space="preserve"> фрустраци</w:t>
      </w:r>
      <w:r>
        <w:rPr>
          <w:sz w:val="28"/>
          <w:szCs w:val="28"/>
        </w:rPr>
        <w:t>й</w:t>
      </w:r>
      <w:r w:rsidRPr="002314A1">
        <w:rPr>
          <w:sz w:val="28"/>
          <w:szCs w:val="28"/>
        </w:rPr>
        <w:t>, возникающи</w:t>
      </w:r>
      <w:r>
        <w:rPr>
          <w:sz w:val="28"/>
          <w:szCs w:val="28"/>
        </w:rPr>
        <w:t>х</w:t>
      </w:r>
      <w:r w:rsidRPr="002314A1">
        <w:rPr>
          <w:sz w:val="28"/>
          <w:szCs w:val="28"/>
        </w:rPr>
        <w:t xml:space="preserve"> в реальности. В таком случае социальные сети являются инструментом замещения и вытеснения тревог и страхов пользователя, а также попыткой «переписать»</w:t>
      </w:r>
      <w:r>
        <w:rPr>
          <w:sz w:val="28"/>
          <w:szCs w:val="28"/>
        </w:rPr>
        <w:t xml:space="preserve"> </w:t>
      </w:r>
      <w:r w:rsidRPr="002314A1">
        <w:rPr>
          <w:sz w:val="28"/>
          <w:szCs w:val="28"/>
        </w:rPr>
        <w:t>болезненный опыт.</w:t>
      </w:r>
    </w:p>
    <w:p w:rsidR="008C6B74" w:rsidRDefault="008C6B74" w:rsidP="008C6B74">
      <w:pPr>
        <w:spacing w:line="360" w:lineRule="auto"/>
        <w:ind w:firstLine="709"/>
        <w:jc w:val="both"/>
        <w:rPr>
          <w:sz w:val="28"/>
          <w:szCs w:val="28"/>
        </w:rPr>
      </w:pPr>
      <w:r>
        <w:rPr>
          <w:sz w:val="28"/>
          <w:szCs w:val="28"/>
        </w:rPr>
        <w:lastRenderedPageBreak/>
        <w:t>Исследования свидетельствуют о том, что подростки-п</w:t>
      </w:r>
      <w:r w:rsidRPr="00BF2B81">
        <w:rPr>
          <w:sz w:val="28"/>
          <w:szCs w:val="28"/>
        </w:rPr>
        <w:t>ользовател</w:t>
      </w:r>
      <w:r>
        <w:rPr>
          <w:sz w:val="28"/>
          <w:szCs w:val="28"/>
        </w:rPr>
        <w:t>и</w:t>
      </w:r>
      <w:r w:rsidRPr="00BF2B81">
        <w:rPr>
          <w:sz w:val="28"/>
          <w:szCs w:val="28"/>
        </w:rPr>
        <w:t xml:space="preserve"> социальных сетей, различающи</w:t>
      </w:r>
      <w:r>
        <w:rPr>
          <w:sz w:val="28"/>
          <w:szCs w:val="28"/>
        </w:rPr>
        <w:t>е</w:t>
      </w:r>
      <w:r w:rsidRPr="00BF2B81">
        <w:rPr>
          <w:sz w:val="28"/>
          <w:szCs w:val="28"/>
        </w:rPr>
        <w:t>ся активност</w:t>
      </w:r>
      <w:r>
        <w:rPr>
          <w:sz w:val="28"/>
          <w:szCs w:val="28"/>
        </w:rPr>
        <w:t>ью деятельности</w:t>
      </w:r>
      <w:r w:rsidRPr="00BF2B81">
        <w:rPr>
          <w:sz w:val="28"/>
          <w:szCs w:val="28"/>
        </w:rPr>
        <w:t xml:space="preserve"> в виртуальном пространстве, отличают</w:t>
      </w:r>
      <w:r>
        <w:rPr>
          <w:sz w:val="28"/>
          <w:szCs w:val="28"/>
        </w:rPr>
        <w:t>ся</w:t>
      </w:r>
      <w:r w:rsidRPr="00BF2B81">
        <w:rPr>
          <w:sz w:val="28"/>
          <w:szCs w:val="28"/>
        </w:rPr>
        <w:t xml:space="preserve"> следующи</w:t>
      </w:r>
      <w:r>
        <w:rPr>
          <w:sz w:val="28"/>
          <w:szCs w:val="28"/>
        </w:rPr>
        <w:t>ми</w:t>
      </w:r>
      <w:r w:rsidRPr="00BF2B81">
        <w:rPr>
          <w:sz w:val="28"/>
          <w:szCs w:val="28"/>
        </w:rPr>
        <w:t xml:space="preserve"> особенност</w:t>
      </w:r>
      <w:r>
        <w:rPr>
          <w:sz w:val="28"/>
          <w:szCs w:val="28"/>
        </w:rPr>
        <w:t>ями [13, с. 16]</w:t>
      </w:r>
      <w:r w:rsidRPr="00BF2B81">
        <w:rPr>
          <w:sz w:val="28"/>
          <w:szCs w:val="28"/>
        </w:rPr>
        <w:t xml:space="preserve">: </w:t>
      </w:r>
    </w:p>
    <w:p w:rsidR="008C6B74" w:rsidRDefault="008C6B74" w:rsidP="008C6B74">
      <w:pPr>
        <w:spacing w:line="360" w:lineRule="auto"/>
        <w:ind w:firstLine="709"/>
        <w:jc w:val="both"/>
        <w:rPr>
          <w:sz w:val="28"/>
          <w:szCs w:val="28"/>
        </w:rPr>
      </w:pPr>
      <w:r>
        <w:rPr>
          <w:sz w:val="28"/>
          <w:szCs w:val="28"/>
        </w:rPr>
        <w:t>- подростки</w:t>
      </w:r>
      <w:r w:rsidRPr="00BF2B81">
        <w:rPr>
          <w:sz w:val="28"/>
          <w:szCs w:val="28"/>
        </w:rPr>
        <w:t xml:space="preserve"> с высокой активностью в социальных сетях </w:t>
      </w:r>
      <w:r>
        <w:rPr>
          <w:sz w:val="28"/>
          <w:szCs w:val="28"/>
        </w:rPr>
        <w:t xml:space="preserve">характеризуются </w:t>
      </w:r>
      <w:r w:rsidRPr="00BF2B81">
        <w:rPr>
          <w:sz w:val="28"/>
          <w:szCs w:val="28"/>
        </w:rPr>
        <w:t>общительность</w:t>
      </w:r>
      <w:r>
        <w:rPr>
          <w:sz w:val="28"/>
          <w:szCs w:val="28"/>
        </w:rPr>
        <w:t xml:space="preserve">ю, причем проявляется </w:t>
      </w:r>
      <w:r w:rsidRPr="00BF2B81">
        <w:rPr>
          <w:sz w:val="28"/>
          <w:szCs w:val="28"/>
        </w:rPr>
        <w:t>зависимост</w:t>
      </w:r>
      <w:r>
        <w:rPr>
          <w:sz w:val="28"/>
          <w:szCs w:val="28"/>
        </w:rPr>
        <w:t xml:space="preserve">ь и ожидание </w:t>
      </w:r>
      <w:r w:rsidRPr="00BF2B81">
        <w:rPr>
          <w:sz w:val="28"/>
          <w:szCs w:val="28"/>
        </w:rPr>
        <w:t>большей инициативы и эмоциональной вовлеченности со стороны партнеров</w:t>
      </w:r>
      <w:r>
        <w:rPr>
          <w:sz w:val="28"/>
          <w:szCs w:val="28"/>
        </w:rPr>
        <w:t>. В</w:t>
      </w:r>
      <w:r w:rsidRPr="00BF2B81">
        <w:rPr>
          <w:sz w:val="28"/>
          <w:szCs w:val="28"/>
        </w:rPr>
        <w:t xml:space="preserve"> межличностных отношениях </w:t>
      </w:r>
      <w:r>
        <w:rPr>
          <w:sz w:val="28"/>
          <w:szCs w:val="28"/>
        </w:rPr>
        <w:t xml:space="preserve">они демонстрируют </w:t>
      </w:r>
      <w:r w:rsidRPr="00BF2B81">
        <w:rPr>
          <w:sz w:val="28"/>
          <w:szCs w:val="28"/>
        </w:rPr>
        <w:t>слабост</w:t>
      </w:r>
      <w:r>
        <w:rPr>
          <w:sz w:val="28"/>
          <w:szCs w:val="28"/>
        </w:rPr>
        <w:t>ь</w:t>
      </w:r>
      <w:r w:rsidRPr="00BF2B81">
        <w:rPr>
          <w:sz w:val="28"/>
          <w:szCs w:val="28"/>
        </w:rPr>
        <w:t>, стремление понравиться и отслежи</w:t>
      </w:r>
      <w:r>
        <w:rPr>
          <w:sz w:val="28"/>
          <w:szCs w:val="28"/>
        </w:rPr>
        <w:t xml:space="preserve">вание производимого впечатления. </w:t>
      </w:r>
      <w:r w:rsidRPr="00BF2B81">
        <w:rPr>
          <w:sz w:val="28"/>
          <w:szCs w:val="28"/>
        </w:rPr>
        <w:t xml:space="preserve"> </w:t>
      </w:r>
      <w:r>
        <w:rPr>
          <w:sz w:val="28"/>
          <w:szCs w:val="28"/>
        </w:rPr>
        <w:t>На</w:t>
      </w:r>
      <w:r w:rsidRPr="00BF2B81">
        <w:rPr>
          <w:sz w:val="28"/>
          <w:szCs w:val="28"/>
        </w:rPr>
        <w:t xml:space="preserve"> уровне характерологических черт </w:t>
      </w:r>
      <w:r>
        <w:rPr>
          <w:sz w:val="28"/>
          <w:szCs w:val="28"/>
        </w:rPr>
        <w:t xml:space="preserve">проявляется </w:t>
      </w:r>
      <w:r w:rsidRPr="00BF2B81">
        <w:rPr>
          <w:sz w:val="28"/>
          <w:szCs w:val="28"/>
        </w:rPr>
        <w:t xml:space="preserve">тревожность, сниженный самоконтроль, но при этом высокий уровень самоактуализации и склонность к экспериментированию; </w:t>
      </w:r>
    </w:p>
    <w:p w:rsidR="008C6B74" w:rsidRDefault="008C6B74" w:rsidP="008C6B74">
      <w:pPr>
        <w:spacing w:line="360" w:lineRule="auto"/>
        <w:ind w:firstLine="709"/>
        <w:jc w:val="both"/>
        <w:rPr>
          <w:sz w:val="28"/>
          <w:szCs w:val="28"/>
        </w:rPr>
      </w:pPr>
      <w:r>
        <w:rPr>
          <w:sz w:val="28"/>
          <w:szCs w:val="28"/>
        </w:rPr>
        <w:t>- подростки</w:t>
      </w:r>
      <w:r w:rsidRPr="00BF2B81">
        <w:rPr>
          <w:sz w:val="28"/>
          <w:szCs w:val="28"/>
        </w:rPr>
        <w:t xml:space="preserve"> с низкой активностью в социальных сетях </w:t>
      </w:r>
      <w:r>
        <w:rPr>
          <w:sz w:val="28"/>
          <w:szCs w:val="28"/>
        </w:rPr>
        <w:t xml:space="preserve">проявляют </w:t>
      </w:r>
      <w:r w:rsidRPr="00BF2B81">
        <w:rPr>
          <w:sz w:val="28"/>
          <w:szCs w:val="28"/>
        </w:rPr>
        <w:t xml:space="preserve">меньшую общительность, относительную независимость от группы, дистанцированность и избирательность в </w:t>
      </w:r>
      <w:r>
        <w:rPr>
          <w:sz w:val="28"/>
          <w:szCs w:val="28"/>
        </w:rPr>
        <w:t xml:space="preserve">установлении близких отношений. Они </w:t>
      </w:r>
      <w:r w:rsidRPr="00BF2B81">
        <w:rPr>
          <w:sz w:val="28"/>
          <w:szCs w:val="28"/>
        </w:rPr>
        <w:t>склон</w:t>
      </w:r>
      <w:r>
        <w:rPr>
          <w:sz w:val="28"/>
          <w:szCs w:val="28"/>
        </w:rPr>
        <w:t xml:space="preserve">ны к доминантности, отличаются </w:t>
      </w:r>
      <w:r w:rsidRPr="00BF2B81">
        <w:rPr>
          <w:sz w:val="28"/>
          <w:szCs w:val="28"/>
        </w:rPr>
        <w:t>сниженны</w:t>
      </w:r>
      <w:r>
        <w:rPr>
          <w:sz w:val="28"/>
          <w:szCs w:val="28"/>
        </w:rPr>
        <w:t>м</w:t>
      </w:r>
      <w:r w:rsidRPr="00BF2B81">
        <w:rPr>
          <w:sz w:val="28"/>
          <w:szCs w:val="28"/>
        </w:rPr>
        <w:t xml:space="preserve"> уров</w:t>
      </w:r>
      <w:r>
        <w:rPr>
          <w:sz w:val="28"/>
          <w:szCs w:val="28"/>
        </w:rPr>
        <w:t xml:space="preserve">нем </w:t>
      </w:r>
      <w:r w:rsidRPr="00BF2B81">
        <w:rPr>
          <w:sz w:val="28"/>
          <w:szCs w:val="28"/>
        </w:rPr>
        <w:t xml:space="preserve">самоактуализации </w:t>
      </w:r>
      <w:r>
        <w:rPr>
          <w:sz w:val="28"/>
          <w:szCs w:val="28"/>
        </w:rPr>
        <w:t>со склонностью к консерватизму.</w:t>
      </w:r>
    </w:p>
    <w:p w:rsidR="008C6B74" w:rsidRDefault="008C6B74" w:rsidP="008C6B74">
      <w:pPr>
        <w:spacing w:line="360" w:lineRule="auto"/>
        <w:ind w:firstLine="709"/>
        <w:jc w:val="both"/>
        <w:rPr>
          <w:sz w:val="28"/>
          <w:szCs w:val="28"/>
        </w:rPr>
      </w:pPr>
      <w:r>
        <w:rPr>
          <w:sz w:val="28"/>
          <w:szCs w:val="28"/>
        </w:rPr>
        <w:t>В то же время такими исследователями, как Е.А. Милова, Н.Е. Харламенкова, Ю.Ю. Шаматова, отмечается наличие</w:t>
      </w:r>
      <w:r w:rsidRPr="00410B55">
        <w:rPr>
          <w:sz w:val="28"/>
          <w:szCs w:val="28"/>
        </w:rPr>
        <w:t xml:space="preserve"> многочисленны</w:t>
      </w:r>
      <w:r>
        <w:rPr>
          <w:sz w:val="28"/>
          <w:szCs w:val="28"/>
        </w:rPr>
        <w:t>х</w:t>
      </w:r>
      <w:r w:rsidRPr="00410B55">
        <w:rPr>
          <w:sz w:val="28"/>
          <w:szCs w:val="28"/>
        </w:rPr>
        <w:t xml:space="preserve"> риск</w:t>
      </w:r>
      <w:r>
        <w:rPr>
          <w:sz w:val="28"/>
          <w:szCs w:val="28"/>
        </w:rPr>
        <w:t>ов</w:t>
      </w:r>
      <w:r w:rsidRPr="00410B55">
        <w:rPr>
          <w:sz w:val="28"/>
          <w:szCs w:val="28"/>
        </w:rPr>
        <w:t xml:space="preserve"> пользования социальными сетями</w:t>
      </w:r>
      <w:r>
        <w:rPr>
          <w:sz w:val="28"/>
          <w:szCs w:val="28"/>
        </w:rPr>
        <w:t xml:space="preserve"> [13]</w:t>
      </w:r>
      <w:r w:rsidRPr="00410B55">
        <w:rPr>
          <w:sz w:val="28"/>
          <w:szCs w:val="28"/>
        </w:rPr>
        <w:t>. Одн</w:t>
      </w:r>
      <w:r>
        <w:rPr>
          <w:sz w:val="28"/>
          <w:szCs w:val="28"/>
        </w:rPr>
        <w:t>ой из наиболее острых проблем в данном случае является</w:t>
      </w:r>
      <w:r w:rsidRPr="00410B55">
        <w:rPr>
          <w:sz w:val="28"/>
          <w:szCs w:val="28"/>
        </w:rPr>
        <w:t xml:space="preserve"> </w:t>
      </w:r>
      <w:r>
        <w:rPr>
          <w:sz w:val="28"/>
          <w:szCs w:val="28"/>
        </w:rPr>
        <w:t xml:space="preserve">опасность </w:t>
      </w:r>
      <w:r w:rsidRPr="00410B55">
        <w:rPr>
          <w:sz w:val="28"/>
          <w:szCs w:val="28"/>
        </w:rPr>
        <w:t>постоянно</w:t>
      </w:r>
      <w:r>
        <w:rPr>
          <w:sz w:val="28"/>
          <w:szCs w:val="28"/>
        </w:rPr>
        <w:t>го</w:t>
      </w:r>
      <w:r w:rsidRPr="00410B55">
        <w:rPr>
          <w:sz w:val="28"/>
          <w:szCs w:val="28"/>
        </w:rPr>
        <w:t xml:space="preserve"> «размывани</w:t>
      </w:r>
      <w:r>
        <w:rPr>
          <w:sz w:val="28"/>
          <w:szCs w:val="28"/>
        </w:rPr>
        <w:t>я</w:t>
      </w:r>
      <w:r w:rsidRPr="00410B55">
        <w:rPr>
          <w:sz w:val="28"/>
          <w:szCs w:val="28"/>
        </w:rPr>
        <w:t>» личной сферы</w:t>
      </w:r>
      <w:r>
        <w:rPr>
          <w:sz w:val="28"/>
          <w:szCs w:val="28"/>
        </w:rPr>
        <w:t xml:space="preserve"> подростка</w:t>
      </w:r>
      <w:r w:rsidRPr="00410B55">
        <w:rPr>
          <w:sz w:val="28"/>
          <w:szCs w:val="28"/>
        </w:rPr>
        <w:t xml:space="preserve">, </w:t>
      </w:r>
      <w:r>
        <w:rPr>
          <w:sz w:val="28"/>
          <w:szCs w:val="28"/>
        </w:rPr>
        <w:t xml:space="preserve">наличие </w:t>
      </w:r>
      <w:r w:rsidRPr="00410B55">
        <w:rPr>
          <w:sz w:val="28"/>
          <w:szCs w:val="28"/>
        </w:rPr>
        <w:t>нежелательн</w:t>
      </w:r>
      <w:r>
        <w:rPr>
          <w:sz w:val="28"/>
          <w:szCs w:val="28"/>
        </w:rPr>
        <w:t xml:space="preserve">ой </w:t>
      </w:r>
      <w:r w:rsidRPr="00410B55">
        <w:rPr>
          <w:sz w:val="28"/>
          <w:szCs w:val="28"/>
        </w:rPr>
        <w:t>«прозрачност</w:t>
      </w:r>
      <w:r>
        <w:rPr>
          <w:sz w:val="28"/>
          <w:szCs w:val="28"/>
        </w:rPr>
        <w:t>и</w:t>
      </w:r>
      <w:r w:rsidRPr="00410B55">
        <w:rPr>
          <w:sz w:val="28"/>
          <w:szCs w:val="28"/>
        </w:rPr>
        <w:t>» жизненной сферы человека для посторонних.</w:t>
      </w:r>
      <w:r>
        <w:rPr>
          <w:sz w:val="28"/>
          <w:szCs w:val="28"/>
        </w:rPr>
        <w:t xml:space="preserve"> </w:t>
      </w:r>
    </w:p>
    <w:p w:rsidR="000A0FE1" w:rsidRDefault="008C6B74" w:rsidP="00467E8F">
      <w:pPr>
        <w:spacing w:line="360" w:lineRule="auto"/>
        <w:ind w:firstLine="709"/>
        <w:jc w:val="both"/>
        <w:rPr>
          <w:sz w:val="28"/>
          <w:szCs w:val="28"/>
        </w:rPr>
      </w:pPr>
      <w:r>
        <w:rPr>
          <w:sz w:val="28"/>
          <w:szCs w:val="28"/>
        </w:rPr>
        <w:t xml:space="preserve">Н.А. Сенченко обращает внимание на проблему поиска </w:t>
      </w:r>
      <w:r w:rsidRPr="009A4DBB">
        <w:rPr>
          <w:sz w:val="28"/>
          <w:szCs w:val="28"/>
        </w:rPr>
        <w:t xml:space="preserve">идентичности </w:t>
      </w:r>
      <w:r>
        <w:rPr>
          <w:sz w:val="28"/>
          <w:szCs w:val="28"/>
        </w:rPr>
        <w:t>подростка</w:t>
      </w:r>
      <w:r w:rsidRPr="009A4DBB">
        <w:rPr>
          <w:sz w:val="28"/>
          <w:szCs w:val="28"/>
        </w:rPr>
        <w:t xml:space="preserve">, </w:t>
      </w:r>
      <w:r>
        <w:rPr>
          <w:sz w:val="28"/>
          <w:szCs w:val="28"/>
        </w:rPr>
        <w:t xml:space="preserve">что, </w:t>
      </w:r>
      <w:r w:rsidRPr="009A4DBB">
        <w:rPr>
          <w:sz w:val="28"/>
          <w:szCs w:val="28"/>
        </w:rPr>
        <w:t>с одной стороны, обогащен</w:t>
      </w:r>
      <w:r>
        <w:rPr>
          <w:sz w:val="28"/>
          <w:szCs w:val="28"/>
        </w:rPr>
        <w:t>о</w:t>
      </w:r>
      <w:r w:rsidRPr="009A4DBB">
        <w:rPr>
          <w:sz w:val="28"/>
          <w:szCs w:val="28"/>
        </w:rPr>
        <w:t xml:space="preserve">, </w:t>
      </w:r>
      <w:r>
        <w:rPr>
          <w:sz w:val="28"/>
          <w:szCs w:val="28"/>
        </w:rPr>
        <w:t xml:space="preserve">а </w:t>
      </w:r>
      <w:r w:rsidRPr="009A4DBB">
        <w:rPr>
          <w:sz w:val="28"/>
          <w:szCs w:val="28"/>
        </w:rPr>
        <w:t>с другой</w:t>
      </w:r>
      <w:r>
        <w:rPr>
          <w:sz w:val="28"/>
          <w:szCs w:val="28"/>
        </w:rPr>
        <w:t xml:space="preserve"> </w:t>
      </w:r>
      <w:r w:rsidR="0054522F">
        <w:rPr>
          <w:sz w:val="28"/>
          <w:szCs w:val="28"/>
        </w:rPr>
        <w:t xml:space="preserve">стороны </w:t>
      </w:r>
      <w:r w:rsidR="0054522F" w:rsidRPr="009A4DBB">
        <w:rPr>
          <w:sz w:val="28"/>
          <w:szCs w:val="28"/>
        </w:rPr>
        <w:t>–</w:t>
      </w:r>
      <w:r>
        <w:rPr>
          <w:sz w:val="28"/>
          <w:szCs w:val="28"/>
        </w:rPr>
        <w:t xml:space="preserve"> </w:t>
      </w:r>
      <w:r w:rsidRPr="009A4DBB">
        <w:rPr>
          <w:sz w:val="28"/>
          <w:szCs w:val="28"/>
        </w:rPr>
        <w:t>усложнен</w:t>
      </w:r>
      <w:r>
        <w:rPr>
          <w:sz w:val="28"/>
          <w:szCs w:val="28"/>
        </w:rPr>
        <w:t>о процессом</w:t>
      </w:r>
      <w:r w:rsidRPr="009A4DBB">
        <w:rPr>
          <w:sz w:val="28"/>
          <w:szCs w:val="28"/>
        </w:rPr>
        <w:t xml:space="preserve"> </w:t>
      </w:r>
      <w:r>
        <w:rPr>
          <w:sz w:val="28"/>
          <w:szCs w:val="28"/>
        </w:rPr>
        <w:t>«</w:t>
      </w:r>
      <w:r w:rsidRPr="009A4DBB">
        <w:rPr>
          <w:sz w:val="28"/>
          <w:szCs w:val="28"/>
        </w:rPr>
        <w:t>виртуализации бытийного пространства</w:t>
      </w:r>
      <w:r>
        <w:rPr>
          <w:sz w:val="28"/>
          <w:szCs w:val="28"/>
        </w:rPr>
        <w:t xml:space="preserve"> и распространением социальных сетей» [18, с.128]. </w:t>
      </w:r>
      <w:r w:rsidRPr="009A4DBB">
        <w:rPr>
          <w:sz w:val="28"/>
          <w:szCs w:val="28"/>
        </w:rPr>
        <w:t xml:space="preserve">Предоставляя </w:t>
      </w:r>
      <w:r>
        <w:rPr>
          <w:sz w:val="28"/>
          <w:szCs w:val="28"/>
        </w:rPr>
        <w:t>подростку</w:t>
      </w:r>
      <w:r w:rsidRPr="009A4DBB">
        <w:rPr>
          <w:sz w:val="28"/>
          <w:szCs w:val="28"/>
        </w:rPr>
        <w:t xml:space="preserve"> новые возможности взаимодействия с </w:t>
      </w:r>
      <w:r>
        <w:rPr>
          <w:sz w:val="28"/>
          <w:szCs w:val="28"/>
        </w:rPr>
        <w:t>другими людьми</w:t>
      </w:r>
      <w:r w:rsidRPr="009A4DBB">
        <w:rPr>
          <w:sz w:val="28"/>
          <w:szCs w:val="28"/>
        </w:rPr>
        <w:t xml:space="preserve"> и разнообразные способы </w:t>
      </w:r>
      <w:r>
        <w:rPr>
          <w:sz w:val="28"/>
          <w:szCs w:val="28"/>
        </w:rPr>
        <w:t>самоидентификации</w:t>
      </w:r>
      <w:r w:rsidRPr="009A4DBB">
        <w:rPr>
          <w:sz w:val="28"/>
          <w:szCs w:val="28"/>
        </w:rPr>
        <w:t xml:space="preserve">, </w:t>
      </w:r>
      <w:r>
        <w:rPr>
          <w:sz w:val="28"/>
          <w:szCs w:val="28"/>
        </w:rPr>
        <w:t>социальные сети</w:t>
      </w:r>
      <w:r w:rsidRPr="009A4DBB">
        <w:rPr>
          <w:sz w:val="28"/>
          <w:szCs w:val="28"/>
        </w:rPr>
        <w:t xml:space="preserve"> созда</w:t>
      </w:r>
      <w:r>
        <w:rPr>
          <w:sz w:val="28"/>
          <w:szCs w:val="28"/>
        </w:rPr>
        <w:t>ю</w:t>
      </w:r>
      <w:r w:rsidRPr="009A4DBB">
        <w:rPr>
          <w:sz w:val="28"/>
          <w:szCs w:val="28"/>
        </w:rPr>
        <w:t xml:space="preserve">т условия для формирования бесчисленных виртуальных образов, идентичностей. </w:t>
      </w:r>
      <w:r>
        <w:rPr>
          <w:sz w:val="28"/>
          <w:szCs w:val="28"/>
        </w:rPr>
        <w:t xml:space="preserve">Результатом становится </w:t>
      </w:r>
      <w:r>
        <w:rPr>
          <w:sz w:val="28"/>
          <w:szCs w:val="28"/>
        </w:rPr>
        <w:lastRenderedPageBreak/>
        <w:t>возникновение</w:t>
      </w:r>
      <w:r w:rsidRPr="009A4DBB">
        <w:rPr>
          <w:sz w:val="28"/>
          <w:szCs w:val="28"/>
        </w:rPr>
        <w:t xml:space="preserve"> опасност</w:t>
      </w:r>
      <w:r>
        <w:rPr>
          <w:sz w:val="28"/>
          <w:szCs w:val="28"/>
        </w:rPr>
        <w:t>и</w:t>
      </w:r>
      <w:r w:rsidRPr="009A4DBB">
        <w:rPr>
          <w:sz w:val="28"/>
          <w:szCs w:val="28"/>
        </w:rPr>
        <w:t xml:space="preserve"> чрезмерной увлеченности личности ее цифровыми идентификациями и «выпадения» из реального бытийного пространства</w:t>
      </w:r>
      <w:r>
        <w:rPr>
          <w:sz w:val="28"/>
          <w:szCs w:val="28"/>
        </w:rPr>
        <w:t>.</w:t>
      </w:r>
    </w:p>
    <w:p w:rsidR="00D35747" w:rsidRDefault="00D35747" w:rsidP="00D35747">
      <w:pPr>
        <w:spacing w:line="360" w:lineRule="auto"/>
        <w:ind w:firstLine="709"/>
        <w:jc w:val="both"/>
        <w:rPr>
          <w:sz w:val="28"/>
          <w:szCs w:val="28"/>
        </w:rPr>
      </w:pPr>
      <w:r>
        <w:rPr>
          <w:sz w:val="28"/>
          <w:szCs w:val="28"/>
        </w:rPr>
        <w:t>С целью выявления групп подростков Владимирской области, которые наиболее активно пребывают в социальных сетях, было проведено анкетирование. Метод анкетирования является</w:t>
      </w:r>
      <w:r w:rsidRPr="00CE5749">
        <w:rPr>
          <w:sz w:val="28"/>
          <w:szCs w:val="28"/>
        </w:rPr>
        <w:t xml:space="preserve"> психологическ</w:t>
      </w:r>
      <w:r>
        <w:rPr>
          <w:sz w:val="28"/>
          <w:szCs w:val="28"/>
        </w:rPr>
        <w:t>им</w:t>
      </w:r>
      <w:r w:rsidRPr="00CE5749">
        <w:rPr>
          <w:sz w:val="28"/>
          <w:szCs w:val="28"/>
        </w:rPr>
        <w:t xml:space="preserve"> коммуникативно-вербальны</w:t>
      </w:r>
      <w:r>
        <w:rPr>
          <w:sz w:val="28"/>
          <w:szCs w:val="28"/>
        </w:rPr>
        <w:t>м</w:t>
      </w:r>
      <w:r w:rsidRPr="00CE5749">
        <w:rPr>
          <w:sz w:val="28"/>
          <w:szCs w:val="28"/>
        </w:rPr>
        <w:t xml:space="preserve"> метод</w:t>
      </w:r>
      <w:r>
        <w:rPr>
          <w:sz w:val="28"/>
          <w:szCs w:val="28"/>
        </w:rPr>
        <w:t>ом</w:t>
      </w:r>
      <w:r w:rsidRPr="00CE5749">
        <w:rPr>
          <w:sz w:val="28"/>
          <w:szCs w:val="28"/>
        </w:rPr>
        <w:t xml:space="preserve">, в котором </w:t>
      </w:r>
      <w:r>
        <w:rPr>
          <w:sz w:val="28"/>
          <w:szCs w:val="28"/>
        </w:rPr>
        <w:t>средством</w:t>
      </w:r>
      <w:r w:rsidRPr="00CE5749">
        <w:rPr>
          <w:sz w:val="28"/>
          <w:szCs w:val="28"/>
        </w:rPr>
        <w:t xml:space="preserve"> для сбора информации от респондента </w:t>
      </w:r>
      <w:r>
        <w:rPr>
          <w:sz w:val="28"/>
          <w:szCs w:val="28"/>
        </w:rPr>
        <w:t>выступает</w:t>
      </w:r>
      <w:r w:rsidRPr="00CE5749">
        <w:rPr>
          <w:sz w:val="28"/>
          <w:szCs w:val="28"/>
        </w:rPr>
        <w:t xml:space="preserve"> список вопросов </w:t>
      </w:r>
      <w:r>
        <w:rPr>
          <w:sz w:val="28"/>
          <w:szCs w:val="28"/>
        </w:rPr>
        <w:t>–</w:t>
      </w:r>
      <w:r w:rsidRPr="00CE5749">
        <w:rPr>
          <w:sz w:val="28"/>
          <w:szCs w:val="28"/>
        </w:rPr>
        <w:t xml:space="preserve"> анкета, специально оформленный для данного исследования.</w:t>
      </w:r>
      <w:r>
        <w:rPr>
          <w:sz w:val="28"/>
          <w:szCs w:val="28"/>
        </w:rPr>
        <w:t xml:space="preserve"> Анкета, в свою очередь, представляет собой</w:t>
      </w:r>
      <w:r w:rsidRPr="00CE5749">
        <w:rPr>
          <w:sz w:val="28"/>
          <w:szCs w:val="28"/>
        </w:rPr>
        <w:t xml:space="preserve"> систем</w:t>
      </w:r>
      <w:r>
        <w:rPr>
          <w:sz w:val="28"/>
          <w:szCs w:val="28"/>
        </w:rPr>
        <w:t>у</w:t>
      </w:r>
      <w:r w:rsidRPr="00CE5749">
        <w:rPr>
          <w:sz w:val="28"/>
          <w:szCs w:val="28"/>
        </w:rPr>
        <w:t xml:space="preserve"> вопросов, объединенных единым исследовательским замыслом, </w:t>
      </w:r>
      <w:r>
        <w:rPr>
          <w:sz w:val="28"/>
          <w:szCs w:val="28"/>
        </w:rPr>
        <w:t>цель который заключается в</w:t>
      </w:r>
      <w:r w:rsidRPr="00CE5749">
        <w:rPr>
          <w:sz w:val="28"/>
          <w:szCs w:val="28"/>
        </w:rPr>
        <w:t xml:space="preserve"> выявлени</w:t>
      </w:r>
      <w:r>
        <w:rPr>
          <w:sz w:val="28"/>
          <w:szCs w:val="28"/>
        </w:rPr>
        <w:t>и</w:t>
      </w:r>
      <w:r w:rsidRPr="00CE5749">
        <w:rPr>
          <w:sz w:val="28"/>
          <w:szCs w:val="28"/>
        </w:rPr>
        <w:t xml:space="preserve"> количественно-качественных характеристик объекта и предмета анализа.</w:t>
      </w:r>
      <w:r>
        <w:rPr>
          <w:sz w:val="28"/>
          <w:szCs w:val="28"/>
        </w:rPr>
        <w:t xml:space="preserve"> </w:t>
      </w:r>
    </w:p>
    <w:p w:rsidR="00D35747" w:rsidRDefault="00D35747" w:rsidP="00D35747">
      <w:pPr>
        <w:spacing w:line="360" w:lineRule="auto"/>
        <w:ind w:firstLine="709"/>
        <w:jc w:val="both"/>
        <w:rPr>
          <w:sz w:val="28"/>
          <w:szCs w:val="28"/>
        </w:rPr>
      </w:pPr>
      <w:r>
        <w:rPr>
          <w:sz w:val="28"/>
          <w:szCs w:val="28"/>
        </w:rPr>
        <w:t>Вопросы анкеты позволили выявить:</w:t>
      </w:r>
    </w:p>
    <w:p w:rsidR="00D35747" w:rsidRDefault="00D35747" w:rsidP="00D35747">
      <w:pPr>
        <w:spacing w:line="360" w:lineRule="auto"/>
        <w:ind w:firstLine="709"/>
        <w:jc w:val="both"/>
        <w:rPr>
          <w:sz w:val="28"/>
          <w:szCs w:val="28"/>
        </w:rPr>
      </w:pPr>
      <w:r>
        <w:rPr>
          <w:sz w:val="28"/>
          <w:szCs w:val="28"/>
        </w:rPr>
        <w:t>- причины регистрации подростков в социальных сетях;</w:t>
      </w:r>
    </w:p>
    <w:p w:rsidR="00D35747" w:rsidRDefault="00D35747" w:rsidP="00D35747">
      <w:pPr>
        <w:spacing w:line="360" w:lineRule="auto"/>
        <w:ind w:firstLine="709"/>
        <w:jc w:val="both"/>
        <w:rPr>
          <w:sz w:val="28"/>
          <w:szCs w:val="28"/>
        </w:rPr>
      </w:pPr>
      <w:r>
        <w:rPr>
          <w:sz w:val="28"/>
          <w:szCs w:val="28"/>
        </w:rPr>
        <w:t>- время проведения подростков в социальных сетях в течение дня;</w:t>
      </w:r>
    </w:p>
    <w:p w:rsidR="00D35747" w:rsidRDefault="00D35747" w:rsidP="00D35747">
      <w:pPr>
        <w:spacing w:line="360" w:lineRule="auto"/>
        <w:ind w:firstLine="709"/>
        <w:jc w:val="both"/>
        <w:rPr>
          <w:sz w:val="28"/>
          <w:szCs w:val="28"/>
        </w:rPr>
      </w:pPr>
      <w:r>
        <w:rPr>
          <w:sz w:val="28"/>
          <w:szCs w:val="28"/>
        </w:rPr>
        <w:t>- потребности, которые подростки удовлетворяют, посещая социальные сети;</w:t>
      </w:r>
    </w:p>
    <w:p w:rsidR="00D35747" w:rsidRDefault="00D35747" w:rsidP="00D35747">
      <w:pPr>
        <w:spacing w:line="360" w:lineRule="auto"/>
        <w:ind w:firstLine="709"/>
        <w:jc w:val="both"/>
        <w:rPr>
          <w:sz w:val="28"/>
          <w:szCs w:val="28"/>
        </w:rPr>
      </w:pPr>
      <w:r>
        <w:rPr>
          <w:sz w:val="28"/>
          <w:szCs w:val="28"/>
        </w:rPr>
        <w:t>- вид информации о себе, которую подростки выкладывают в социальных сетях.</w:t>
      </w:r>
    </w:p>
    <w:p w:rsidR="00D35747" w:rsidRDefault="00D35747" w:rsidP="00D35747">
      <w:pPr>
        <w:spacing w:line="360" w:lineRule="auto"/>
        <w:ind w:firstLine="709"/>
        <w:jc w:val="both"/>
        <w:rPr>
          <w:sz w:val="28"/>
          <w:szCs w:val="28"/>
        </w:rPr>
      </w:pPr>
      <w:r>
        <w:rPr>
          <w:sz w:val="28"/>
          <w:szCs w:val="28"/>
        </w:rPr>
        <w:t>Результаты анкетирования представлены в таблице 3.</w:t>
      </w:r>
    </w:p>
    <w:p w:rsidR="009C3DD0" w:rsidRDefault="009C3DD0" w:rsidP="00D35747">
      <w:pPr>
        <w:spacing w:line="360" w:lineRule="auto"/>
        <w:jc w:val="center"/>
        <w:rPr>
          <w:sz w:val="28"/>
          <w:szCs w:val="28"/>
        </w:rPr>
      </w:pPr>
    </w:p>
    <w:p w:rsidR="00D35747" w:rsidRDefault="00D35747" w:rsidP="00D35747">
      <w:pPr>
        <w:spacing w:line="360" w:lineRule="auto"/>
        <w:jc w:val="center"/>
        <w:rPr>
          <w:sz w:val="28"/>
          <w:szCs w:val="28"/>
        </w:rPr>
      </w:pPr>
      <w:r>
        <w:rPr>
          <w:sz w:val="28"/>
          <w:szCs w:val="28"/>
        </w:rPr>
        <w:t xml:space="preserve">Таблица 3 – </w:t>
      </w:r>
      <w:r w:rsidR="00A72693">
        <w:rPr>
          <w:sz w:val="28"/>
          <w:szCs w:val="28"/>
        </w:rPr>
        <w:t>РЕЗУЛЬТАТЫ АНКЕТИРОВАНИЯ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gridCol w:w="2160"/>
      </w:tblGrid>
      <w:tr w:rsidR="00D35747" w:rsidRPr="00C1264E" w:rsidTr="00D35747">
        <w:tc>
          <w:tcPr>
            <w:tcW w:w="4320" w:type="dxa"/>
          </w:tcPr>
          <w:p w:rsidR="00D35747" w:rsidRPr="006D7434" w:rsidRDefault="00D35747" w:rsidP="006166E3">
            <w:pPr>
              <w:jc w:val="center"/>
            </w:pPr>
            <w:r>
              <w:t>Вариант ответа</w:t>
            </w:r>
          </w:p>
        </w:tc>
        <w:tc>
          <w:tcPr>
            <w:tcW w:w="2520" w:type="dxa"/>
          </w:tcPr>
          <w:p w:rsidR="00D35747" w:rsidRPr="006D7434" w:rsidRDefault="00D35747" w:rsidP="006166E3">
            <w:pPr>
              <w:jc w:val="center"/>
            </w:pPr>
            <w:r>
              <w:t>Количество респондентов</w:t>
            </w:r>
          </w:p>
        </w:tc>
        <w:tc>
          <w:tcPr>
            <w:tcW w:w="2160" w:type="dxa"/>
          </w:tcPr>
          <w:p w:rsidR="00D35747" w:rsidRPr="006D7434" w:rsidRDefault="00D35747" w:rsidP="006166E3">
            <w:pPr>
              <w:jc w:val="center"/>
            </w:pPr>
            <w:r>
              <w:t>%</w:t>
            </w:r>
          </w:p>
        </w:tc>
      </w:tr>
      <w:tr w:rsidR="00D35747" w:rsidRPr="00C1264E" w:rsidTr="00D35747">
        <w:tc>
          <w:tcPr>
            <w:tcW w:w="9000" w:type="dxa"/>
            <w:gridSpan w:val="3"/>
          </w:tcPr>
          <w:p w:rsidR="00D35747" w:rsidRPr="006D7434" w:rsidRDefault="00D35747" w:rsidP="006166E3">
            <w:pPr>
              <w:jc w:val="center"/>
            </w:pPr>
            <w:r>
              <w:t>Вопрос: В каких социальных сетях Вы зарегистрированы?</w:t>
            </w:r>
          </w:p>
        </w:tc>
      </w:tr>
      <w:tr w:rsidR="00D35747" w:rsidRPr="00C1264E" w:rsidTr="00D35747">
        <w:tc>
          <w:tcPr>
            <w:tcW w:w="4320" w:type="dxa"/>
          </w:tcPr>
          <w:p w:rsidR="00D35747" w:rsidRPr="006D7434" w:rsidRDefault="00D35747" w:rsidP="006166E3">
            <w:pPr>
              <w:jc w:val="center"/>
            </w:pPr>
            <w:r>
              <w:t>Вконтакте</w:t>
            </w:r>
          </w:p>
        </w:tc>
        <w:tc>
          <w:tcPr>
            <w:tcW w:w="2520" w:type="dxa"/>
          </w:tcPr>
          <w:p w:rsidR="00D35747" w:rsidRPr="00C1264E" w:rsidRDefault="00D35747" w:rsidP="006166E3">
            <w:pPr>
              <w:jc w:val="center"/>
              <w:rPr>
                <w:lang w:val="en-US"/>
              </w:rPr>
            </w:pPr>
            <w:r w:rsidRPr="00C1264E">
              <w:rPr>
                <w:lang w:val="en-US"/>
              </w:rPr>
              <w:t>12</w:t>
            </w:r>
          </w:p>
        </w:tc>
        <w:tc>
          <w:tcPr>
            <w:tcW w:w="2160" w:type="dxa"/>
          </w:tcPr>
          <w:p w:rsidR="00D35747" w:rsidRPr="006D7434" w:rsidRDefault="00D35747" w:rsidP="006166E3">
            <w:pPr>
              <w:jc w:val="center"/>
            </w:pPr>
            <w:r>
              <w:t>80</w:t>
            </w:r>
          </w:p>
        </w:tc>
      </w:tr>
      <w:tr w:rsidR="00D35747" w:rsidRPr="00C1264E" w:rsidTr="00D35747">
        <w:tc>
          <w:tcPr>
            <w:tcW w:w="4320" w:type="dxa"/>
          </w:tcPr>
          <w:p w:rsidR="00D35747" w:rsidRPr="006D7434" w:rsidRDefault="00D35747" w:rsidP="006166E3">
            <w:pPr>
              <w:jc w:val="center"/>
            </w:pPr>
            <w:r>
              <w:t>Одноклассники</w:t>
            </w:r>
          </w:p>
        </w:tc>
        <w:tc>
          <w:tcPr>
            <w:tcW w:w="2520" w:type="dxa"/>
          </w:tcPr>
          <w:p w:rsidR="00D35747" w:rsidRPr="00C1264E" w:rsidRDefault="00D35747" w:rsidP="006166E3">
            <w:pPr>
              <w:jc w:val="center"/>
              <w:rPr>
                <w:lang w:val="en-US"/>
              </w:rPr>
            </w:pPr>
            <w:r w:rsidRPr="00C1264E">
              <w:rPr>
                <w:lang w:val="en-US"/>
              </w:rPr>
              <w:t>9</w:t>
            </w:r>
          </w:p>
        </w:tc>
        <w:tc>
          <w:tcPr>
            <w:tcW w:w="2160" w:type="dxa"/>
          </w:tcPr>
          <w:p w:rsidR="00D35747" w:rsidRPr="006D7434" w:rsidRDefault="00D35747" w:rsidP="006166E3">
            <w:pPr>
              <w:jc w:val="center"/>
            </w:pPr>
            <w:r>
              <w:t>60</w:t>
            </w:r>
          </w:p>
        </w:tc>
      </w:tr>
      <w:tr w:rsidR="00D35747" w:rsidRPr="00C1264E" w:rsidTr="00D35747">
        <w:tc>
          <w:tcPr>
            <w:tcW w:w="4320" w:type="dxa"/>
          </w:tcPr>
          <w:p w:rsidR="00D35747" w:rsidRPr="00C1264E" w:rsidRDefault="00D35747" w:rsidP="006166E3">
            <w:pPr>
              <w:jc w:val="center"/>
              <w:rPr>
                <w:lang w:val="en-US"/>
              </w:rPr>
            </w:pPr>
            <w:r w:rsidRPr="00C1264E">
              <w:rPr>
                <w:lang w:val="en-US"/>
              </w:rPr>
              <w:t>Facebook</w:t>
            </w:r>
          </w:p>
        </w:tc>
        <w:tc>
          <w:tcPr>
            <w:tcW w:w="2520" w:type="dxa"/>
          </w:tcPr>
          <w:p w:rsidR="00D35747" w:rsidRPr="00C1264E" w:rsidRDefault="00D35747" w:rsidP="006166E3">
            <w:pPr>
              <w:jc w:val="center"/>
              <w:rPr>
                <w:lang w:val="en-US"/>
              </w:rPr>
            </w:pPr>
            <w:r w:rsidRPr="00C1264E">
              <w:rPr>
                <w:lang w:val="en-US"/>
              </w:rPr>
              <w:t>9</w:t>
            </w:r>
          </w:p>
        </w:tc>
        <w:tc>
          <w:tcPr>
            <w:tcW w:w="2160" w:type="dxa"/>
          </w:tcPr>
          <w:p w:rsidR="00D35747" w:rsidRPr="006D7434" w:rsidRDefault="00D35747" w:rsidP="006166E3">
            <w:pPr>
              <w:jc w:val="center"/>
            </w:pPr>
            <w:r>
              <w:t>60</w:t>
            </w:r>
          </w:p>
        </w:tc>
      </w:tr>
      <w:tr w:rsidR="00D35747" w:rsidRPr="00C1264E" w:rsidTr="00D35747">
        <w:tc>
          <w:tcPr>
            <w:tcW w:w="4320" w:type="dxa"/>
          </w:tcPr>
          <w:p w:rsidR="00D35747" w:rsidRPr="006D7434" w:rsidRDefault="00D35747" w:rsidP="006166E3">
            <w:pPr>
              <w:jc w:val="center"/>
            </w:pPr>
            <w:r>
              <w:t>Инстаграм</w:t>
            </w:r>
          </w:p>
        </w:tc>
        <w:tc>
          <w:tcPr>
            <w:tcW w:w="2520" w:type="dxa"/>
          </w:tcPr>
          <w:p w:rsidR="00D35747" w:rsidRPr="00C1264E" w:rsidRDefault="00D35747" w:rsidP="006166E3">
            <w:pPr>
              <w:jc w:val="center"/>
              <w:rPr>
                <w:lang w:val="en-US"/>
              </w:rPr>
            </w:pPr>
            <w:r w:rsidRPr="00C1264E">
              <w:rPr>
                <w:lang w:val="en-US"/>
              </w:rPr>
              <w:t>2</w:t>
            </w:r>
          </w:p>
        </w:tc>
        <w:tc>
          <w:tcPr>
            <w:tcW w:w="2160" w:type="dxa"/>
          </w:tcPr>
          <w:p w:rsidR="00D35747" w:rsidRPr="006D7434" w:rsidRDefault="00D35747" w:rsidP="006166E3">
            <w:pPr>
              <w:jc w:val="center"/>
            </w:pPr>
            <w:r>
              <w:t>13,3</w:t>
            </w:r>
          </w:p>
        </w:tc>
      </w:tr>
      <w:tr w:rsidR="00D35747" w:rsidRPr="00C1264E" w:rsidTr="00D35747">
        <w:tc>
          <w:tcPr>
            <w:tcW w:w="4320" w:type="dxa"/>
          </w:tcPr>
          <w:p w:rsidR="00D35747" w:rsidRPr="006D7434" w:rsidRDefault="00D35747" w:rsidP="006166E3">
            <w:pPr>
              <w:jc w:val="center"/>
            </w:pPr>
            <w:r>
              <w:t>Мой мир</w:t>
            </w:r>
          </w:p>
        </w:tc>
        <w:tc>
          <w:tcPr>
            <w:tcW w:w="2520" w:type="dxa"/>
          </w:tcPr>
          <w:p w:rsidR="00D35747" w:rsidRPr="00C1264E" w:rsidRDefault="00D35747" w:rsidP="006166E3">
            <w:pPr>
              <w:jc w:val="center"/>
              <w:rPr>
                <w:lang w:val="en-US"/>
              </w:rPr>
            </w:pPr>
            <w:r w:rsidRPr="00C1264E">
              <w:rPr>
                <w:lang w:val="en-US"/>
              </w:rPr>
              <w:t>1</w:t>
            </w:r>
          </w:p>
        </w:tc>
        <w:tc>
          <w:tcPr>
            <w:tcW w:w="2160" w:type="dxa"/>
          </w:tcPr>
          <w:p w:rsidR="00D35747" w:rsidRPr="006D7434" w:rsidRDefault="00D35747" w:rsidP="006166E3">
            <w:pPr>
              <w:jc w:val="center"/>
            </w:pPr>
            <w:r>
              <w:t>6,7</w:t>
            </w:r>
          </w:p>
        </w:tc>
      </w:tr>
      <w:tr w:rsidR="00D35747" w:rsidRPr="00C1264E" w:rsidTr="00D35747">
        <w:tc>
          <w:tcPr>
            <w:tcW w:w="4320" w:type="dxa"/>
          </w:tcPr>
          <w:p w:rsidR="00D35747" w:rsidRPr="006D7434" w:rsidRDefault="00D35747" w:rsidP="006166E3">
            <w:pPr>
              <w:jc w:val="center"/>
            </w:pPr>
            <w:r>
              <w:t>Перископ</w:t>
            </w:r>
          </w:p>
        </w:tc>
        <w:tc>
          <w:tcPr>
            <w:tcW w:w="2520" w:type="dxa"/>
          </w:tcPr>
          <w:p w:rsidR="00D35747" w:rsidRPr="00C1264E" w:rsidRDefault="00D35747" w:rsidP="006166E3">
            <w:pPr>
              <w:jc w:val="center"/>
              <w:rPr>
                <w:lang w:val="en-US"/>
              </w:rPr>
            </w:pPr>
            <w:r w:rsidRPr="00C1264E">
              <w:rPr>
                <w:lang w:val="en-US"/>
              </w:rPr>
              <w:t>2</w:t>
            </w:r>
          </w:p>
        </w:tc>
        <w:tc>
          <w:tcPr>
            <w:tcW w:w="2160" w:type="dxa"/>
          </w:tcPr>
          <w:p w:rsidR="00D35747" w:rsidRPr="006D7434" w:rsidRDefault="00D35747" w:rsidP="006166E3">
            <w:pPr>
              <w:jc w:val="center"/>
            </w:pPr>
            <w:r>
              <w:t>13,3</w:t>
            </w:r>
          </w:p>
        </w:tc>
      </w:tr>
      <w:tr w:rsidR="00D35747" w:rsidRPr="00C1264E" w:rsidTr="00D35747">
        <w:tc>
          <w:tcPr>
            <w:tcW w:w="4320" w:type="dxa"/>
          </w:tcPr>
          <w:p w:rsidR="00D35747" w:rsidRPr="00C1264E" w:rsidRDefault="00D35747" w:rsidP="006166E3">
            <w:pPr>
              <w:jc w:val="center"/>
              <w:rPr>
                <w:lang w:val="en-US"/>
              </w:rPr>
            </w:pPr>
            <w:r w:rsidRPr="00C1264E">
              <w:rPr>
                <w:lang w:val="en-US"/>
              </w:rPr>
              <w:t>Telegram</w:t>
            </w:r>
          </w:p>
        </w:tc>
        <w:tc>
          <w:tcPr>
            <w:tcW w:w="2520" w:type="dxa"/>
          </w:tcPr>
          <w:p w:rsidR="00D35747" w:rsidRPr="00C1264E" w:rsidRDefault="00D35747" w:rsidP="006166E3">
            <w:pPr>
              <w:jc w:val="center"/>
              <w:rPr>
                <w:lang w:val="en-US"/>
              </w:rPr>
            </w:pPr>
            <w:r w:rsidRPr="00C1264E">
              <w:rPr>
                <w:lang w:val="en-US"/>
              </w:rPr>
              <w:t>1</w:t>
            </w:r>
          </w:p>
        </w:tc>
        <w:tc>
          <w:tcPr>
            <w:tcW w:w="2160" w:type="dxa"/>
          </w:tcPr>
          <w:p w:rsidR="00D35747" w:rsidRPr="006D7434" w:rsidRDefault="00D35747" w:rsidP="006166E3">
            <w:pPr>
              <w:jc w:val="center"/>
            </w:pPr>
            <w:r>
              <w:t>6,7</w:t>
            </w:r>
          </w:p>
        </w:tc>
      </w:tr>
      <w:tr w:rsidR="00D35747" w:rsidRPr="00C1264E" w:rsidTr="00D35747">
        <w:tc>
          <w:tcPr>
            <w:tcW w:w="9000" w:type="dxa"/>
            <w:gridSpan w:val="3"/>
          </w:tcPr>
          <w:p w:rsidR="00D35747" w:rsidRPr="003C1E84" w:rsidRDefault="00D35747" w:rsidP="006166E3">
            <w:pPr>
              <w:jc w:val="center"/>
            </w:pPr>
            <w:r>
              <w:t>Вопрос: Как долго Вы посещаете социальные сети?</w:t>
            </w:r>
          </w:p>
        </w:tc>
      </w:tr>
      <w:tr w:rsidR="00D35747" w:rsidRPr="00C1264E" w:rsidTr="00D35747">
        <w:tc>
          <w:tcPr>
            <w:tcW w:w="4320" w:type="dxa"/>
          </w:tcPr>
          <w:p w:rsidR="00D35747" w:rsidRPr="006D7434" w:rsidRDefault="00D35747" w:rsidP="006166E3">
            <w:pPr>
              <w:jc w:val="center"/>
            </w:pPr>
            <w:r>
              <w:t>1 год</w:t>
            </w:r>
          </w:p>
        </w:tc>
        <w:tc>
          <w:tcPr>
            <w:tcW w:w="2520" w:type="dxa"/>
          </w:tcPr>
          <w:p w:rsidR="00D35747" w:rsidRPr="006D7434" w:rsidRDefault="00D35747" w:rsidP="006166E3">
            <w:pPr>
              <w:jc w:val="center"/>
            </w:pPr>
            <w:r>
              <w:t>2</w:t>
            </w:r>
          </w:p>
        </w:tc>
        <w:tc>
          <w:tcPr>
            <w:tcW w:w="2160" w:type="dxa"/>
          </w:tcPr>
          <w:p w:rsidR="00D35747" w:rsidRPr="006D7434" w:rsidRDefault="00D35747" w:rsidP="006166E3">
            <w:pPr>
              <w:jc w:val="center"/>
            </w:pPr>
            <w:r>
              <w:t>13,3</w:t>
            </w:r>
          </w:p>
        </w:tc>
      </w:tr>
      <w:tr w:rsidR="00D35747" w:rsidRPr="00C1264E" w:rsidTr="00D35747">
        <w:tc>
          <w:tcPr>
            <w:tcW w:w="4320" w:type="dxa"/>
          </w:tcPr>
          <w:p w:rsidR="00D35747" w:rsidRPr="006D7434" w:rsidRDefault="00D35747" w:rsidP="006166E3">
            <w:pPr>
              <w:jc w:val="center"/>
            </w:pPr>
            <w:r>
              <w:t>2-3 года</w:t>
            </w:r>
          </w:p>
        </w:tc>
        <w:tc>
          <w:tcPr>
            <w:tcW w:w="2520" w:type="dxa"/>
          </w:tcPr>
          <w:p w:rsidR="00D35747" w:rsidRPr="006D7434" w:rsidRDefault="00D35747" w:rsidP="006166E3">
            <w:pPr>
              <w:jc w:val="center"/>
            </w:pPr>
            <w:r>
              <w:t>1</w:t>
            </w:r>
          </w:p>
        </w:tc>
        <w:tc>
          <w:tcPr>
            <w:tcW w:w="2160" w:type="dxa"/>
          </w:tcPr>
          <w:p w:rsidR="00D35747" w:rsidRPr="006D7434" w:rsidRDefault="00D35747" w:rsidP="006166E3">
            <w:pPr>
              <w:jc w:val="center"/>
            </w:pPr>
            <w:r>
              <w:t>6,7</w:t>
            </w:r>
          </w:p>
        </w:tc>
      </w:tr>
      <w:tr w:rsidR="00D35747" w:rsidRPr="00C1264E" w:rsidTr="00D35747">
        <w:tc>
          <w:tcPr>
            <w:tcW w:w="4320" w:type="dxa"/>
          </w:tcPr>
          <w:p w:rsidR="00D35747" w:rsidRPr="006D7434" w:rsidRDefault="00D35747" w:rsidP="006166E3">
            <w:pPr>
              <w:jc w:val="center"/>
            </w:pPr>
            <w:r>
              <w:t>3-4 года</w:t>
            </w:r>
          </w:p>
        </w:tc>
        <w:tc>
          <w:tcPr>
            <w:tcW w:w="2520" w:type="dxa"/>
          </w:tcPr>
          <w:p w:rsidR="00D35747" w:rsidRPr="006D7434" w:rsidRDefault="00D35747" w:rsidP="006166E3">
            <w:pPr>
              <w:jc w:val="center"/>
            </w:pPr>
            <w:r>
              <w:t>3</w:t>
            </w:r>
          </w:p>
        </w:tc>
        <w:tc>
          <w:tcPr>
            <w:tcW w:w="2160" w:type="dxa"/>
          </w:tcPr>
          <w:p w:rsidR="00D35747" w:rsidRPr="006D7434" w:rsidRDefault="00D35747" w:rsidP="006166E3">
            <w:pPr>
              <w:jc w:val="center"/>
            </w:pPr>
            <w:r>
              <w:t>20</w:t>
            </w:r>
          </w:p>
        </w:tc>
      </w:tr>
      <w:tr w:rsidR="00D35747" w:rsidRPr="00C1264E" w:rsidTr="00D35747">
        <w:tc>
          <w:tcPr>
            <w:tcW w:w="4320" w:type="dxa"/>
          </w:tcPr>
          <w:p w:rsidR="00D35747" w:rsidRPr="006D7434" w:rsidRDefault="00D35747" w:rsidP="006166E3">
            <w:pPr>
              <w:jc w:val="center"/>
            </w:pPr>
            <w:r>
              <w:t>5 и более лет</w:t>
            </w:r>
          </w:p>
        </w:tc>
        <w:tc>
          <w:tcPr>
            <w:tcW w:w="2520" w:type="dxa"/>
          </w:tcPr>
          <w:p w:rsidR="00D35747" w:rsidRPr="006D7434" w:rsidRDefault="00D35747" w:rsidP="006166E3">
            <w:pPr>
              <w:jc w:val="center"/>
            </w:pPr>
            <w:r>
              <w:t>9</w:t>
            </w:r>
          </w:p>
        </w:tc>
        <w:tc>
          <w:tcPr>
            <w:tcW w:w="2160" w:type="dxa"/>
          </w:tcPr>
          <w:p w:rsidR="00D35747" w:rsidRPr="006D7434" w:rsidRDefault="00D35747" w:rsidP="006166E3">
            <w:pPr>
              <w:jc w:val="center"/>
            </w:pPr>
            <w:r>
              <w:t>60</w:t>
            </w:r>
          </w:p>
        </w:tc>
      </w:tr>
      <w:tr w:rsidR="00D35747" w:rsidRPr="00C1264E" w:rsidTr="00D35747">
        <w:tc>
          <w:tcPr>
            <w:tcW w:w="9000" w:type="dxa"/>
            <w:gridSpan w:val="3"/>
          </w:tcPr>
          <w:p w:rsidR="00D35747" w:rsidRPr="006D7434" w:rsidRDefault="00D35747" w:rsidP="006166E3">
            <w:pPr>
              <w:jc w:val="center"/>
            </w:pPr>
            <w:r>
              <w:lastRenderedPageBreak/>
              <w:t>Вопрос: Что Вас подтолкнуло зарегистрироваться в социальных сетях?</w:t>
            </w:r>
          </w:p>
        </w:tc>
      </w:tr>
      <w:tr w:rsidR="00D35747" w:rsidRPr="00C1264E" w:rsidTr="00D35747">
        <w:tc>
          <w:tcPr>
            <w:tcW w:w="4320" w:type="dxa"/>
          </w:tcPr>
          <w:p w:rsidR="00D35747" w:rsidRPr="006D7434" w:rsidRDefault="00D35747" w:rsidP="006166E3">
            <w:pPr>
              <w:jc w:val="center"/>
            </w:pPr>
            <w:r>
              <w:t>Друзья</w:t>
            </w:r>
          </w:p>
        </w:tc>
        <w:tc>
          <w:tcPr>
            <w:tcW w:w="2520" w:type="dxa"/>
          </w:tcPr>
          <w:p w:rsidR="00D35747" w:rsidRPr="006D7434" w:rsidRDefault="00D35747" w:rsidP="006166E3">
            <w:pPr>
              <w:jc w:val="center"/>
            </w:pPr>
            <w:r>
              <w:t>10</w:t>
            </w:r>
          </w:p>
        </w:tc>
        <w:tc>
          <w:tcPr>
            <w:tcW w:w="2160" w:type="dxa"/>
          </w:tcPr>
          <w:p w:rsidR="00D35747" w:rsidRPr="006D7434" w:rsidRDefault="00D35747" w:rsidP="006166E3">
            <w:pPr>
              <w:jc w:val="center"/>
            </w:pPr>
            <w:r>
              <w:t>66,7</w:t>
            </w:r>
          </w:p>
        </w:tc>
      </w:tr>
      <w:tr w:rsidR="00D35747" w:rsidRPr="00C1264E" w:rsidTr="00D35747">
        <w:tc>
          <w:tcPr>
            <w:tcW w:w="4320" w:type="dxa"/>
          </w:tcPr>
          <w:p w:rsidR="00D35747" w:rsidRPr="006D7434" w:rsidRDefault="00D35747" w:rsidP="006166E3">
            <w:pPr>
              <w:jc w:val="center"/>
            </w:pPr>
            <w:r>
              <w:t>Любопытство</w:t>
            </w:r>
          </w:p>
        </w:tc>
        <w:tc>
          <w:tcPr>
            <w:tcW w:w="2520" w:type="dxa"/>
          </w:tcPr>
          <w:p w:rsidR="00D35747" w:rsidRPr="006D7434" w:rsidRDefault="00D35747" w:rsidP="006166E3">
            <w:pPr>
              <w:jc w:val="center"/>
            </w:pPr>
            <w:r>
              <w:t>10</w:t>
            </w:r>
          </w:p>
        </w:tc>
        <w:tc>
          <w:tcPr>
            <w:tcW w:w="2160" w:type="dxa"/>
          </w:tcPr>
          <w:p w:rsidR="00D35747" w:rsidRPr="006D7434" w:rsidRDefault="00D35747" w:rsidP="006166E3">
            <w:pPr>
              <w:jc w:val="center"/>
            </w:pPr>
            <w:r>
              <w:t>66,7</w:t>
            </w:r>
          </w:p>
        </w:tc>
      </w:tr>
      <w:tr w:rsidR="00D35747" w:rsidRPr="00C1264E" w:rsidTr="00D35747">
        <w:tc>
          <w:tcPr>
            <w:tcW w:w="4320" w:type="dxa"/>
          </w:tcPr>
          <w:p w:rsidR="00D35747" w:rsidRPr="006D7434" w:rsidRDefault="00D35747" w:rsidP="006166E3">
            <w:pPr>
              <w:jc w:val="center"/>
            </w:pPr>
            <w:r>
              <w:t>Желание завести новых друзей</w:t>
            </w:r>
          </w:p>
        </w:tc>
        <w:tc>
          <w:tcPr>
            <w:tcW w:w="2520" w:type="dxa"/>
          </w:tcPr>
          <w:p w:rsidR="00D35747" w:rsidRPr="006D7434" w:rsidRDefault="00D35747" w:rsidP="006166E3">
            <w:pPr>
              <w:jc w:val="center"/>
            </w:pPr>
            <w:r>
              <w:t>4</w:t>
            </w:r>
          </w:p>
        </w:tc>
        <w:tc>
          <w:tcPr>
            <w:tcW w:w="2160" w:type="dxa"/>
          </w:tcPr>
          <w:p w:rsidR="00D35747" w:rsidRPr="006D7434" w:rsidRDefault="00D35747" w:rsidP="006166E3">
            <w:pPr>
              <w:jc w:val="center"/>
            </w:pPr>
            <w:r>
              <w:t>26,7</w:t>
            </w:r>
          </w:p>
        </w:tc>
      </w:tr>
      <w:tr w:rsidR="00D35747" w:rsidRPr="00C1264E" w:rsidTr="00D35747">
        <w:tc>
          <w:tcPr>
            <w:tcW w:w="4320" w:type="dxa"/>
          </w:tcPr>
          <w:p w:rsidR="00D35747" w:rsidRPr="006D7434" w:rsidRDefault="00D35747" w:rsidP="006166E3">
            <w:pPr>
              <w:jc w:val="center"/>
            </w:pPr>
            <w:r>
              <w:t>Куда все, туда и я</w:t>
            </w:r>
          </w:p>
        </w:tc>
        <w:tc>
          <w:tcPr>
            <w:tcW w:w="2520" w:type="dxa"/>
          </w:tcPr>
          <w:p w:rsidR="00D35747" w:rsidRPr="006D7434" w:rsidRDefault="00D35747" w:rsidP="006166E3">
            <w:pPr>
              <w:jc w:val="center"/>
            </w:pPr>
            <w:r>
              <w:t>1</w:t>
            </w:r>
          </w:p>
        </w:tc>
        <w:tc>
          <w:tcPr>
            <w:tcW w:w="2160" w:type="dxa"/>
          </w:tcPr>
          <w:p w:rsidR="00D35747" w:rsidRPr="006D7434" w:rsidRDefault="00D35747" w:rsidP="006166E3">
            <w:pPr>
              <w:jc w:val="center"/>
            </w:pPr>
            <w:r>
              <w:t>6,7</w:t>
            </w:r>
          </w:p>
        </w:tc>
      </w:tr>
      <w:tr w:rsidR="00D35747" w:rsidRPr="00C1264E" w:rsidTr="00D35747">
        <w:tc>
          <w:tcPr>
            <w:tcW w:w="9000" w:type="dxa"/>
            <w:gridSpan w:val="3"/>
          </w:tcPr>
          <w:p w:rsidR="00D35747" w:rsidRPr="006D7434" w:rsidRDefault="00D35747" w:rsidP="006166E3">
            <w:pPr>
              <w:jc w:val="center"/>
            </w:pPr>
            <w:r>
              <w:t>Вопрос: Сколько времени в день Вы проводите в социальных сетях?</w:t>
            </w:r>
          </w:p>
        </w:tc>
      </w:tr>
      <w:tr w:rsidR="00D35747" w:rsidRPr="00C1264E" w:rsidTr="00D35747">
        <w:tc>
          <w:tcPr>
            <w:tcW w:w="4320" w:type="dxa"/>
          </w:tcPr>
          <w:p w:rsidR="00D35747" w:rsidRPr="006D7434" w:rsidRDefault="00D35747" w:rsidP="006166E3">
            <w:pPr>
              <w:jc w:val="center"/>
            </w:pPr>
            <w:r>
              <w:t>Не веду подобные подсчеты</w:t>
            </w:r>
          </w:p>
        </w:tc>
        <w:tc>
          <w:tcPr>
            <w:tcW w:w="2520" w:type="dxa"/>
          </w:tcPr>
          <w:p w:rsidR="00D35747" w:rsidRPr="006D7434" w:rsidRDefault="00D35747" w:rsidP="006166E3">
            <w:pPr>
              <w:jc w:val="center"/>
            </w:pPr>
            <w:r>
              <w:t>1</w:t>
            </w:r>
          </w:p>
        </w:tc>
        <w:tc>
          <w:tcPr>
            <w:tcW w:w="2160" w:type="dxa"/>
          </w:tcPr>
          <w:p w:rsidR="00D35747" w:rsidRPr="006D7434" w:rsidRDefault="00D35747" w:rsidP="006166E3">
            <w:pPr>
              <w:jc w:val="center"/>
            </w:pPr>
            <w:r>
              <w:t>6,7</w:t>
            </w:r>
          </w:p>
        </w:tc>
      </w:tr>
      <w:tr w:rsidR="00D35747" w:rsidRPr="00C1264E" w:rsidTr="00D35747">
        <w:tc>
          <w:tcPr>
            <w:tcW w:w="4320" w:type="dxa"/>
          </w:tcPr>
          <w:p w:rsidR="00D35747" w:rsidRPr="006D7434" w:rsidRDefault="00D35747" w:rsidP="006166E3">
            <w:pPr>
              <w:jc w:val="center"/>
            </w:pPr>
            <w:r>
              <w:t>Больше 3-х часов</w:t>
            </w:r>
          </w:p>
        </w:tc>
        <w:tc>
          <w:tcPr>
            <w:tcW w:w="2520" w:type="dxa"/>
          </w:tcPr>
          <w:p w:rsidR="00D35747" w:rsidRPr="006D7434" w:rsidRDefault="00D35747" w:rsidP="006166E3">
            <w:pPr>
              <w:jc w:val="center"/>
            </w:pPr>
            <w:r>
              <w:t>9</w:t>
            </w:r>
          </w:p>
        </w:tc>
        <w:tc>
          <w:tcPr>
            <w:tcW w:w="2160" w:type="dxa"/>
          </w:tcPr>
          <w:p w:rsidR="00D35747" w:rsidRPr="006D7434" w:rsidRDefault="00D35747" w:rsidP="006166E3">
            <w:pPr>
              <w:jc w:val="center"/>
            </w:pPr>
            <w:r>
              <w:t>60</w:t>
            </w:r>
          </w:p>
        </w:tc>
      </w:tr>
      <w:tr w:rsidR="00D35747" w:rsidRPr="00C1264E" w:rsidTr="00D35747">
        <w:tc>
          <w:tcPr>
            <w:tcW w:w="4320" w:type="dxa"/>
          </w:tcPr>
          <w:p w:rsidR="00D35747" w:rsidRPr="006D7434" w:rsidRDefault="00D35747" w:rsidP="006166E3">
            <w:pPr>
              <w:jc w:val="center"/>
            </w:pPr>
            <w:r>
              <w:t>От 20 минут до 1 часа</w:t>
            </w:r>
          </w:p>
        </w:tc>
        <w:tc>
          <w:tcPr>
            <w:tcW w:w="2520" w:type="dxa"/>
          </w:tcPr>
          <w:p w:rsidR="00D35747" w:rsidRPr="006D7434" w:rsidRDefault="00D35747" w:rsidP="006166E3">
            <w:pPr>
              <w:jc w:val="center"/>
            </w:pPr>
            <w:r>
              <w:t>4</w:t>
            </w:r>
          </w:p>
        </w:tc>
        <w:tc>
          <w:tcPr>
            <w:tcW w:w="2160" w:type="dxa"/>
          </w:tcPr>
          <w:p w:rsidR="00D35747" w:rsidRPr="006D7434" w:rsidRDefault="00D35747" w:rsidP="006166E3">
            <w:pPr>
              <w:jc w:val="center"/>
            </w:pPr>
            <w:r>
              <w:t>26,7</w:t>
            </w:r>
          </w:p>
        </w:tc>
      </w:tr>
      <w:tr w:rsidR="00D35747" w:rsidRPr="00C1264E" w:rsidTr="00D35747">
        <w:tc>
          <w:tcPr>
            <w:tcW w:w="4320" w:type="dxa"/>
          </w:tcPr>
          <w:p w:rsidR="00D35747" w:rsidRPr="006D7434" w:rsidRDefault="00D35747" w:rsidP="006166E3">
            <w:pPr>
              <w:jc w:val="center"/>
            </w:pPr>
            <w:r>
              <w:t>От 1 часа до 3-х часов</w:t>
            </w:r>
          </w:p>
        </w:tc>
        <w:tc>
          <w:tcPr>
            <w:tcW w:w="2520" w:type="dxa"/>
          </w:tcPr>
          <w:p w:rsidR="00D35747" w:rsidRPr="006D7434" w:rsidRDefault="00D35747" w:rsidP="006166E3">
            <w:pPr>
              <w:jc w:val="center"/>
            </w:pPr>
            <w:r>
              <w:t>1</w:t>
            </w:r>
          </w:p>
        </w:tc>
        <w:tc>
          <w:tcPr>
            <w:tcW w:w="2160" w:type="dxa"/>
          </w:tcPr>
          <w:p w:rsidR="00D35747" w:rsidRPr="006D7434" w:rsidRDefault="00D35747" w:rsidP="006166E3">
            <w:pPr>
              <w:jc w:val="center"/>
            </w:pPr>
            <w:r>
              <w:t>6,7</w:t>
            </w:r>
          </w:p>
        </w:tc>
      </w:tr>
      <w:tr w:rsidR="00D35747" w:rsidRPr="00C1264E" w:rsidTr="00D35747">
        <w:trPr>
          <w:trHeight w:val="155"/>
        </w:trPr>
        <w:tc>
          <w:tcPr>
            <w:tcW w:w="9000" w:type="dxa"/>
            <w:gridSpan w:val="3"/>
          </w:tcPr>
          <w:p w:rsidR="00D35747" w:rsidRPr="006D7434" w:rsidRDefault="00D35747" w:rsidP="006166E3">
            <w:pPr>
              <w:jc w:val="center"/>
            </w:pPr>
            <w:r>
              <w:t>Вопрос: Что Вас привлекает в социальных сетях?</w:t>
            </w:r>
          </w:p>
        </w:tc>
      </w:tr>
      <w:tr w:rsidR="00D35747" w:rsidRPr="00C1264E" w:rsidTr="00D35747">
        <w:tc>
          <w:tcPr>
            <w:tcW w:w="4320" w:type="dxa"/>
          </w:tcPr>
          <w:p w:rsidR="00D35747" w:rsidRPr="006D7434" w:rsidRDefault="00D35747" w:rsidP="006166E3">
            <w:pPr>
              <w:jc w:val="center"/>
            </w:pPr>
            <w:r>
              <w:t>Прослушивание музыки</w:t>
            </w:r>
          </w:p>
        </w:tc>
        <w:tc>
          <w:tcPr>
            <w:tcW w:w="2520" w:type="dxa"/>
          </w:tcPr>
          <w:p w:rsidR="00D35747" w:rsidRPr="006D7434" w:rsidRDefault="00D35747" w:rsidP="006166E3">
            <w:pPr>
              <w:jc w:val="center"/>
            </w:pPr>
            <w:r>
              <w:t>10</w:t>
            </w:r>
          </w:p>
        </w:tc>
        <w:tc>
          <w:tcPr>
            <w:tcW w:w="2160" w:type="dxa"/>
          </w:tcPr>
          <w:p w:rsidR="00D35747" w:rsidRPr="006D7434" w:rsidRDefault="00D35747" w:rsidP="006166E3">
            <w:pPr>
              <w:jc w:val="center"/>
            </w:pPr>
            <w:r>
              <w:t>66,7</w:t>
            </w:r>
          </w:p>
        </w:tc>
      </w:tr>
      <w:tr w:rsidR="00D35747" w:rsidRPr="00C1264E" w:rsidTr="00D35747">
        <w:tc>
          <w:tcPr>
            <w:tcW w:w="4320" w:type="dxa"/>
          </w:tcPr>
          <w:p w:rsidR="00D35747" w:rsidRPr="006D7434" w:rsidRDefault="00D35747" w:rsidP="006166E3">
            <w:pPr>
              <w:jc w:val="center"/>
            </w:pPr>
            <w:r>
              <w:t>Общение с друзьями</w:t>
            </w:r>
          </w:p>
        </w:tc>
        <w:tc>
          <w:tcPr>
            <w:tcW w:w="2520" w:type="dxa"/>
          </w:tcPr>
          <w:p w:rsidR="00D35747" w:rsidRPr="006D7434" w:rsidRDefault="00D35747" w:rsidP="006166E3">
            <w:pPr>
              <w:jc w:val="center"/>
            </w:pPr>
            <w:r>
              <w:t>12</w:t>
            </w:r>
          </w:p>
        </w:tc>
        <w:tc>
          <w:tcPr>
            <w:tcW w:w="2160" w:type="dxa"/>
          </w:tcPr>
          <w:p w:rsidR="00D35747" w:rsidRPr="006D7434" w:rsidRDefault="00D35747" w:rsidP="006166E3">
            <w:pPr>
              <w:jc w:val="center"/>
            </w:pPr>
            <w:r>
              <w:t>80</w:t>
            </w:r>
          </w:p>
        </w:tc>
      </w:tr>
      <w:tr w:rsidR="00D35747" w:rsidRPr="00C1264E" w:rsidTr="00D35747">
        <w:tc>
          <w:tcPr>
            <w:tcW w:w="4320" w:type="dxa"/>
          </w:tcPr>
          <w:p w:rsidR="00D35747" w:rsidRPr="006D7434" w:rsidRDefault="00D35747" w:rsidP="006166E3">
            <w:pPr>
              <w:jc w:val="center"/>
            </w:pPr>
            <w:r>
              <w:t>Просмотр видеозаписей</w:t>
            </w:r>
          </w:p>
        </w:tc>
        <w:tc>
          <w:tcPr>
            <w:tcW w:w="2520" w:type="dxa"/>
          </w:tcPr>
          <w:p w:rsidR="00D35747" w:rsidRPr="006D7434" w:rsidRDefault="00D35747" w:rsidP="006166E3">
            <w:pPr>
              <w:jc w:val="center"/>
            </w:pPr>
            <w:r>
              <w:t>6</w:t>
            </w:r>
          </w:p>
        </w:tc>
        <w:tc>
          <w:tcPr>
            <w:tcW w:w="2160" w:type="dxa"/>
          </w:tcPr>
          <w:p w:rsidR="00D35747" w:rsidRPr="006D7434" w:rsidRDefault="00D35747" w:rsidP="006166E3">
            <w:pPr>
              <w:jc w:val="center"/>
            </w:pPr>
            <w:r>
              <w:t>40</w:t>
            </w:r>
          </w:p>
        </w:tc>
      </w:tr>
      <w:tr w:rsidR="00D35747" w:rsidRPr="00C1264E" w:rsidTr="00D35747">
        <w:tc>
          <w:tcPr>
            <w:tcW w:w="4320" w:type="dxa"/>
          </w:tcPr>
          <w:p w:rsidR="00D35747" w:rsidRPr="006D7434" w:rsidRDefault="00D35747" w:rsidP="006166E3">
            <w:pPr>
              <w:jc w:val="center"/>
            </w:pPr>
            <w:r>
              <w:t>Просмотр ленты новостей</w:t>
            </w:r>
          </w:p>
        </w:tc>
        <w:tc>
          <w:tcPr>
            <w:tcW w:w="2520" w:type="dxa"/>
          </w:tcPr>
          <w:p w:rsidR="00D35747" w:rsidRPr="006D7434" w:rsidRDefault="00D35747" w:rsidP="006166E3">
            <w:pPr>
              <w:jc w:val="center"/>
            </w:pPr>
            <w:r>
              <w:t>9</w:t>
            </w:r>
          </w:p>
        </w:tc>
        <w:tc>
          <w:tcPr>
            <w:tcW w:w="2160" w:type="dxa"/>
          </w:tcPr>
          <w:p w:rsidR="00D35747" w:rsidRPr="006D7434" w:rsidRDefault="00D35747" w:rsidP="006166E3">
            <w:pPr>
              <w:jc w:val="center"/>
            </w:pPr>
            <w:r>
              <w:t>60</w:t>
            </w:r>
          </w:p>
        </w:tc>
      </w:tr>
      <w:tr w:rsidR="00D35747" w:rsidRPr="00C1264E" w:rsidTr="00D35747">
        <w:tc>
          <w:tcPr>
            <w:tcW w:w="4320" w:type="dxa"/>
          </w:tcPr>
          <w:p w:rsidR="00D35747" w:rsidRPr="006D7434" w:rsidRDefault="00D35747" w:rsidP="006166E3">
            <w:pPr>
              <w:jc w:val="center"/>
            </w:pPr>
            <w:r>
              <w:t>Делюсь фото</w:t>
            </w:r>
          </w:p>
        </w:tc>
        <w:tc>
          <w:tcPr>
            <w:tcW w:w="2520" w:type="dxa"/>
          </w:tcPr>
          <w:p w:rsidR="00D35747" w:rsidRPr="006D7434" w:rsidRDefault="00D35747" w:rsidP="006166E3">
            <w:pPr>
              <w:jc w:val="center"/>
            </w:pPr>
            <w:r>
              <w:t>4</w:t>
            </w:r>
          </w:p>
        </w:tc>
        <w:tc>
          <w:tcPr>
            <w:tcW w:w="2160" w:type="dxa"/>
          </w:tcPr>
          <w:p w:rsidR="00D35747" w:rsidRPr="006D7434" w:rsidRDefault="00D35747" w:rsidP="006166E3">
            <w:pPr>
              <w:jc w:val="center"/>
            </w:pPr>
            <w:r>
              <w:t>26,7</w:t>
            </w:r>
          </w:p>
        </w:tc>
      </w:tr>
      <w:tr w:rsidR="00D35747" w:rsidRPr="00C1264E" w:rsidTr="00D35747">
        <w:tc>
          <w:tcPr>
            <w:tcW w:w="9000" w:type="dxa"/>
            <w:gridSpan w:val="3"/>
          </w:tcPr>
          <w:p w:rsidR="00D35747" w:rsidRPr="006D7434" w:rsidRDefault="00D35747" w:rsidP="006166E3">
            <w:pPr>
              <w:jc w:val="center"/>
            </w:pPr>
            <w:r>
              <w:t>Вопрос: Какую информацию о себе Вы выкладываете в социальных сетях?</w:t>
            </w:r>
          </w:p>
        </w:tc>
      </w:tr>
      <w:tr w:rsidR="00D35747" w:rsidRPr="00C1264E" w:rsidTr="00D35747">
        <w:tc>
          <w:tcPr>
            <w:tcW w:w="4320" w:type="dxa"/>
          </w:tcPr>
          <w:p w:rsidR="00D35747" w:rsidRPr="006D7434" w:rsidRDefault="00D35747" w:rsidP="006166E3">
            <w:pPr>
              <w:jc w:val="center"/>
            </w:pPr>
            <w:r>
              <w:t>Пара фотографий, место где я учусь / работаю</w:t>
            </w:r>
          </w:p>
        </w:tc>
        <w:tc>
          <w:tcPr>
            <w:tcW w:w="2520" w:type="dxa"/>
          </w:tcPr>
          <w:p w:rsidR="00D35747" w:rsidRPr="006D7434" w:rsidRDefault="00D35747" w:rsidP="006166E3">
            <w:pPr>
              <w:jc w:val="center"/>
            </w:pPr>
            <w:r>
              <w:t>4</w:t>
            </w:r>
          </w:p>
        </w:tc>
        <w:tc>
          <w:tcPr>
            <w:tcW w:w="2160" w:type="dxa"/>
          </w:tcPr>
          <w:p w:rsidR="00D35747" w:rsidRPr="006D7434" w:rsidRDefault="00D35747" w:rsidP="006166E3">
            <w:pPr>
              <w:jc w:val="center"/>
            </w:pPr>
            <w:r>
              <w:t>26,7</w:t>
            </w:r>
          </w:p>
        </w:tc>
      </w:tr>
      <w:tr w:rsidR="00D35747" w:rsidRPr="00C1264E" w:rsidTr="00D35747">
        <w:tc>
          <w:tcPr>
            <w:tcW w:w="4320" w:type="dxa"/>
          </w:tcPr>
          <w:p w:rsidR="00D35747" w:rsidRPr="006D7434" w:rsidRDefault="00D35747" w:rsidP="006166E3">
            <w:pPr>
              <w:jc w:val="center"/>
            </w:pPr>
            <w:r>
              <w:t>Вообще не выкладываю ничего</w:t>
            </w:r>
          </w:p>
        </w:tc>
        <w:tc>
          <w:tcPr>
            <w:tcW w:w="2520" w:type="dxa"/>
          </w:tcPr>
          <w:p w:rsidR="00D35747" w:rsidRPr="006D7434" w:rsidRDefault="00D35747" w:rsidP="006166E3">
            <w:pPr>
              <w:jc w:val="center"/>
            </w:pPr>
            <w:r>
              <w:t>6</w:t>
            </w:r>
          </w:p>
        </w:tc>
        <w:tc>
          <w:tcPr>
            <w:tcW w:w="2160" w:type="dxa"/>
          </w:tcPr>
          <w:p w:rsidR="00D35747" w:rsidRPr="006D7434" w:rsidRDefault="00D35747" w:rsidP="006166E3">
            <w:pPr>
              <w:jc w:val="center"/>
            </w:pPr>
            <w:r>
              <w:t>40</w:t>
            </w:r>
          </w:p>
        </w:tc>
      </w:tr>
      <w:tr w:rsidR="00D35747" w:rsidRPr="00C1264E" w:rsidTr="00D35747">
        <w:tc>
          <w:tcPr>
            <w:tcW w:w="4320" w:type="dxa"/>
          </w:tcPr>
          <w:p w:rsidR="00D35747" w:rsidRPr="006D7434" w:rsidRDefault="00D35747" w:rsidP="006166E3">
            <w:pPr>
              <w:jc w:val="center"/>
            </w:pPr>
            <w:r>
              <w:t>Выкладываю всю информацию о себе</w:t>
            </w:r>
          </w:p>
        </w:tc>
        <w:tc>
          <w:tcPr>
            <w:tcW w:w="2520" w:type="dxa"/>
          </w:tcPr>
          <w:p w:rsidR="00D35747" w:rsidRPr="006D7434" w:rsidRDefault="00D35747" w:rsidP="006166E3">
            <w:pPr>
              <w:jc w:val="center"/>
            </w:pPr>
            <w:r>
              <w:t>5</w:t>
            </w:r>
          </w:p>
        </w:tc>
        <w:tc>
          <w:tcPr>
            <w:tcW w:w="2160" w:type="dxa"/>
          </w:tcPr>
          <w:p w:rsidR="00D35747" w:rsidRPr="006D7434" w:rsidRDefault="00D35747" w:rsidP="006166E3">
            <w:pPr>
              <w:jc w:val="center"/>
            </w:pPr>
            <w:r>
              <w:t>33,3</w:t>
            </w:r>
          </w:p>
        </w:tc>
      </w:tr>
    </w:tbl>
    <w:p w:rsidR="00D35747" w:rsidRDefault="00D35747" w:rsidP="00D35747">
      <w:pPr>
        <w:spacing w:line="360" w:lineRule="auto"/>
        <w:ind w:firstLine="709"/>
        <w:jc w:val="both"/>
        <w:rPr>
          <w:sz w:val="28"/>
          <w:szCs w:val="28"/>
        </w:rPr>
      </w:pPr>
    </w:p>
    <w:p w:rsidR="00D35747" w:rsidRDefault="00D35747" w:rsidP="00D35747">
      <w:pPr>
        <w:spacing w:line="360" w:lineRule="auto"/>
        <w:ind w:firstLine="709"/>
        <w:jc w:val="both"/>
        <w:rPr>
          <w:sz w:val="28"/>
          <w:szCs w:val="28"/>
        </w:rPr>
      </w:pPr>
      <w:r>
        <w:rPr>
          <w:sz w:val="28"/>
          <w:szCs w:val="28"/>
        </w:rPr>
        <w:t xml:space="preserve">Проведенное анкетирование показало, что большинство из подростков области зарегистрировано в социальной сети «ВКонтакте» (80%), а также «Одноклассники» (60%) и </w:t>
      </w:r>
      <w:r w:rsidRPr="00B53A96">
        <w:rPr>
          <w:sz w:val="28"/>
          <w:szCs w:val="28"/>
        </w:rPr>
        <w:t>Facebook</w:t>
      </w:r>
      <w:r>
        <w:rPr>
          <w:sz w:val="28"/>
          <w:szCs w:val="28"/>
        </w:rPr>
        <w:t xml:space="preserve"> (60%). Большинство подростков-пользователей социальных сетей, участвующих в эмпирическом исследовании, посещают их 5 лет (60% респондентов). Лишь только 2 подростка (13,3% респондентов) посещают социальные сети всего 1 год.</w:t>
      </w:r>
    </w:p>
    <w:p w:rsidR="00D35747" w:rsidRDefault="00D35747" w:rsidP="00D35747">
      <w:pPr>
        <w:spacing w:line="360" w:lineRule="auto"/>
        <w:ind w:firstLine="709"/>
        <w:jc w:val="both"/>
        <w:rPr>
          <w:sz w:val="28"/>
          <w:szCs w:val="28"/>
        </w:rPr>
      </w:pPr>
      <w:r>
        <w:rPr>
          <w:sz w:val="28"/>
          <w:szCs w:val="28"/>
        </w:rPr>
        <w:t>Основными причинами, которые побудили их посещать социальные сети, подростки называют совет друзей (10% респондентов) и любопытство (10%). Среди одной из причин также называется желание завести новых друзей.</w:t>
      </w:r>
    </w:p>
    <w:p w:rsidR="00D35747" w:rsidRDefault="00D35747" w:rsidP="00D35747">
      <w:pPr>
        <w:spacing w:line="360" w:lineRule="auto"/>
        <w:ind w:firstLine="709"/>
        <w:jc w:val="both"/>
        <w:rPr>
          <w:sz w:val="28"/>
          <w:szCs w:val="28"/>
        </w:rPr>
      </w:pPr>
      <w:r>
        <w:rPr>
          <w:sz w:val="28"/>
          <w:szCs w:val="28"/>
        </w:rPr>
        <w:t>Большая часть подростков, участвующих в анкетировании, проводят в социальных сетях более 3-х часов в день (60%). Небольшое количество времени (от 1 часа до 3-х часов) в социальных сетях проводит лишь 1 респондент. Наименьшее время (от 20 минут до 1 часа) проводят за рассматриваемым занятием 26,7 % опрошенных подростков.</w:t>
      </w:r>
    </w:p>
    <w:p w:rsidR="00D35747" w:rsidRDefault="00D35747" w:rsidP="00D35747">
      <w:pPr>
        <w:spacing w:line="360" w:lineRule="auto"/>
        <w:ind w:firstLine="709"/>
        <w:jc w:val="both"/>
        <w:rPr>
          <w:sz w:val="28"/>
          <w:szCs w:val="28"/>
        </w:rPr>
      </w:pPr>
      <w:r>
        <w:rPr>
          <w:sz w:val="28"/>
          <w:szCs w:val="28"/>
        </w:rPr>
        <w:t>Анализ результатов анкетирования показал, что социальные сети привлекают</w:t>
      </w:r>
      <w:r w:rsidR="003E48E0">
        <w:rPr>
          <w:sz w:val="28"/>
          <w:szCs w:val="28"/>
        </w:rPr>
        <w:t xml:space="preserve"> </w:t>
      </w:r>
      <w:r>
        <w:rPr>
          <w:sz w:val="28"/>
          <w:szCs w:val="28"/>
        </w:rPr>
        <w:t xml:space="preserve">подростков, как, в первую очередь, возможностью общаться с </w:t>
      </w:r>
      <w:r w:rsidR="00A41262">
        <w:rPr>
          <w:sz w:val="28"/>
          <w:szCs w:val="28"/>
        </w:rPr>
        <w:lastRenderedPageBreak/>
        <w:t>друзьями (</w:t>
      </w:r>
      <w:r>
        <w:rPr>
          <w:sz w:val="28"/>
          <w:szCs w:val="28"/>
        </w:rPr>
        <w:t xml:space="preserve">выделили 80% респондентов) и прослушивать музыку (66,7%), так и возможностью просматривать ленты новостей (60% пользователе), видеозаписи (40%). Кроме того, социальные сети привлекают незначительное количество </w:t>
      </w:r>
      <w:r w:rsidR="00A41262">
        <w:rPr>
          <w:sz w:val="28"/>
          <w:szCs w:val="28"/>
        </w:rPr>
        <w:t>подростков возможностью</w:t>
      </w:r>
      <w:r>
        <w:rPr>
          <w:sz w:val="28"/>
          <w:szCs w:val="28"/>
        </w:rPr>
        <w:t xml:space="preserve"> делиться фото (26,7%).</w:t>
      </w:r>
    </w:p>
    <w:p w:rsidR="007F7BBD" w:rsidRDefault="00D35747" w:rsidP="007F7BBD">
      <w:pPr>
        <w:spacing w:line="360" w:lineRule="auto"/>
        <w:ind w:firstLine="709"/>
        <w:jc w:val="both"/>
        <w:rPr>
          <w:sz w:val="28"/>
          <w:szCs w:val="28"/>
        </w:rPr>
      </w:pPr>
      <w:r>
        <w:rPr>
          <w:sz w:val="28"/>
          <w:szCs w:val="28"/>
        </w:rPr>
        <w:t xml:space="preserve">Таким образом, </w:t>
      </w:r>
      <w:r w:rsidR="007F7BBD">
        <w:rPr>
          <w:sz w:val="28"/>
          <w:szCs w:val="28"/>
        </w:rPr>
        <w:t xml:space="preserve">социальные сети оказывают значительное влияние на подростков. При этом одной из их задач заключается в том, чтобы </w:t>
      </w:r>
      <w:r w:rsidR="007F7BBD" w:rsidRPr="00A647B9">
        <w:rPr>
          <w:sz w:val="28"/>
          <w:szCs w:val="28"/>
        </w:rPr>
        <w:t>отст</w:t>
      </w:r>
      <w:r w:rsidR="007F7BBD">
        <w:rPr>
          <w:sz w:val="28"/>
          <w:szCs w:val="28"/>
        </w:rPr>
        <w:t>оять</w:t>
      </w:r>
      <w:r w:rsidR="007F7BBD" w:rsidRPr="00A647B9">
        <w:rPr>
          <w:sz w:val="28"/>
          <w:szCs w:val="28"/>
        </w:rPr>
        <w:t xml:space="preserve"> собстве</w:t>
      </w:r>
      <w:r w:rsidR="007F7BBD">
        <w:rPr>
          <w:sz w:val="28"/>
          <w:szCs w:val="28"/>
        </w:rPr>
        <w:t>н</w:t>
      </w:r>
      <w:r w:rsidR="007F7BBD" w:rsidRPr="00A647B9">
        <w:rPr>
          <w:sz w:val="28"/>
          <w:szCs w:val="28"/>
        </w:rPr>
        <w:t>н</w:t>
      </w:r>
      <w:r w:rsidR="007F7BBD">
        <w:rPr>
          <w:sz w:val="28"/>
          <w:szCs w:val="28"/>
        </w:rPr>
        <w:t>ую</w:t>
      </w:r>
      <w:r w:rsidR="007F7BBD" w:rsidRPr="00A647B9">
        <w:rPr>
          <w:sz w:val="28"/>
          <w:szCs w:val="28"/>
        </w:rPr>
        <w:t xml:space="preserve"> идентичност</w:t>
      </w:r>
      <w:r w:rsidR="007F7BBD">
        <w:rPr>
          <w:sz w:val="28"/>
          <w:szCs w:val="28"/>
        </w:rPr>
        <w:t xml:space="preserve">ь </w:t>
      </w:r>
      <w:r w:rsidR="007F7BBD" w:rsidRPr="00A647B9">
        <w:rPr>
          <w:sz w:val="28"/>
          <w:szCs w:val="28"/>
        </w:rPr>
        <w:t xml:space="preserve">в </w:t>
      </w:r>
      <w:r w:rsidR="007F7BBD">
        <w:rPr>
          <w:sz w:val="28"/>
          <w:szCs w:val="28"/>
        </w:rPr>
        <w:t>виртуальном пространстве</w:t>
      </w:r>
      <w:r w:rsidR="007F7BBD" w:rsidRPr="00A647B9">
        <w:rPr>
          <w:sz w:val="28"/>
          <w:szCs w:val="28"/>
        </w:rPr>
        <w:t xml:space="preserve">. </w:t>
      </w:r>
      <w:r w:rsidR="007F7BBD" w:rsidRPr="00410B55">
        <w:rPr>
          <w:sz w:val="28"/>
          <w:szCs w:val="28"/>
        </w:rPr>
        <w:t xml:space="preserve">В </w:t>
      </w:r>
      <w:r w:rsidR="007F7BBD">
        <w:rPr>
          <w:sz w:val="28"/>
          <w:szCs w:val="28"/>
        </w:rPr>
        <w:t>социальной сети могут быть</w:t>
      </w:r>
      <w:r w:rsidR="007F7BBD" w:rsidRPr="00410B55">
        <w:rPr>
          <w:sz w:val="28"/>
          <w:szCs w:val="28"/>
        </w:rPr>
        <w:t xml:space="preserve"> удовлетворен</w:t>
      </w:r>
      <w:r w:rsidR="007F7BBD">
        <w:rPr>
          <w:sz w:val="28"/>
          <w:szCs w:val="28"/>
        </w:rPr>
        <w:t>ы</w:t>
      </w:r>
      <w:r w:rsidR="007F7BBD" w:rsidRPr="00410B55">
        <w:rPr>
          <w:sz w:val="28"/>
          <w:szCs w:val="28"/>
        </w:rPr>
        <w:t xml:space="preserve"> значимы</w:t>
      </w:r>
      <w:r w:rsidR="007F7BBD">
        <w:rPr>
          <w:sz w:val="28"/>
          <w:szCs w:val="28"/>
        </w:rPr>
        <w:t>е</w:t>
      </w:r>
      <w:r w:rsidR="007F7BBD" w:rsidRPr="00410B55">
        <w:rPr>
          <w:sz w:val="28"/>
          <w:szCs w:val="28"/>
        </w:rPr>
        <w:t xml:space="preserve"> потребност</w:t>
      </w:r>
      <w:r w:rsidR="007F7BBD">
        <w:rPr>
          <w:sz w:val="28"/>
          <w:szCs w:val="28"/>
        </w:rPr>
        <w:t>и</w:t>
      </w:r>
      <w:r w:rsidR="007F7BBD" w:rsidRPr="00410B55">
        <w:rPr>
          <w:sz w:val="28"/>
          <w:szCs w:val="28"/>
        </w:rPr>
        <w:t xml:space="preserve"> </w:t>
      </w:r>
      <w:r w:rsidR="007F7BBD">
        <w:rPr>
          <w:sz w:val="28"/>
          <w:szCs w:val="28"/>
        </w:rPr>
        <w:t>подростка. Социальная сеть способствует установлению, расширению</w:t>
      </w:r>
      <w:r w:rsidR="007F7BBD" w:rsidRPr="002314A1">
        <w:rPr>
          <w:sz w:val="28"/>
          <w:szCs w:val="28"/>
        </w:rPr>
        <w:t xml:space="preserve"> и углуб</w:t>
      </w:r>
      <w:r w:rsidR="007F7BBD">
        <w:rPr>
          <w:sz w:val="28"/>
          <w:szCs w:val="28"/>
        </w:rPr>
        <w:t>лению</w:t>
      </w:r>
      <w:r w:rsidR="007F7BBD" w:rsidRPr="002314A1">
        <w:rPr>
          <w:sz w:val="28"/>
          <w:szCs w:val="28"/>
        </w:rPr>
        <w:t xml:space="preserve"> социальны</w:t>
      </w:r>
      <w:r w:rsidR="007F7BBD">
        <w:rPr>
          <w:sz w:val="28"/>
          <w:szCs w:val="28"/>
        </w:rPr>
        <w:t>х</w:t>
      </w:r>
      <w:r w:rsidR="007F7BBD" w:rsidRPr="002314A1">
        <w:rPr>
          <w:sz w:val="28"/>
          <w:szCs w:val="28"/>
        </w:rPr>
        <w:t xml:space="preserve"> связ</w:t>
      </w:r>
      <w:r w:rsidR="007F7BBD">
        <w:rPr>
          <w:sz w:val="28"/>
          <w:szCs w:val="28"/>
        </w:rPr>
        <w:t>ей среди подростков</w:t>
      </w:r>
      <w:r w:rsidR="007F7BBD" w:rsidRPr="002314A1">
        <w:rPr>
          <w:sz w:val="28"/>
          <w:szCs w:val="28"/>
        </w:rPr>
        <w:t>, формируя специфическую структуру отношений, социали</w:t>
      </w:r>
      <w:r w:rsidR="007F7BBD">
        <w:rPr>
          <w:sz w:val="28"/>
          <w:szCs w:val="28"/>
        </w:rPr>
        <w:t>зации</w:t>
      </w:r>
      <w:r w:rsidR="007F7BBD" w:rsidRPr="002314A1">
        <w:rPr>
          <w:sz w:val="28"/>
          <w:szCs w:val="28"/>
        </w:rPr>
        <w:t>, самореали</w:t>
      </w:r>
      <w:r w:rsidR="007F7BBD">
        <w:rPr>
          <w:sz w:val="28"/>
          <w:szCs w:val="28"/>
        </w:rPr>
        <w:t>зации подростка</w:t>
      </w:r>
      <w:r w:rsidR="007F7BBD" w:rsidRPr="002314A1">
        <w:rPr>
          <w:sz w:val="28"/>
          <w:szCs w:val="28"/>
        </w:rPr>
        <w:t xml:space="preserve">, </w:t>
      </w:r>
      <w:r w:rsidR="007F7BBD">
        <w:rPr>
          <w:sz w:val="28"/>
          <w:szCs w:val="28"/>
        </w:rPr>
        <w:t xml:space="preserve">который </w:t>
      </w:r>
      <w:r w:rsidR="007F7BBD" w:rsidRPr="002314A1">
        <w:rPr>
          <w:sz w:val="28"/>
          <w:szCs w:val="28"/>
        </w:rPr>
        <w:t>генерирует и потребляет любую, интересующую его информацию через различные коммуникационные каналы в определенных формах.</w:t>
      </w:r>
      <w:r w:rsidR="007F7BBD">
        <w:rPr>
          <w:sz w:val="28"/>
          <w:szCs w:val="28"/>
        </w:rPr>
        <w:t xml:space="preserve"> Об этом свидетельствует как анализ научной литературы, так и эмпирическое исследование. Однако, отмечается наличие</w:t>
      </w:r>
      <w:r w:rsidR="007F7BBD" w:rsidRPr="00410B55">
        <w:rPr>
          <w:sz w:val="28"/>
          <w:szCs w:val="28"/>
        </w:rPr>
        <w:t xml:space="preserve"> многочисленны</w:t>
      </w:r>
      <w:r w:rsidR="007F7BBD">
        <w:rPr>
          <w:sz w:val="28"/>
          <w:szCs w:val="28"/>
        </w:rPr>
        <w:t>х</w:t>
      </w:r>
      <w:r w:rsidR="007F7BBD" w:rsidRPr="00410B55">
        <w:rPr>
          <w:sz w:val="28"/>
          <w:szCs w:val="28"/>
        </w:rPr>
        <w:t xml:space="preserve"> риск</w:t>
      </w:r>
      <w:r w:rsidR="007F7BBD">
        <w:rPr>
          <w:sz w:val="28"/>
          <w:szCs w:val="28"/>
        </w:rPr>
        <w:t>ов</w:t>
      </w:r>
      <w:r w:rsidR="007F7BBD" w:rsidRPr="00410B55">
        <w:rPr>
          <w:sz w:val="28"/>
          <w:szCs w:val="28"/>
        </w:rPr>
        <w:t xml:space="preserve"> пользования социальными сетями</w:t>
      </w:r>
      <w:r w:rsidR="007F7BBD">
        <w:rPr>
          <w:sz w:val="28"/>
          <w:szCs w:val="28"/>
        </w:rPr>
        <w:t xml:space="preserve">, одной из которых является наличие </w:t>
      </w:r>
      <w:r w:rsidR="007F7BBD" w:rsidRPr="00410B55">
        <w:rPr>
          <w:sz w:val="28"/>
          <w:szCs w:val="28"/>
        </w:rPr>
        <w:t>нежелательн</w:t>
      </w:r>
      <w:r w:rsidR="007F7BBD">
        <w:rPr>
          <w:sz w:val="28"/>
          <w:szCs w:val="28"/>
        </w:rPr>
        <w:t xml:space="preserve">ой </w:t>
      </w:r>
      <w:r w:rsidR="007F7BBD" w:rsidRPr="00410B55">
        <w:rPr>
          <w:sz w:val="28"/>
          <w:szCs w:val="28"/>
        </w:rPr>
        <w:t>«прозрачност</w:t>
      </w:r>
      <w:r w:rsidR="007F7BBD">
        <w:rPr>
          <w:sz w:val="28"/>
          <w:szCs w:val="28"/>
        </w:rPr>
        <w:t>и</w:t>
      </w:r>
      <w:r w:rsidR="007F7BBD" w:rsidRPr="00410B55">
        <w:rPr>
          <w:sz w:val="28"/>
          <w:szCs w:val="28"/>
        </w:rPr>
        <w:t>» жизненной сферы</w:t>
      </w:r>
      <w:r w:rsidR="007F7BBD">
        <w:rPr>
          <w:sz w:val="28"/>
          <w:szCs w:val="28"/>
        </w:rPr>
        <w:t xml:space="preserve"> подростка для посторонних, возникновение</w:t>
      </w:r>
      <w:r w:rsidR="007F7BBD" w:rsidRPr="009A4DBB">
        <w:rPr>
          <w:sz w:val="28"/>
          <w:szCs w:val="28"/>
        </w:rPr>
        <w:t xml:space="preserve"> опасност</w:t>
      </w:r>
      <w:r w:rsidR="007F7BBD">
        <w:rPr>
          <w:sz w:val="28"/>
          <w:szCs w:val="28"/>
        </w:rPr>
        <w:t>и</w:t>
      </w:r>
      <w:r w:rsidR="007F7BBD" w:rsidRPr="009A4DBB">
        <w:rPr>
          <w:sz w:val="28"/>
          <w:szCs w:val="28"/>
        </w:rPr>
        <w:t xml:space="preserve"> чрезмерной увлеченности личнос</w:t>
      </w:r>
      <w:r w:rsidR="007F7BBD">
        <w:rPr>
          <w:sz w:val="28"/>
          <w:szCs w:val="28"/>
        </w:rPr>
        <w:t>ти ее цифровыми идентификациями.</w:t>
      </w:r>
    </w:p>
    <w:p w:rsidR="000A0FE1" w:rsidRPr="000A0FE1" w:rsidRDefault="000A0FE1" w:rsidP="007F7BBD">
      <w:pPr>
        <w:spacing w:line="360" w:lineRule="auto"/>
        <w:rPr>
          <w:b/>
          <w:sz w:val="28"/>
          <w:szCs w:val="28"/>
        </w:rPr>
      </w:pPr>
    </w:p>
    <w:p w:rsidR="008075A7" w:rsidRDefault="000A0FE1" w:rsidP="00806DFE">
      <w:pPr>
        <w:spacing w:line="360" w:lineRule="auto"/>
        <w:jc w:val="center"/>
        <w:rPr>
          <w:b/>
          <w:sz w:val="28"/>
          <w:szCs w:val="28"/>
        </w:rPr>
      </w:pPr>
      <w:r w:rsidRPr="000A0FE1">
        <w:rPr>
          <w:b/>
          <w:sz w:val="28"/>
          <w:szCs w:val="28"/>
        </w:rPr>
        <w:t>3.2. Социологическое исследование на тему: «Влияние СМИ на досуг подростков»</w:t>
      </w:r>
    </w:p>
    <w:p w:rsidR="00215AAC" w:rsidRPr="00806DFE" w:rsidRDefault="00215AAC" w:rsidP="00806DFE">
      <w:pPr>
        <w:spacing w:line="360" w:lineRule="auto"/>
        <w:jc w:val="center"/>
        <w:rPr>
          <w:b/>
        </w:rPr>
      </w:pPr>
    </w:p>
    <w:p w:rsidR="006E4746" w:rsidRDefault="006E4746" w:rsidP="00806DFE">
      <w:pPr>
        <w:pStyle w:val="NoSpacing"/>
        <w:spacing w:line="360" w:lineRule="auto"/>
        <w:jc w:val="center"/>
        <w:rPr>
          <w:rFonts w:ascii="Times New Roman" w:hAnsi="Times New Roman"/>
          <w:b/>
          <w:sz w:val="28"/>
          <w:szCs w:val="28"/>
        </w:rPr>
      </w:pPr>
      <w:r>
        <w:rPr>
          <w:rFonts w:ascii="Times New Roman" w:hAnsi="Times New Roman"/>
          <w:b/>
          <w:sz w:val="28"/>
          <w:szCs w:val="28"/>
        </w:rPr>
        <w:t>План исследования</w:t>
      </w:r>
    </w:p>
    <w:p w:rsidR="00215AAC" w:rsidRPr="00806DFE" w:rsidRDefault="00215AAC" w:rsidP="00806DFE">
      <w:pPr>
        <w:pStyle w:val="NoSpacing"/>
        <w:spacing w:line="360" w:lineRule="auto"/>
        <w:jc w:val="center"/>
        <w:rPr>
          <w:rFonts w:ascii="Times New Roman" w:hAnsi="Times New Roman"/>
          <w:b/>
          <w:sz w:val="28"/>
          <w:szCs w:val="28"/>
        </w:rPr>
      </w:pPr>
    </w:p>
    <w:p w:rsidR="006E4746" w:rsidRPr="00F0603C" w:rsidRDefault="006E4746" w:rsidP="00924B82">
      <w:pPr>
        <w:pStyle w:val="ListParagraph"/>
        <w:spacing w:line="360" w:lineRule="auto"/>
        <w:ind w:left="0" w:firstLine="720"/>
        <w:jc w:val="both"/>
        <w:rPr>
          <w:sz w:val="28"/>
          <w:szCs w:val="28"/>
        </w:rPr>
      </w:pPr>
      <w:r>
        <w:rPr>
          <w:b/>
          <w:sz w:val="28"/>
          <w:szCs w:val="28"/>
        </w:rPr>
        <w:t xml:space="preserve">1. </w:t>
      </w:r>
      <w:r>
        <w:rPr>
          <w:sz w:val="28"/>
          <w:szCs w:val="28"/>
        </w:rPr>
        <w:t>Анализ средств массовой информации, которые используются при проведении и организации досуга подростков.</w:t>
      </w:r>
    </w:p>
    <w:p w:rsidR="00D90B05" w:rsidRPr="00D817B8" w:rsidRDefault="006E4746" w:rsidP="00924B82">
      <w:pPr>
        <w:spacing w:line="360" w:lineRule="auto"/>
        <w:ind w:firstLine="709"/>
        <w:jc w:val="both"/>
        <w:rPr>
          <w:kern w:val="1"/>
          <w:sz w:val="28"/>
          <w:szCs w:val="28"/>
        </w:rPr>
      </w:pPr>
      <w:r>
        <w:rPr>
          <w:b/>
          <w:sz w:val="28"/>
          <w:szCs w:val="28"/>
        </w:rPr>
        <w:t xml:space="preserve">2. </w:t>
      </w:r>
      <w:r w:rsidR="00D90B05" w:rsidRPr="00744335">
        <w:rPr>
          <w:sz w:val="28"/>
          <w:szCs w:val="28"/>
        </w:rPr>
        <w:t>Составить</w:t>
      </w:r>
      <w:r w:rsidR="00D90B05">
        <w:rPr>
          <w:sz w:val="28"/>
          <w:szCs w:val="28"/>
        </w:rPr>
        <w:t xml:space="preserve"> и апробировать анкету </w:t>
      </w:r>
      <w:r w:rsidR="00D90B05" w:rsidRPr="00F0603C">
        <w:rPr>
          <w:sz w:val="28"/>
          <w:szCs w:val="28"/>
        </w:rPr>
        <w:t>«Влияние СМИ на досуг подростков»</w:t>
      </w:r>
      <w:r w:rsidR="00D2709D">
        <w:rPr>
          <w:sz w:val="28"/>
          <w:szCs w:val="28"/>
        </w:rPr>
        <w:t xml:space="preserve"> (</w:t>
      </w:r>
      <w:r w:rsidR="00D2709D">
        <w:rPr>
          <w:kern w:val="1"/>
          <w:sz w:val="28"/>
          <w:szCs w:val="28"/>
        </w:rPr>
        <w:t>Приложение 1)</w:t>
      </w:r>
      <w:r w:rsidR="00D75743">
        <w:rPr>
          <w:kern w:val="1"/>
          <w:sz w:val="28"/>
          <w:szCs w:val="28"/>
        </w:rPr>
        <w:t xml:space="preserve">. </w:t>
      </w:r>
    </w:p>
    <w:p w:rsidR="006E4746" w:rsidRDefault="006E4746" w:rsidP="006E4746">
      <w:pPr>
        <w:pStyle w:val="ListParagraph"/>
        <w:spacing w:line="360" w:lineRule="auto"/>
        <w:ind w:left="0" w:firstLine="720"/>
        <w:jc w:val="both"/>
        <w:rPr>
          <w:sz w:val="28"/>
          <w:szCs w:val="28"/>
        </w:rPr>
      </w:pPr>
      <w:r>
        <w:rPr>
          <w:b/>
          <w:sz w:val="28"/>
          <w:szCs w:val="28"/>
        </w:rPr>
        <w:lastRenderedPageBreak/>
        <w:t xml:space="preserve">3. </w:t>
      </w:r>
      <w:r>
        <w:rPr>
          <w:sz w:val="28"/>
          <w:szCs w:val="28"/>
        </w:rPr>
        <w:t>Провести анкетирование среди подростков.</w:t>
      </w:r>
    </w:p>
    <w:p w:rsidR="006E4746" w:rsidRDefault="006E4746" w:rsidP="0021477D">
      <w:pPr>
        <w:pStyle w:val="ListParagraph"/>
        <w:spacing w:line="360" w:lineRule="auto"/>
        <w:ind w:left="0" w:firstLine="720"/>
        <w:jc w:val="both"/>
        <w:rPr>
          <w:sz w:val="28"/>
          <w:szCs w:val="28"/>
        </w:rPr>
      </w:pPr>
      <w:r>
        <w:rPr>
          <w:b/>
          <w:sz w:val="28"/>
          <w:szCs w:val="28"/>
        </w:rPr>
        <w:t>4.</w:t>
      </w:r>
      <w:r>
        <w:rPr>
          <w:sz w:val="28"/>
          <w:szCs w:val="28"/>
        </w:rPr>
        <w:t xml:space="preserve"> Анализ результатов анкетирования.</w:t>
      </w:r>
    </w:p>
    <w:p w:rsidR="006E4746" w:rsidRDefault="006E4746" w:rsidP="0021477D">
      <w:pPr>
        <w:pStyle w:val="ListParagraph"/>
        <w:spacing w:line="360" w:lineRule="auto"/>
        <w:ind w:left="0" w:firstLine="720"/>
        <w:jc w:val="both"/>
        <w:rPr>
          <w:sz w:val="28"/>
          <w:szCs w:val="28"/>
        </w:rPr>
      </w:pPr>
      <w:r>
        <w:rPr>
          <w:b/>
          <w:sz w:val="28"/>
          <w:szCs w:val="28"/>
        </w:rPr>
        <w:t>5.</w:t>
      </w:r>
      <w:r>
        <w:rPr>
          <w:sz w:val="28"/>
          <w:szCs w:val="28"/>
        </w:rPr>
        <w:t xml:space="preserve"> Выводы социологического исследования</w:t>
      </w:r>
      <w:r w:rsidR="007F7BBD">
        <w:rPr>
          <w:sz w:val="28"/>
          <w:szCs w:val="28"/>
        </w:rPr>
        <w:t xml:space="preserve"> (таблица 4)</w:t>
      </w:r>
      <w:r>
        <w:rPr>
          <w:sz w:val="28"/>
          <w:szCs w:val="28"/>
        </w:rPr>
        <w:t>.</w:t>
      </w:r>
    </w:p>
    <w:p w:rsidR="006E4746" w:rsidRDefault="006E4746" w:rsidP="0021477D">
      <w:pPr>
        <w:pStyle w:val="NoSpacing"/>
        <w:spacing w:line="360" w:lineRule="auto"/>
        <w:ind w:firstLine="709"/>
        <w:jc w:val="both"/>
        <w:rPr>
          <w:rFonts w:ascii="Times New Roman" w:hAnsi="Times New Roman"/>
          <w:sz w:val="28"/>
          <w:szCs w:val="28"/>
        </w:rPr>
      </w:pPr>
    </w:p>
    <w:p w:rsidR="006E4746" w:rsidRPr="007F7BBD" w:rsidRDefault="007F7BBD" w:rsidP="0021477D">
      <w:pPr>
        <w:tabs>
          <w:tab w:val="left" w:pos="142"/>
          <w:tab w:val="left" w:pos="426"/>
        </w:tabs>
        <w:spacing w:line="360" w:lineRule="auto"/>
        <w:jc w:val="center"/>
        <w:rPr>
          <w:sz w:val="28"/>
          <w:szCs w:val="28"/>
        </w:rPr>
      </w:pPr>
      <w:r>
        <w:rPr>
          <w:sz w:val="28"/>
          <w:szCs w:val="28"/>
        </w:rPr>
        <w:t xml:space="preserve">Таблица 4 - </w:t>
      </w:r>
      <w:r w:rsidR="00D817B8" w:rsidRPr="007F7BBD">
        <w:rPr>
          <w:sz w:val="28"/>
          <w:szCs w:val="28"/>
        </w:rPr>
        <w:t>ПЛАН-ГРАФИК ПРОВЕДЕНИЯ СОЦИОЛОГИЧЕСКОГО ИССЛЕДОВАНИЯ</w:t>
      </w:r>
    </w:p>
    <w:tbl>
      <w:tblPr>
        <w:tblpPr w:leftFromText="180" w:rightFromText="180" w:vertAnchor="text" w:horzAnchor="margin" w:tblpX="273" w:tblpY="20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3616"/>
        <w:gridCol w:w="1661"/>
        <w:gridCol w:w="3333"/>
      </w:tblGrid>
      <w:tr w:rsidR="006E4746" w:rsidTr="006166E3">
        <w:trPr>
          <w:trHeight w:val="314"/>
        </w:trPr>
        <w:tc>
          <w:tcPr>
            <w:tcW w:w="498" w:type="dxa"/>
          </w:tcPr>
          <w:p w:rsidR="006E4746" w:rsidRDefault="006E4746" w:rsidP="006166E3">
            <w:pPr>
              <w:pStyle w:val="ListParagraph"/>
              <w:tabs>
                <w:tab w:val="left" w:pos="142"/>
                <w:tab w:val="left" w:pos="426"/>
              </w:tabs>
              <w:ind w:left="0"/>
              <w:jc w:val="both"/>
              <w:rPr>
                <w:b/>
                <w:sz w:val="28"/>
                <w:szCs w:val="28"/>
              </w:rPr>
            </w:pPr>
            <w:r>
              <w:rPr>
                <w:b/>
                <w:sz w:val="28"/>
                <w:szCs w:val="28"/>
              </w:rPr>
              <w:t>№</w:t>
            </w:r>
          </w:p>
        </w:tc>
        <w:tc>
          <w:tcPr>
            <w:tcW w:w="3616" w:type="dxa"/>
          </w:tcPr>
          <w:p w:rsidR="006E4746" w:rsidRDefault="006E4746" w:rsidP="0021477D">
            <w:pPr>
              <w:pStyle w:val="ListParagraph"/>
              <w:tabs>
                <w:tab w:val="left" w:pos="142"/>
                <w:tab w:val="left" w:pos="426"/>
              </w:tabs>
              <w:spacing w:line="360" w:lineRule="auto"/>
              <w:ind w:left="0"/>
              <w:jc w:val="both"/>
              <w:rPr>
                <w:b/>
                <w:sz w:val="28"/>
                <w:szCs w:val="28"/>
              </w:rPr>
            </w:pPr>
            <w:r>
              <w:rPr>
                <w:b/>
                <w:sz w:val="28"/>
                <w:szCs w:val="28"/>
              </w:rPr>
              <w:t>Этап исследования</w:t>
            </w:r>
          </w:p>
        </w:tc>
        <w:tc>
          <w:tcPr>
            <w:tcW w:w="1661" w:type="dxa"/>
          </w:tcPr>
          <w:p w:rsidR="006E4746" w:rsidRDefault="006E4746" w:rsidP="0021477D">
            <w:pPr>
              <w:pStyle w:val="ListParagraph"/>
              <w:tabs>
                <w:tab w:val="left" w:pos="142"/>
                <w:tab w:val="left" w:pos="426"/>
              </w:tabs>
              <w:spacing w:line="360" w:lineRule="auto"/>
              <w:ind w:left="0"/>
              <w:jc w:val="both"/>
              <w:rPr>
                <w:b/>
                <w:sz w:val="28"/>
                <w:szCs w:val="28"/>
              </w:rPr>
            </w:pPr>
            <w:r>
              <w:rPr>
                <w:b/>
                <w:sz w:val="28"/>
                <w:szCs w:val="28"/>
              </w:rPr>
              <w:t>Сроки</w:t>
            </w:r>
          </w:p>
        </w:tc>
        <w:tc>
          <w:tcPr>
            <w:tcW w:w="3333" w:type="dxa"/>
          </w:tcPr>
          <w:p w:rsidR="006E4746" w:rsidRDefault="006E4746" w:rsidP="0021477D">
            <w:pPr>
              <w:pStyle w:val="ListParagraph"/>
              <w:tabs>
                <w:tab w:val="left" w:pos="142"/>
                <w:tab w:val="left" w:pos="426"/>
              </w:tabs>
              <w:spacing w:line="360" w:lineRule="auto"/>
              <w:ind w:left="0"/>
              <w:jc w:val="both"/>
              <w:rPr>
                <w:b/>
                <w:sz w:val="28"/>
                <w:szCs w:val="28"/>
              </w:rPr>
            </w:pPr>
            <w:r>
              <w:rPr>
                <w:b/>
                <w:sz w:val="28"/>
                <w:szCs w:val="28"/>
              </w:rPr>
              <w:t>Ответственный</w:t>
            </w:r>
          </w:p>
        </w:tc>
      </w:tr>
      <w:tr w:rsidR="00CB5D74" w:rsidTr="006166E3">
        <w:trPr>
          <w:trHeight w:val="314"/>
        </w:trPr>
        <w:tc>
          <w:tcPr>
            <w:tcW w:w="498" w:type="dxa"/>
          </w:tcPr>
          <w:p w:rsidR="00CB5D74" w:rsidRDefault="00CB5D74" w:rsidP="00CB5D74">
            <w:pPr>
              <w:pStyle w:val="ListParagraph"/>
              <w:tabs>
                <w:tab w:val="left" w:pos="142"/>
                <w:tab w:val="left" w:pos="426"/>
              </w:tabs>
              <w:ind w:left="0"/>
              <w:jc w:val="both"/>
              <w:rPr>
                <w:b/>
                <w:sz w:val="28"/>
                <w:szCs w:val="28"/>
              </w:rPr>
            </w:pPr>
            <w:r>
              <w:rPr>
                <w:b/>
                <w:sz w:val="28"/>
                <w:szCs w:val="28"/>
              </w:rPr>
              <w:t>1</w:t>
            </w:r>
          </w:p>
        </w:tc>
        <w:tc>
          <w:tcPr>
            <w:tcW w:w="3616" w:type="dxa"/>
          </w:tcPr>
          <w:p w:rsidR="00CB5D74" w:rsidRDefault="00CB5D74" w:rsidP="0021477D">
            <w:pPr>
              <w:pStyle w:val="ListParagraph"/>
              <w:tabs>
                <w:tab w:val="left" w:pos="142"/>
                <w:tab w:val="left" w:pos="426"/>
              </w:tabs>
              <w:spacing w:line="360" w:lineRule="auto"/>
              <w:ind w:left="0"/>
              <w:jc w:val="both"/>
              <w:rPr>
                <w:b/>
                <w:sz w:val="28"/>
                <w:szCs w:val="28"/>
              </w:rPr>
            </w:pPr>
            <w:r>
              <w:rPr>
                <w:b/>
                <w:sz w:val="28"/>
                <w:szCs w:val="28"/>
              </w:rPr>
              <w:t>Организационный</w:t>
            </w:r>
          </w:p>
          <w:p w:rsidR="00CB5D74" w:rsidRPr="00110EC0" w:rsidRDefault="00CB5D74" w:rsidP="0021477D">
            <w:pPr>
              <w:tabs>
                <w:tab w:val="left" w:pos="142"/>
                <w:tab w:val="left" w:pos="426"/>
              </w:tabs>
              <w:spacing w:line="360" w:lineRule="auto"/>
              <w:jc w:val="both"/>
              <w:rPr>
                <w:sz w:val="28"/>
                <w:szCs w:val="28"/>
              </w:rPr>
            </w:pPr>
            <w:r w:rsidRPr="00110EC0">
              <w:rPr>
                <w:sz w:val="28"/>
                <w:szCs w:val="28"/>
              </w:rPr>
              <w:t>Постановка целей, задач.</w:t>
            </w:r>
          </w:p>
          <w:p w:rsidR="00CB5D74" w:rsidRPr="00110EC0" w:rsidRDefault="00CB5D74" w:rsidP="00A9795B">
            <w:pPr>
              <w:pStyle w:val="ListParagraph"/>
              <w:tabs>
                <w:tab w:val="left" w:pos="142"/>
                <w:tab w:val="left" w:pos="426"/>
              </w:tabs>
              <w:spacing w:line="360" w:lineRule="auto"/>
              <w:ind w:left="0"/>
              <w:jc w:val="both"/>
              <w:rPr>
                <w:sz w:val="28"/>
                <w:szCs w:val="28"/>
              </w:rPr>
            </w:pPr>
            <w:r>
              <w:rPr>
                <w:sz w:val="28"/>
                <w:szCs w:val="28"/>
              </w:rPr>
              <w:t>О</w:t>
            </w:r>
            <w:r w:rsidRPr="00090040">
              <w:rPr>
                <w:sz w:val="28"/>
                <w:szCs w:val="28"/>
              </w:rPr>
              <w:t>знакомление с анкетой</w:t>
            </w:r>
            <w:r>
              <w:rPr>
                <w:sz w:val="28"/>
                <w:szCs w:val="28"/>
              </w:rPr>
              <w:t>.</w:t>
            </w:r>
          </w:p>
        </w:tc>
        <w:tc>
          <w:tcPr>
            <w:tcW w:w="1661" w:type="dxa"/>
          </w:tcPr>
          <w:p w:rsidR="00CB5D74" w:rsidRDefault="00CB5D74" w:rsidP="0021477D">
            <w:pPr>
              <w:pStyle w:val="ab"/>
              <w:tabs>
                <w:tab w:val="left" w:pos="142"/>
                <w:tab w:val="left" w:pos="426"/>
              </w:tabs>
              <w:spacing w:line="360" w:lineRule="auto"/>
              <w:ind w:left="0"/>
              <w:jc w:val="both"/>
              <w:rPr>
                <w:b/>
                <w:sz w:val="28"/>
                <w:szCs w:val="28"/>
              </w:rPr>
            </w:pPr>
            <w:r>
              <w:rPr>
                <w:b/>
                <w:sz w:val="28"/>
                <w:szCs w:val="28"/>
              </w:rPr>
              <w:t xml:space="preserve">23.12.2019 </w:t>
            </w:r>
          </w:p>
        </w:tc>
        <w:tc>
          <w:tcPr>
            <w:tcW w:w="3333" w:type="dxa"/>
          </w:tcPr>
          <w:p w:rsidR="00CB5D74" w:rsidRDefault="00CB5D74" w:rsidP="0021477D">
            <w:pPr>
              <w:pStyle w:val="ListParagraph"/>
              <w:tabs>
                <w:tab w:val="left" w:pos="142"/>
                <w:tab w:val="left" w:pos="426"/>
              </w:tabs>
              <w:spacing w:line="360" w:lineRule="auto"/>
              <w:ind w:left="0"/>
              <w:jc w:val="both"/>
              <w:rPr>
                <w:b/>
                <w:sz w:val="28"/>
                <w:szCs w:val="28"/>
              </w:rPr>
            </w:pPr>
            <w:r>
              <w:rPr>
                <w:b/>
                <w:sz w:val="28"/>
                <w:szCs w:val="28"/>
              </w:rPr>
              <w:t>Полянская Е.В.</w:t>
            </w:r>
          </w:p>
        </w:tc>
      </w:tr>
      <w:tr w:rsidR="00CB5D74" w:rsidTr="006166E3">
        <w:trPr>
          <w:trHeight w:val="314"/>
        </w:trPr>
        <w:tc>
          <w:tcPr>
            <w:tcW w:w="498" w:type="dxa"/>
          </w:tcPr>
          <w:p w:rsidR="00CB5D74" w:rsidRDefault="00CB5D74" w:rsidP="00CB5D74">
            <w:pPr>
              <w:pStyle w:val="ListParagraph"/>
              <w:tabs>
                <w:tab w:val="left" w:pos="142"/>
                <w:tab w:val="left" w:pos="426"/>
              </w:tabs>
              <w:ind w:left="0"/>
              <w:jc w:val="both"/>
              <w:rPr>
                <w:b/>
                <w:sz w:val="28"/>
                <w:szCs w:val="28"/>
              </w:rPr>
            </w:pPr>
            <w:r>
              <w:rPr>
                <w:b/>
                <w:sz w:val="28"/>
                <w:szCs w:val="28"/>
              </w:rPr>
              <w:t>2</w:t>
            </w:r>
          </w:p>
        </w:tc>
        <w:tc>
          <w:tcPr>
            <w:tcW w:w="3616" w:type="dxa"/>
          </w:tcPr>
          <w:p w:rsidR="00CB5D74" w:rsidRDefault="00CB5D74" w:rsidP="0021477D">
            <w:pPr>
              <w:pStyle w:val="ListParagraph"/>
              <w:tabs>
                <w:tab w:val="left" w:pos="142"/>
                <w:tab w:val="left" w:pos="426"/>
              </w:tabs>
              <w:spacing w:line="360" w:lineRule="auto"/>
              <w:ind w:left="0"/>
              <w:jc w:val="both"/>
              <w:rPr>
                <w:b/>
                <w:sz w:val="28"/>
                <w:szCs w:val="28"/>
              </w:rPr>
            </w:pPr>
            <w:r>
              <w:rPr>
                <w:b/>
                <w:sz w:val="28"/>
                <w:szCs w:val="28"/>
              </w:rPr>
              <w:t>Основной</w:t>
            </w:r>
          </w:p>
          <w:p w:rsidR="00CB5D74" w:rsidRPr="00090040" w:rsidRDefault="00CB5D74" w:rsidP="0021477D">
            <w:pPr>
              <w:pStyle w:val="ListParagraph"/>
              <w:tabs>
                <w:tab w:val="left" w:pos="142"/>
                <w:tab w:val="left" w:pos="426"/>
              </w:tabs>
              <w:spacing w:line="360" w:lineRule="auto"/>
              <w:ind w:left="0"/>
              <w:rPr>
                <w:sz w:val="28"/>
                <w:szCs w:val="28"/>
              </w:rPr>
            </w:pPr>
            <w:r w:rsidRPr="00090040">
              <w:rPr>
                <w:sz w:val="28"/>
                <w:szCs w:val="28"/>
              </w:rPr>
              <w:t>Провед</w:t>
            </w:r>
            <w:r>
              <w:rPr>
                <w:sz w:val="28"/>
                <w:szCs w:val="28"/>
              </w:rPr>
              <w:t>ение анкетирования среди подростков</w:t>
            </w:r>
          </w:p>
        </w:tc>
        <w:tc>
          <w:tcPr>
            <w:tcW w:w="1661" w:type="dxa"/>
          </w:tcPr>
          <w:p w:rsidR="00CB5D74" w:rsidRDefault="00CB5D74" w:rsidP="0021477D">
            <w:pPr>
              <w:pStyle w:val="ab"/>
              <w:tabs>
                <w:tab w:val="left" w:pos="142"/>
                <w:tab w:val="left" w:pos="426"/>
              </w:tabs>
              <w:spacing w:line="360" w:lineRule="auto"/>
              <w:ind w:left="0"/>
              <w:jc w:val="both"/>
              <w:rPr>
                <w:b/>
                <w:sz w:val="28"/>
                <w:szCs w:val="28"/>
              </w:rPr>
            </w:pPr>
            <w:r>
              <w:rPr>
                <w:b/>
                <w:sz w:val="28"/>
                <w:szCs w:val="28"/>
              </w:rPr>
              <w:t xml:space="preserve">10.01.2020 -18.01.2020 </w:t>
            </w:r>
          </w:p>
          <w:p w:rsidR="00CB5D74" w:rsidRDefault="00CB5D74" w:rsidP="0021477D">
            <w:pPr>
              <w:pStyle w:val="ab"/>
              <w:tabs>
                <w:tab w:val="left" w:pos="142"/>
                <w:tab w:val="left" w:pos="426"/>
              </w:tabs>
              <w:spacing w:line="360" w:lineRule="auto"/>
              <w:ind w:left="0"/>
              <w:jc w:val="both"/>
              <w:rPr>
                <w:b/>
                <w:sz w:val="28"/>
                <w:szCs w:val="28"/>
              </w:rPr>
            </w:pPr>
          </w:p>
        </w:tc>
        <w:tc>
          <w:tcPr>
            <w:tcW w:w="3333" w:type="dxa"/>
          </w:tcPr>
          <w:p w:rsidR="00CB5D74" w:rsidRDefault="00CB5D74" w:rsidP="0021477D">
            <w:pPr>
              <w:pStyle w:val="ListParagraph"/>
              <w:tabs>
                <w:tab w:val="left" w:pos="142"/>
                <w:tab w:val="left" w:pos="426"/>
              </w:tabs>
              <w:spacing w:line="360" w:lineRule="auto"/>
              <w:ind w:left="0"/>
              <w:jc w:val="both"/>
              <w:rPr>
                <w:b/>
                <w:sz w:val="28"/>
                <w:szCs w:val="28"/>
              </w:rPr>
            </w:pPr>
            <w:r>
              <w:rPr>
                <w:b/>
                <w:sz w:val="28"/>
                <w:szCs w:val="28"/>
              </w:rPr>
              <w:t>Полянская Е.В.</w:t>
            </w:r>
          </w:p>
        </w:tc>
      </w:tr>
      <w:tr w:rsidR="00CB5D74" w:rsidTr="006166E3">
        <w:trPr>
          <w:trHeight w:val="314"/>
        </w:trPr>
        <w:tc>
          <w:tcPr>
            <w:tcW w:w="498" w:type="dxa"/>
          </w:tcPr>
          <w:p w:rsidR="00CB5D74" w:rsidRDefault="00CB5D74" w:rsidP="00CB5D74">
            <w:pPr>
              <w:pStyle w:val="ListParagraph"/>
              <w:tabs>
                <w:tab w:val="left" w:pos="142"/>
                <w:tab w:val="left" w:pos="426"/>
              </w:tabs>
              <w:ind w:left="0"/>
              <w:jc w:val="both"/>
              <w:rPr>
                <w:b/>
                <w:sz w:val="28"/>
                <w:szCs w:val="28"/>
              </w:rPr>
            </w:pPr>
            <w:r>
              <w:rPr>
                <w:b/>
                <w:sz w:val="28"/>
                <w:szCs w:val="28"/>
              </w:rPr>
              <w:t>3</w:t>
            </w:r>
          </w:p>
        </w:tc>
        <w:tc>
          <w:tcPr>
            <w:tcW w:w="3616" w:type="dxa"/>
          </w:tcPr>
          <w:p w:rsidR="00CB5D74" w:rsidRDefault="00CB5D74" w:rsidP="0021477D">
            <w:pPr>
              <w:pStyle w:val="ListParagraph"/>
              <w:tabs>
                <w:tab w:val="left" w:pos="142"/>
                <w:tab w:val="left" w:pos="426"/>
              </w:tabs>
              <w:spacing w:line="360" w:lineRule="auto"/>
              <w:ind w:left="0"/>
              <w:jc w:val="both"/>
              <w:rPr>
                <w:b/>
                <w:sz w:val="28"/>
                <w:szCs w:val="28"/>
              </w:rPr>
            </w:pPr>
            <w:r>
              <w:rPr>
                <w:b/>
                <w:sz w:val="28"/>
                <w:szCs w:val="28"/>
              </w:rPr>
              <w:t>Аналитический</w:t>
            </w:r>
          </w:p>
          <w:p w:rsidR="00CB5D74" w:rsidRPr="00090040" w:rsidRDefault="00CB5D74" w:rsidP="0021477D">
            <w:pPr>
              <w:pStyle w:val="ListParagraph"/>
              <w:tabs>
                <w:tab w:val="left" w:pos="142"/>
                <w:tab w:val="left" w:pos="426"/>
              </w:tabs>
              <w:spacing w:line="360" w:lineRule="auto"/>
              <w:ind w:left="0"/>
              <w:rPr>
                <w:sz w:val="28"/>
                <w:szCs w:val="28"/>
              </w:rPr>
            </w:pPr>
            <w:r>
              <w:rPr>
                <w:sz w:val="28"/>
                <w:szCs w:val="28"/>
              </w:rPr>
              <w:t>О</w:t>
            </w:r>
            <w:r w:rsidRPr="00090040">
              <w:rPr>
                <w:sz w:val="28"/>
                <w:szCs w:val="28"/>
              </w:rPr>
              <w:t>бработка данных анкетирования</w:t>
            </w:r>
            <w:r>
              <w:rPr>
                <w:sz w:val="28"/>
                <w:szCs w:val="28"/>
              </w:rPr>
              <w:t>.</w:t>
            </w:r>
          </w:p>
          <w:p w:rsidR="00CB5D74" w:rsidRDefault="00CB5D74" w:rsidP="0021477D">
            <w:pPr>
              <w:pStyle w:val="ListParagraph"/>
              <w:tabs>
                <w:tab w:val="left" w:pos="142"/>
                <w:tab w:val="left" w:pos="426"/>
              </w:tabs>
              <w:spacing w:line="360" w:lineRule="auto"/>
              <w:ind w:left="0"/>
              <w:rPr>
                <w:b/>
                <w:sz w:val="28"/>
                <w:szCs w:val="28"/>
              </w:rPr>
            </w:pPr>
            <w:r>
              <w:rPr>
                <w:sz w:val="28"/>
                <w:szCs w:val="28"/>
              </w:rPr>
              <w:t>С</w:t>
            </w:r>
            <w:r w:rsidRPr="00090040">
              <w:rPr>
                <w:sz w:val="28"/>
                <w:szCs w:val="28"/>
              </w:rPr>
              <w:t>оставление анализа по результатам анкетирования</w:t>
            </w:r>
          </w:p>
        </w:tc>
        <w:tc>
          <w:tcPr>
            <w:tcW w:w="1661" w:type="dxa"/>
          </w:tcPr>
          <w:p w:rsidR="00CB5D74" w:rsidRDefault="00CB5D74" w:rsidP="0021477D">
            <w:pPr>
              <w:pStyle w:val="ab"/>
              <w:tabs>
                <w:tab w:val="left" w:pos="142"/>
                <w:tab w:val="left" w:pos="426"/>
              </w:tabs>
              <w:spacing w:line="360" w:lineRule="auto"/>
              <w:ind w:left="0"/>
              <w:jc w:val="both"/>
              <w:rPr>
                <w:b/>
                <w:sz w:val="28"/>
                <w:szCs w:val="28"/>
              </w:rPr>
            </w:pPr>
            <w:r>
              <w:rPr>
                <w:b/>
                <w:sz w:val="28"/>
                <w:szCs w:val="28"/>
              </w:rPr>
              <w:t xml:space="preserve">24.01.2020 </w:t>
            </w:r>
          </w:p>
        </w:tc>
        <w:tc>
          <w:tcPr>
            <w:tcW w:w="3333" w:type="dxa"/>
          </w:tcPr>
          <w:p w:rsidR="00CB5D74" w:rsidRDefault="00CB5D74" w:rsidP="0021477D">
            <w:pPr>
              <w:pStyle w:val="ListParagraph"/>
              <w:tabs>
                <w:tab w:val="left" w:pos="142"/>
                <w:tab w:val="left" w:pos="426"/>
              </w:tabs>
              <w:spacing w:line="360" w:lineRule="auto"/>
              <w:ind w:left="0"/>
              <w:jc w:val="both"/>
              <w:rPr>
                <w:b/>
                <w:sz w:val="28"/>
                <w:szCs w:val="28"/>
              </w:rPr>
            </w:pPr>
            <w:r>
              <w:rPr>
                <w:b/>
                <w:sz w:val="28"/>
                <w:szCs w:val="28"/>
              </w:rPr>
              <w:t>Полянская Е.В.</w:t>
            </w:r>
          </w:p>
        </w:tc>
      </w:tr>
    </w:tbl>
    <w:p w:rsidR="00EC0509" w:rsidRDefault="00EC0509" w:rsidP="00215AAC">
      <w:pPr>
        <w:pStyle w:val="ab"/>
        <w:tabs>
          <w:tab w:val="left" w:pos="142"/>
          <w:tab w:val="left" w:pos="284"/>
          <w:tab w:val="left" w:pos="426"/>
        </w:tabs>
        <w:autoSpaceDE/>
        <w:autoSpaceDN/>
        <w:adjustRightInd/>
        <w:spacing w:line="360" w:lineRule="auto"/>
        <w:jc w:val="center"/>
        <w:rPr>
          <w:b/>
          <w:sz w:val="28"/>
          <w:szCs w:val="28"/>
        </w:rPr>
      </w:pPr>
    </w:p>
    <w:p w:rsidR="006E4746" w:rsidRDefault="00215AAC" w:rsidP="00215AAC">
      <w:pPr>
        <w:pStyle w:val="ab"/>
        <w:tabs>
          <w:tab w:val="left" w:pos="142"/>
          <w:tab w:val="left" w:pos="284"/>
          <w:tab w:val="left" w:pos="426"/>
        </w:tabs>
        <w:autoSpaceDE/>
        <w:autoSpaceDN/>
        <w:adjustRightInd/>
        <w:spacing w:line="360" w:lineRule="auto"/>
        <w:jc w:val="center"/>
        <w:rPr>
          <w:b/>
          <w:sz w:val="28"/>
          <w:szCs w:val="28"/>
        </w:rPr>
      </w:pPr>
      <w:r w:rsidRPr="009463C2">
        <w:rPr>
          <w:b/>
          <w:sz w:val="28"/>
          <w:szCs w:val="28"/>
        </w:rPr>
        <w:t>Аналитическая записка по результатам социологического исследования</w:t>
      </w:r>
    </w:p>
    <w:p w:rsidR="00EC0509" w:rsidRDefault="00EC0509" w:rsidP="00EC0509">
      <w:pPr>
        <w:pStyle w:val="ab"/>
        <w:tabs>
          <w:tab w:val="left" w:pos="142"/>
          <w:tab w:val="left" w:pos="284"/>
          <w:tab w:val="left" w:pos="426"/>
        </w:tabs>
        <w:autoSpaceDE/>
        <w:autoSpaceDN/>
        <w:adjustRightInd/>
        <w:spacing w:line="360" w:lineRule="auto"/>
        <w:ind w:left="0" w:firstLine="709"/>
        <w:jc w:val="both"/>
        <w:rPr>
          <w:b/>
          <w:sz w:val="28"/>
          <w:szCs w:val="28"/>
        </w:rPr>
      </w:pPr>
    </w:p>
    <w:p w:rsidR="00EC0509" w:rsidRDefault="00EC0509" w:rsidP="00EC0509">
      <w:pPr>
        <w:pStyle w:val="ab"/>
        <w:tabs>
          <w:tab w:val="left" w:pos="142"/>
          <w:tab w:val="left" w:pos="284"/>
          <w:tab w:val="left" w:pos="426"/>
        </w:tabs>
        <w:autoSpaceDE/>
        <w:autoSpaceDN/>
        <w:adjustRightInd/>
        <w:spacing w:line="360" w:lineRule="auto"/>
        <w:ind w:left="0" w:firstLine="709"/>
        <w:jc w:val="both"/>
        <w:rPr>
          <w:sz w:val="28"/>
          <w:szCs w:val="28"/>
          <w:lang w:eastAsia="en-US"/>
        </w:rPr>
      </w:pPr>
      <w:r w:rsidRPr="00991112">
        <w:rPr>
          <w:sz w:val="28"/>
          <w:szCs w:val="28"/>
        </w:rPr>
        <w:t>По результатам социологического исследования</w:t>
      </w:r>
      <w:r w:rsidRPr="00991112">
        <w:rPr>
          <w:sz w:val="28"/>
          <w:szCs w:val="28"/>
          <w:lang w:eastAsia="en-US"/>
        </w:rPr>
        <w:t xml:space="preserve"> изучения </w:t>
      </w:r>
      <w:r>
        <w:rPr>
          <w:sz w:val="28"/>
          <w:szCs w:val="28"/>
          <w:lang w:eastAsia="en-US"/>
        </w:rPr>
        <w:t xml:space="preserve">особенностей </w:t>
      </w:r>
      <w:r w:rsidRPr="00991112">
        <w:rPr>
          <w:sz w:val="28"/>
          <w:szCs w:val="28"/>
          <w:lang w:eastAsia="en-US"/>
        </w:rPr>
        <w:t>влияния СМИ на дос</w:t>
      </w:r>
      <w:r>
        <w:rPr>
          <w:sz w:val="28"/>
          <w:szCs w:val="28"/>
          <w:lang w:eastAsia="en-US"/>
        </w:rPr>
        <w:t xml:space="preserve">уг подростков прогнозируется хороший показатель, поскольку респонденты сами были заинтересованы в изучении данных особенностей. Несмотря на заинтересованность респондентов, всё же существуют факторы, которые не позволяют в полной мере способствовать положительному влиянию СМИ на подростков. </w:t>
      </w:r>
    </w:p>
    <w:p w:rsidR="00EC0509" w:rsidRDefault="00EC0509" w:rsidP="00EC0509">
      <w:pPr>
        <w:pStyle w:val="ab"/>
        <w:tabs>
          <w:tab w:val="left" w:pos="142"/>
          <w:tab w:val="left" w:pos="284"/>
          <w:tab w:val="left" w:pos="426"/>
        </w:tabs>
        <w:autoSpaceDE/>
        <w:autoSpaceDN/>
        <w:adjustRightInd/>
        <w:spacing w:line="360" w:lineRule="auto"/>
        <w:ind w:left="0" w:firstLine="709"/>
        <w:jc w:val="both"/>
        <w:rPr>
          <w:sz w:val="28"/>
          <w:szCs w:val="28"/>
          <w:lang w:eastAsia="en-US"/>
        </w:rPr>
      </w:pPr>
      <w:r>
        <w:rPr>
          <w:sz w:val="28"/>
          <w:szCs w:val="28"/>
          <w:lang w:eastAsia="en-US"/>
        </w:rPr>
        <w:lastRenderedPageBreak/>
        <w:t xml:space="preserve">В рамках реализации научно-социологического исследования «Влияние СМИ на досуг подростков» с 23 декабря 2019 года по 24 января 2020 года было организовано и проведено социологическое исследование по изучению влияния СМИ на досуг подростков, </w:t>
      </w:r>
      <w:r w:rsidRPr="009C0529">
        <w:rPr>
          <w:sz w:val="28"/>
          <w:szCs w:val="28"/>
        </w:rPr>
        <w:t xml:space="preserve">скрытого воздействия СМИ на психологические установки и </w:t>
      </w:r>
      <w:r>
        <w:rPr>
          <w:sz w:val="28"/>
          <w:szCs w:val="28"/>
          <w:lang w:eastAsia="en-US"/>
        </w:rPr>
        <w:t>преимущественно</w:t>
      </w:r>
      <w:r w:rsidRPr="009C0529">
        <w:rPr>
          <w:sz w:val="28"/>
          <w:szCs w:val="28"/>
        </w:rPr>
        <w:t xml:space="preserve"> </w:t>
      </w:r>
      <w:r>
        <w:rPr>
          <w:sz w:val="28"/>
          <w:szCs w:val="28"/>
        </w:rPr>
        <w:t xml:space="preserve">сферу </w:t>
      </w:r>
      <w:r w:rsidRPr="009C0529">
        <w:rPr>
          <w:sz w:val="28"/>
          <w:szCs w:val="28"/>
        </w:rPr>
        <w:t>потре</w:t>
      </w:r>
      <w:r>
        <w:rPr>
          <w:sz w:val="28"/>
          <w:szCs w:val="28"/>
        </w:rPr>
        <w:t xml:space="preserve">бностей подростков. </w:t>
      </w:r>
    </w:p>
    <w:p w:rsidR="00EC0509" w:rsidRPr="002A25E2" w:rsidRDefault="00EC0509" w:rsidP="00EC0509">
      <w:pPr>
        <w:pStyle w:val="1"/>
        <w:spacing w:line="360" w:lineRule="auto"/>
        <w:ind w:firstLine="709"/>
        <w:jc w:val="both"/>
        <w:rPr>
          <w:rFonts w:ascii="Times New Roman" w:hAnsi="Times New Roman"/>
          <w:sz w:val="28"/>
          <w:szCs w:val="28"/>
        </w:rPr>
      </w:pPr>
      <w:r>
        <w:rPr>
          <w:rFonts w:ascii="Times New Roman" w:hAnsi="Times New Roman"/>
          <w:sz w:val="28"/>
          <w:szCs w:val="28"/>
        </w:rPr>
        <w:t>Цель исследования заключалась в выявление особенностей</w:t>
      </w:r>
      <w:r w:rsidRPr="002A25E2">
        <w:rPr>
          <w:rFonts w:ascii="Times New Roman" w:hAnsi="Times New Roman"/>
          <w:sz w:val="28"/>
          <w:szCs w:val="28"/>
        </w:rPr>
        <w:t xml:space="preserve"> и механизм</w:t>
      </w:r>
      <w:r>
        <w:rPr>
          <w:rFonts w:ascii="Times New Roman" w:hAnsi="Times New Roman"/>
          <w:sz w:val="28"/>
          <w:szCs w:val="28"/>
        </w:rPr>
        <w:t>ов</w:t>
      </w:r>
      <w:r w:rsidRPr="002A25E2">
        <w:rPr>
          <w:rFonts w:ascii="Times New Roman" w:hAnsi="Times New Roman"/>
          <w:sz w:val="28"/>
          <w:szCs w:val="28"/>
        </w:rPr>
        <w:t xml:space="preserve"> влияния средств массовой информации на досуг подростков</w:t>
      </w:r>
      <w:r>
        <w:rPr>
          <w:rFonts w:ascii="Times New Roman" w:hAnsi="Times New Roman"/>
          <w:sz w:val="28"/>
          <w:szCs w:val="28"/>
        </w:rPr>
        <w:t>.</w:t>
      </w:r>
    </w:p>
    <w:p w:rsidR="00EC0509" w:rsidRPr="00991112" w:rsidRDefault="00EC0509" w:rsidP="00EC0509">
      <w:pPr>
        <w:pStyle w:val="ab"/>
        <w:tabs>
          <w:tab w:val="left" w:pos="142"/>
          <w:tab w:val="left" w:pos="284"/>
          <w:tab w:val="left" w:pos="426"/>
        </w:tabs>
        <w:autoSpaceDE/>
        <w:autoSpaceDN/>
        <w:adjustRightInd/>
        <w:spacing w:line="360" w:lineRule="auto"/>
        <w:ind w:left="0" w:firstLine="709"/>
        <w:jc w:val="both"/>
        <w:rPr>
          <w:sz w:val="28"/>
          <w:szCs w:val="28"/>
          <w:lang w:eastAsia="en-US"/>
        </w:rPr>
      </w:pPr>
      <w:r>
        <w:rPr>
          <w:sz w:val="28"/>
          <w:szCs w:val="28"/>
          <w:lang w:eastAsia="en-US"/>
        </w:rPr>
        <w:t xml:space="preserve">В исследовании были использованы следующие методы сбора информации: анкетный опрос, анализ информационных источников по проблеме, </w:t>
      </w:r>
      <w:r w:rsidR="00596244">
        <w:rPr>
          <w:sz w:val="28"/>
          <w:szCs w:val="28"/>
          <w:lang w:eastAsia="en-US"/>
        </w:rPr>
        <w:t xml:space="preserve">анализ литературы, </w:t>
      </w:r>
      <w:r>
        <w:rPr>
          <w:sz w:val="28"/>
          <w:szCs w:val="28"/>
          <w:lang w:eastAsia="en-US"/>
        </w:rPr>
        <w:t xml:space="preserve">анализ документов. </w:t>
      </w:r>
    </w:p>
    <w:p w:rsidR="00EC0509" w:rsidRDefault="00EC0509" w:rsidP="00EC0509">
      <w:pPr>
        <w:pStyle w:val="1"/>
        <w:spacing w:line="360" w:lineRule="auto"/>
        <w:ind w:firstLine="709"/>
        <w:jc w:val="both"/>
        <w:rPr>
          <w:rFonts w:ascii="Times New Roman" w:hAnsi="Times New Roman"/>
          <w:sz w:val="28"/>
          <w:szCs w:val="28"/>
        </w:rPr>
      </w:pPr>
      <w:r w:rsidRPr="00A87A8E">
        <w:rPr>
          <w:rFonts w:ascii="Times New Roman" w:hAnsi="Times New Roman"/>
          <w:sz w:val="28"/>
          <w:szCs w:val="28"/>
        </w:rPr>
        <w:t>В анкетах</w:t>
      </w:r>
      <w:r>
        <w:rPr>
          <w:rFonts w:ascii="Times New Roman" w:hAnsi="Times New Roman"/>
          <w:sz w:val="28"/>
          <w:szCs w:val="28"/>
        </w:rPr>
        <w:t xml:space="preserve"> респондентам было предложено ответить на 12 вопросов информационной части анкеты, два последних вопроса из которых являлись открытыми. Вопросы были сформированы в основные блоки, которые позволили собрать информацию по заявленной проблеме исследования в следующих направлениях: 1 блок - изучение интересов, досуга подростков, 2 блок - современные средства массовой информации, используемые при проведении и организации досуга подростков, 3 блок - психологическое воздействие СМИ на подростков, 4 блок - социально-демографические особенности респондента. </w:t>
      </w:r>
    </w:p>
    <w:p w:rsidR="00EC0509" w:rsidRDefault="00EC0509" w:rsidP="00EC0509">
      <w:pPr>
        <w:pStyle w:val="ab"/>
        <w:tabs>
          <w:tab w:val="left" w:pos="142"/>
          <w:tab w:val="left" w:pos="284"/>
          <w:tab w:val="left" w:pos="426"/>
        </w:tabs>
        <w:autoSpaceDE/>
        <w:autoSpaceDN/>
        <w:adjustRightInd/>
        <w:spacing w:line="360" w:lineRule="auto"/>
        <w:ind w:left="0" w:firstLine="709"/>
        <w:jc w:val="both"/>
        <w:rPr>
          <w:sz w:val="28"/>
          <w:szCs w:val="28"/>
          <w:lang w:eastAsia="en-US"/>
        </w:rPr>
      </w:pPr>
      <w:r w:rsidRPr="00E6016E">
        <w:rPr>
          <w:sz w:val="28"/>
          <w:szCs w:val="28"/>
          <w:lang w:eastAsia="en-US"/>
        </w:rPr>
        <w:t xml:space="preserve">Выборка была основана на привлечение к опросу </w:t>
      </w:r>
      <w:r>
        <w:rPr>
          <w:sz w:val="28"/>
          <w:szCs w:val="28"/>
          <w:lang w:eastAsia="en-US"/>
        </w:rPr>
        <w:t>подростков в возрасте от 13 до 15 лет, обучающиеся в общеобразовательной школе.</w:t>
      </w:r>
    </w:p>
    <w:p w:rsidR="00EC0509" w:rsidRDefault="00EC0509" w:rsidP="00EC0509">
      <w:pPr>
        <w:pStyle w:val="1"/>
        <w:spacing w:line="360" w:lineRule="auto"/>
        <w:ind w:firstLine="709"/>
        <w:jc w:val="both"/>
        <w:rPr>
          <w:rFonts w:ascii="Times New Roman" w:hAnsi="Times New Roman"/>
          <w:sz w:val="28"/>
          <w:szCs w:val="28"/>
        </w:rPr>
      </w:pPr>
      <w:r>
        <w:rPr>
          <w:rFonts w:ascii="Times New Roman" w:hAnsi="Times New Roman"/>
          <w:sz w:val="28"/>
          <w:szCs w:val="28"/>
        </w:rPr>
        <w:t>Анкетным опросом было охвачено: 20 респондентов</w:t>
      </w:r>
      <w:r w:rsidRPr="002A25E2">
        <w:rPr>
          <w:rFonts w:ascii="Times New Roman" w:hAnsi="Times New Roman"/>
          <w:sz w:val="28"/>
          <w:szCs w:val="28"/>
        </w:rPr>
        <w:t xml:space="preserve">, </w:t>
      </w:r>
      <w:r>
        <w:rPr>
          <w:rFonts w:ascii="Times New Roman" w:hAnsi="Times New Roman"/>
          <w:sz w:val="28"/>
          <w:szCs w:val="28"/>
        </w:rPr>
        <w:t>подростки из которых 9 мальчиков и 11 девочек.</w:t>
      </w:r>
    </w:p>
    <w:p w:rsidR="00EC0509" w:rsidRDefault="00EC0509" w:rsidP="00EC0509">
      <w:pPr>
        <w:pStyle w:val="1"/>
        <w:spacing w:line="360" w:lineRule="auto"/>
        <w:ind w:firstLine="709"/>
        <w:jc w:val="both"/>
        <w:rPr>
          <w:rFonts w:ascii="Times New Roman" w:hAnsi="Times New Roman"/>
          <w:sz w:val="28"/>
          <w:szCs w:val="28"/>
        </w:rPr>
      </w:pPr>
    </w:p>
    <w:p w:rsidR="00EC0509" w:rsidRDefault="00EC0509" w:rsidP="00EC0509">
      <w:pPr>
        <w:pStyle w:val="1"/>
        <w:spacing w:line="360" w:lineRule="auto"/>
        <w:ind w:firstLine="709"/>
        <w:jc w:val="both"/>
        <w:rPr>
          <w:rFonts w:ascii="Times New Roman" w:hAnsi="Times New Roman"/>
          <w:sz w:val="28"/>
          <w:szCs w:val="28"/>
        </w:rPr>
      </w:pPr>
      <w:r>
        <w:rPr>
          <w:rFonts w:ascii="Times New Roman" w:hAnsi="Times New Roman"/>
          <w:sz w:val="28"/>
          <w:szCs w:val="28"/>
        </w:rPr>
        <w:t>Результатами проведения анкетного опроса явились следующие социологические данные:</w:t>
      </w:r>
    </w:p>
    <w:p w:rsidR="00EC0509" w:rsidRDefault="00EC0509" w:rsidP="00EC0509">
      <w:pPr>
        <w:pStyle w:val="a8"/>
        <w:spacing w:line="360" w:lineRule="auto"/>
        <w:jc w:val="both"/>
        <w:rPr>
          <w:rFonts w:ascii="Times New Roman" w:hAnsi="Times New Roman"/>
          <w:sz w:val="28"/>
          <w:szCs w:val="28"/>
        </w:rPr>
      </w:pPr>
    </w:p>
    <w:p w:rsidR="008F5ED9" w:rsidRDefault="008F5ED9" w:rsidP="008F5ED9">
      <w:pPr>
        <w:spacing w:line="360" w:lineRule="auto"/>
        <w:ind w:firstLine="709"/>
        <w:jc w:val="both"/>
        <w:rPr>
          <w:sz w:val="28"/>
          <w:szCs w:val="28"/>
        </w:rPr>
      </w:pPr>
      <w:r w:rsidRPr="00BF3F2F">
        <w:rPr>
          <w:sz w:val="28"/>
          <w:szCs w:val="28"/>
        </w:rPr>
        <w:t>1. Много ли у Вас свободного времени?</w:t>
      </w:r>
      <w:r w:rsidR="007F7BBD">
        <w:rPr>
          <w:sz w:val="28"/>
          <w:szCs w:val="28"/>
        </w:rPr>
        <w:t xml:space="preserve"> (рисунок </w:t>
      </w:r>
      <w:r w:rsidR="0011466E">
        <w:rPr>
          <w:sz w:val="28"/>
          <w:szCs w:val="28"/>
        </w:rPr>
        <w:t>3)</w:t>
      </w:r>
    </w:p>
    <w:p w:rsidR="008F5ED9" w:rsidRDefault="00413BC0" w:rsidP="008F5ED9">
      <w:pPr>
        <w:pStyle w:val="a8"/>
        <w:spacing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391150" cy="267652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5ED9" w:rsidRDefault="0011466E" w:rsidP="0011466E">
      <w:pPr>
        <w:pStyle w:val="NoSpacing"/>
        <w:spacing w:line="360" w:lineRule="auto"/>
        <w:ind w:firstLine="709"/>
        <w:jc w:val="center"/>
        <w:rPr>
          <w:rFonts w:ascii="Times New Roman" w:hAnsi="Times New Roman"/>
          <w:sz w:val="28"/>
          <w:szCs w:val="28"/>
        </w:rPr>
      </w:pPr>
      <w:r>
        <w:rPr>
          <w:rFonts w:ascii="Times New Roman" w:hAnsi="Times New Roman"/>
          <w:sz w:val="28"/>
          <w:szCs w:val="28"/>
        </w:rPr>
        <w:t>Рисунок 3</w:t>
      </w:r>
    </w:p>
    <w:p w:rsidR="0021477D" w:rsidRPr="007F7BBD" w:rsidRDefault="0021477D" w:rsidP="00801839">
      <w:pPr>
        <w:pStyle w:val="NoSpacing"/>
        <w:spacing w:line="360" w:lineRule="auto"/>
        <w:ind w:firstLine="709"/>
        <w:jc w:val="both"/>
        <w:rPr>
          <w:rFonts w:ascii="Times New Roman" w:hAnsi="Times New Roman"/>
          <w:sz w:val="28"/>
          <w:szCs w:val="28"/>
        </w:rPr>
      </w:pPr>
      <w:r w:rsidRPr="007F7BBD">
        <w:rPr>
          <w:rFonts w:ascii="Times New Roman" w:hAnsi="Times New Roman"/>
          <w:sz w:val="28"/>
          <w:szCs w:val="28"/>
        </w:rPr>
        <w:t>Следовательно, половина опрошенных подростков отмечают, что у них много свободного времени. Вторая половина - что у них мало свободного времени.</w:t>
      </w:r>
    </w:p>
    <w:p w:rsidR="008F5ED9" w:rsidRDefault="008F5ED9" w:rsidP="008F5ED9">
      <w:pPr>
        <w:pStyle w:val="NoSpacing"/>
        <w:spacing w:line="360" w:lineRule="auto"/>
        <w:ind w:firstLine="709"/>
        <w:rPr>
          <w:rFonts w:ascii="Times New Roman" w:hAnsi="Times New Roman"/>
          <w:sz w:val="28"/>
          <w:szCs w:val="28"/>
        </w:rPr>
      </w:pPr>
    </w:p>
    <w:p w:rsidR="008F5ED9" w:rsidRDefault="008F5ED9" w:rsidP="008F5ED9">
      <w:pPr>
        <w:pStyle w:val="NoSpacing"/>
        <w:spacing w:line="360" w:lineRule="auto"/>
        <w:ind w:firstLine="709"/>
        <w:rPr>
          <w:rFonts w:ascii="Times New Roman" w:hAnsi="Times New Roman"/>
          <w:sz w:val="28"/>
          <w:szCs w:val="28"/>
        </w:rPr>
      </w:pPr>
      <w:r>
        <w:rPr>
          <w:rFonts w:ascii="Times New Roman" w:hAnsi="Times New Roman"/>
          <w:sz w:val="28"/>
          <w:szCs w:val="28"/>
        </w:rPr>
        <w:t>2. Проводя свой досуг, что вы предпочитаете делать?</w:t>
      </w:r>
      <w:r w:rsidR="0011466E">
        <w:rPr>
          <w:rFonts w:ascii="Times New Roman" w:hAnsi="Times New Roman"/>
          <w:sz w:val="28"/>
          <w:szCs w:val="28"/>
        </w:rPr>
        <w:t xml:space="preserve"> (рисунок 4) </w:t>
      </w:r>
    </w:p>
    <w:p w:rsidR="008F5ED9" w:rsidRDefault="008F5ED9" w:rsidP="008F5ED9">
      <w:pPr>
        <w:pStyle w:val="a6"/>
        <w:spacing w:before="0" w:beforeAutospacing="0" w:after="0" w:afterAutospacing="0" w:line="360" w:lineRule="auto"/>
        <w:rPr>
          <w:b/>
          <w:sz w:val="28"/>
          <w:szCs w:val="28"/>
        </w:rPr>
      </w:pPr>
    </w:p>
    <w:p w:rsidR="008F5ED9" w:rsidRDefault="00413BC0" w:rsidP="008F5ED9">
      <w:pPr>
        <w:pStyle w:val="a6"/>
        <w:spacing w:before="0" w:beforeAutospacing="0" w:after="0" w:afterAutospacing="0" w:line="360" w:lineRule="auto"/>
        <w:jc w:val="center"/>
        <w:rPr>
          <w:b/>
          <w:sz w:val="28"/>
          <w:szCs w:val="28"/>
        </w:rPr>
      </w:pPr>
      <w:r>
        <w:rPr>
          <w:noProof/>
          <w:sz w:val="28"/>
          <w:szCs w:val="28"/>
        </w:rPr>
        <w:drawing>
          <wp:inline distT="0" distB="0" distL="0" distR="0">
            <wp:extent cx="5391150" cy="267652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F5ED9" w:rsidRPr="0011466E" w:rsidRDefault="0011466E" w:rsidP="008F5ED9">
      <w:pPr>
        <w:pStyle w:val="a6"/>
        <w:spacing w:before="0" w:beforeAutospacing="0" w:after="0" w:afterAutospacing="0" w:line="360" w:lineRule="auto"/>
        <w:jc w:val="center"/>
        <w:rPr>
          <w:sz w:val="28"/>
          <w:szCs w:val="28"/>
        </w:rPr>
      </w:pPr>
      <w:r w:rsidRPr="0011466E">
        <w:rPr>
          <w:sz w:val="28"/>
          <w:szCs w:val="28"/>
        </w:rPr>
        <w:t>Рисунок 4</w:t>
      </w:r>
    </w:p>
    <w:p w:rsidR="0011466E" w:rsidRDefault="0011466E" w:rsidP="008F5ED9">
      <w:pPr>
        <w:pStyle w:val="NoSpacing"/>
        <w:spacing w:line="360" w:lineRule="auto"/>
        <w:ind w:firstLine="709"/>
        <w:jc w:val="both"/>
        <w:rPr>
          <w:rFonts w:ascii="Times New Roman" w:hAnsi="Times New Roman"/>
          <w:sz w:val="28"/>
          <w:szCs w:val="28"/>
        </w:rPr>
      </w:pPr>
    </w:p>
    <w:p w:rsidR="008F5ED9" w:rsidRDefault="008F5ED9" w:rsidP="008F5ED9">
      <w:pPr>
        <w:pStyle w:val="NoSpacing"/>
        <w:spacing w:line="360" w:lineRule="auto"/>
        <w:ind w:firstLine="709"/>
        <w:jc w:val="both"/>
        <w:rPr>
          <w:rFonts w:ascii="Times New Roman" w:hAnsi="Times New Roman"/>
          <w:sz w:val="28"/>
          <w:szCs w:val="28"/>
        </w:rPr>
      </w:pPr>
      <w:r>
        <w:rPr>
          <w:rFonts w:ascii="Times New Roman" w:hAnsi="Times New Roman"/>
          <w:sz w:val="28"/>
          <w:szCs w:val="28"/>
        </w:rPr>
        <w:t>Следовательно, большая часть подростков (40% - 8 человек) проводя свой досуг, играют в компьютерные игры, меньшая часть - посещают различные секции и кружки.</w:t>
      </w:r>
    </w:p>
    <w:p w:rsidR="008F5ED9" w:rsidRPr="00F55263" w:rsidRDefault="008F5ED9" w:rsidP="00F55263">
      <w:pPr>
        <w:pStyle w:val="NoSpacing"/>
        <w:spacing w:line="360" w:lineRule="auto"/>
        <w:ind w:firstLine="709"/>
        <w:jc w:val="both"/>
        <w:rPr>
          <w:rFonts w:ascii="Times New Roman" w:hAnsi="Times New Roman"/>
          <w:sz w:val="28"/>
          <w:szCs w:val="28"/>
        </w:rPr>
      </w:pPr>
      <w:r>
        <w:rPr>
          <w:rFonts w:ascii="Times New Roman" w:hAnsi="Times New Roman"/>
          <w:sz w:val="28"/>
          <w:szCs w:val="28"/>
        </w:rPr>
        <w:lastRenderedPageBreak/>
        <w:t>3. Какие телевизионные передачи и программы Вы предпочитаете смотреть?</w:t>
      </w:r>
      <w:r w:rsidR="0011466E">
        <w:rPr>
          <w:rFonts w:ascii="Times New Roman" w:hAnsi="Times New Roman"/>
          <w:sz w:val="28"/>
          <w:szCs w:val="28"/>
        </w:rPr>
        <w:t xml:space="preserve"> (рисунок 5)</w:t>
      </w:r>
    </w:p>
    <w:p w:rsidR="008F5ED9" w:rsidRDefault="00413BC0" w:rsidP="008F5ED9">
      <w:pPr>
        <w:pStyle w:val="a6"/>
        <w:spacing w:before="0" w:beforeAutospacing="0" w:after="0" w:afterAutospacing="0" w:line="360" w:lineRule="auto"/>
        <w:jc w:val="center"/>
        <w:rPr>
          <w:b/>
          <w:sz w:val="28"/>
          <w:szCs w:val="28"/>
        </w:rPr>
      </w:pPr>
      <w:r>
        <w:rPr>
          <w:noProof/>
          <w:sz w:val="28"/>
          <w:szCs w:val="28"/>
        </w:rPr>
        <w:drawing>
          <wp:inline distT="0" distB="0" distL="0" distR="0">
            <wp:extent cx="5391150" cy="267652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4257" w:rsidRDefault="0011466E" w:rsidP="00384257">
      <w:pPr>
        <w:pStyle w:val="a6"/>
        <w:spacing w:before="0" w:beforeAutospacing="0" w:after="0" w:afterAutospacing="0" w:line="360" w:lineRule="auto"/>
        <w:jc w:val="center"/>
        <w:rPr>
          <w:sz w:val="28"/>
          <w:szCs w:val="28"/>
        </w:rPr>
      </w:pPr>
      <w:r w:rsidRPr="0011466E">
        <w:rPr>
          <w:sz w:val="28"/>
          <w:szCs w:val="28"/>
        </w:rPr>
        <w:t>Рисунок 5</w:t>
      </w:r>
    </w:p>
    <w:p w:rsidR="008F5ED9" w:rsidRDefault="008F5ED9" w:rsidP="008F5ED9">
      <w:pPr>
        <w:pStyle w:val="NoSpacing"/>
        <w:spacing w:line="360" w:lineRule="auto"/>
        <w:ind w:firstLine="709"/>
        <w:jc w:val="both"/>
        <w:rPr>
          <w:rFonts w:ascii="Times New Roman" w:hAnsi="Times New Roman"/>
          <w:sz w:val="28"/>
          <w:szCs w:val="28"/>
        </w:rPr>
      </w:pPr>
      <w:r>
        <w:rPr>
          <w:rFonts w:ascii="Times New Roman" w:hAnsi="Times New Roman"/>
          <w:sz w:val="28"/>
          <w:szCs w:val="28"/>
        </w:rPr>
        <w:t xml:space="preserve">Следовательно, большая часть подростков (50% - 10 человек), в процессе просмотра телевидения, предпочитают смотреть развлекательные шоу. Меньшая часть подростков (10% - 2 человека) смотря спортивные передачи. </w:t>
      </w:r>
    </w:p>
    <w:p w:rsidR="00384257" w:rsidRDefault="00384257" w:rsidP="008F5ED9">
      <w:pPr>
        <w:pStyle w:val="NoSpacing"/>
        <w:spacing w:line="360" w:lineRule="auto"/>
        <w:ind w:firstLine="709"/>
        <w:jc w:val="both"/>
        <w:rPr>
          <w:rFonts w:ascii="Times New Roman" w:hAnsi="Times New Roman"/>
          <w:sz w:val="28"/>
          <w:szCs w:val="28"/>
        </w:rPr>
      </w:pPr>
    </w:p>
    <w:p w:rsidR="008F5ED9" w:rsidRPr="00F55263" w:rsidRDefault="008F5ED9" w:rsidP="00F55263">
      <w:pPr>
        <w:pStyle w:val="NoSpacing"/>
        <w:spacing w:line="360" w:lineRule="auto"/>
        <w:ind w:firstLine="709"/>
        <w:jc w:val="both"/>
        <w:rPr>
          <w:rFonts w:ascii="Times New Roman" w:hAnsi="Times New Roman"/>
          <w:sz w:val="28"/>
          <w:szCs w:val="28"/>
        </w:rPr>
      </w:pPr>
      <w:r>
        <w:rPr>
          <w:rFonts w:ascii="Times New Roman" w:hAnsi="Times New Roman"/>
          <w:sz w:val="28"/>
          <w:szCs w:val="28"/>
        </w:rPr>
        <w:t>4. В процессе использования Интернета при организации своего досуга, что вы предпочитаете делать?</w:t>
      </w:r>
      <w:r w:rsidR="0011466E">
        <w:rPr>
          <w:rFonts w:ascii="Times New Roman" w:hAnsi="Times New Roman"/>
          <w:sz w:val="28"/>
          <w:szCs w:val="28"/>
        </w:rPr>
        <w:t xml:space="preserve"> (рисунок 6)</w:t>
      </w:r>
    </w:p>
    <w:p w:rsidR="008F5ED9" w:rsidRDefault="00D174BF" w:rsidP="008F5ED9">
      <w:pPr>
        <w:pStyle w:val="a6"/>
        <w:spacing w:before="0" w:beforeAutospacing="0" w:after="0" w:afterAutospacing="0" w:line="360" w:lineRule="auto"/>
        <w:jc w:val="center"/>
        <w:rPr>
          <w:b/>
          <w:sz w:val="28"/>
          <w:szCs w:val="28"/>
        </w:rPr>
      </w:pPr>
      <w:r w:rsidRPr="00BF3F2F">
        <w:rPr>
          <w:sz w:val="28"/>
          <w:szCs w:val="28"/>
        </w:rPr>
        <w:object w:dxaOrig="8502" w:dyaOrig="3779">
          <v:shape id="_x0000_i1026" type="#_x0000_t75" style="width:425.25pt;height:189pt" o:ole="">
            <v:imagedata r:id="rId15" o:title=""/>
            <w10:bordertop type="single" width="12"/>
            <w10:borderleft type="single" width="12"/>
            <w10:borderbottom type="single" width="12"/>
            <w10:borderright type="single" width="12"/>
          </v:shape>
          <o:OLEObject Type="Embed" ProgID="MSGraph.Chart.8" ShapeID="_x0000_i1026" DrawAspect="Content" ObjectID="_1648539541" r:id="rId16">
            <o:FieldCodes>\s</o:FieldCodes>
          </o:OLEObject>
        </w:object>
      </w:r>
    </w:p>
    <w:p w:rsidR="008F5ED9" w:rsidRPr="0011466E" w:rsidRDefault="0011466E" w:rsidP="008F5ED9">
      <w:pPr>
        <w:pStyle w:val="a6"/>
        <w:spacing w:before="0" w:beforeAutospacing="0" w:after="0" w:afterAutospacing="0" w:line="360" w:lineRule="auto"/>
        <w:jc w:val="center"/>
        <w:rPr>
          <w:sz w:val="28"/>
          <w:szCs w:val="28"/>
        </w:rPr>
      </w:pPr>
      <w:r w:rsidRPr="0011466E">
        <w:rPr>
          <w:sz w:val="28"/>
          <w:szCs w:val="28"/>
        </w:rPr>
        <w:t>Рисунок 6</w:t>
      </w:r>
    </w:p>
    <w:p w:rsidR="008F5ED9" w:rsidRDefault="008F5ED9" w:rsidP="008F5ED9">
      <w:pPr>
        <w:pStyle w:val="NoSpacing"/>
        <w:spacing w:line="360" w:lineRule="auto"/>
        <w:ind w:firstLine="709"/>
        <w:jc w:val="both"/>
        <w:rPr>
          <w:rFonts w:ascii="Times New Roman" w:hAnsi="Times New Roman"/>
          <w:sz w:val="28"/>
          <w:szCs w:val="28"/>
        </w:rPr>
      </w:pPr>
      <w:r>
        <w:rPr>
          <w:rFonts w:ascii="Times New Roman" w:hAnsi="Times New Roman"/>
          <w:sz w:val="28"/>
          <w:szCs w:val="28"/>
        </w:rPr>
        <w:lastRenderedPageBreak/>
        <w:t>Следовательно, равное количество подростков, используя Интернет при организации своего досуга, играют в компьютерные игры и посещают социальные сети.</w:t>
      </w:r>
    </w:p>
    <w:p w:rsidR="00384257" w:rsidRDefault="00384257" w:rsidP="008F5ED9">
      <w:pPr>
        <w:pStyle w:val="NoSpacing"/>
        <w:spacing w:line="360" w:lineRule="auto"/>
        <w:ind w:firstLine="709"/>
        <w:jc w:val="both"/>
        <w:rPr>
          <w:rFonts w:ascii="Times New Roman" w:hAnsi="Times New Roman"/>
          <w:sz w:val="28"/>
          <w:szCs w:val="28"/>
        </w:rPr>
      </w:pPr>
    </w:p>
    <w:p w:rsidR="008F5ED9" w:rsidRDefault="008F5ED9" w:rsidP="0021477D">
      <w:pPr>
        <w:pStyle w:val="NoSpacing"/>
        <w:spacing w:line="360" w:lineRule="auto"/>
        <w:ind w:firstLine="709"/>
        <w:jc w:val="both"/>
        <w:rPr>
          <w:rFonts w:ascii="Times New Roman" w:hAnsi="Times New Roman"/>
          <w:sz w:val="28"/>
          <w:szCs w:val="28"/>
        </w:rPr>
      </w:pPr>
      <w:r>
        <w:rPr>
          <w:rFonts w:ascii="Times New Roman" w:hAnsi="Times New Roman"/>
          <w:sz w:val="28"/>
          <w:szCs w:val="28"/>
        </w:rPr>
        <w:t>5. В течении какого времени Вы легко можете обойтись без Интернета?</w:t>
      </w:r>
      <w:r w:rsidR="0011466E">
        <w:rPr>
          <w:rFonts w:ascii="Times New Roman" w:hAnsi="Times New Roman"/>
          <w:sz w:val="28"/>
          <w:szCs w:val="28"/>
        </w:rPr>
        <w:t xml:space="preserve"> (рисунок 7)</w:t>
      </w:r>
    </w:p>
    <w:p w:rsidR="008F5ED9" w:rsidRDefault="00F55263" w:rsidP="008F5ED9">
      <w:pPr>
        <w:pStyle w:val="NoSpacing"/>
        <w:spacing w:line="360" w:lineRule="auto"/>
        <w:jc w:val="center"/>
        <w:rPr>
          <w:rFonts w:ascii="Times New Roman" w:hAnsi="Times New Roman"/>
          <w:sz w:val="28"/>
          <w:szCs w:val="28"/>
        </w:rPr>
      </w:pPr>
      <w:r w:rsidRPr="00BF3F2F">
        <w:rPr>
          <w:rFonts w:ascii="Times New Roman" w:hAnsi="Times New Roman"/>
          <w:sz w:val="28"/>
          <w:szCs w:val="28"/>
        </w:rPr>
        <w:object w:dxaOrig="8502" w:dyaOrig="3793">
          <v:shape id="_x0000_i1027" type="#_x0000_t75" style="width:425.25pt;height:189.75pt" o:ole="">
            <v:imagedata r:id="rId17" o:title=""/>
            <w10:bordertop type="single" width="12"/>
            <w10:borderleft type="single" width="12"/>
            <w10:borderbottom type="single" width="12"/>
            <w10:borderright type="single" width="12"/>
          </v:shape>
          <o:OLEObject Type="Embed" ProgID="MSGraph.Chart.8" ShapeID="_x0000_i1027" DrawAspect="Content" ObjectID="_1648539542" r:id="rId18">
            <o:FieldCodes>\s</o:FieldCodes>
          </o:OLEObject>
        </w:object>
      </w:r>
    </w:p>
    <w:p w:rsidR="00384257" w:rsidRDefault="0011466E" w:rsidP="00384257">
      <w:pPr>
        <w:pStyle w:val="NoSpacing"/>
        <w:spacing w:line="360" w:lineRule="auto"/>
        <w:ind w:left="1069"/>
        <w:jc w:val="center"/>
        <w:rPr>
          <w:rFonts w:ascii="Times New Roman" w:hAnsi="Times New Roman"/>
          <w:sz w:val="28"/>
          <w:szCs w:val="28"/>
        </w:rPr>
      </w:pPr>
      <w:r>
        <w:rPr>
          <w:rFonts w:ascii="Times New Roman" w:hAnsi="Times New Roman"/>
          <w:sz w:val="28"/>
          <w:szCs w:val="28"/>
        </w:rPr>
        <w:t>Рисунок 7</w:t>
      </w:r>
    </w:p>
    <w:p w:rsidR="0021477D" w:rsidRDefault="008F5ED9" w:rsidP="0021477D">
      <w:pPr>
        <w:pStyle w:val="NoSpacing"/>
        <w:spacing w:line="360" w:lineRule="auto"/>
        <w:ind w:firstLine="709"/>
        <w:jc w:val="both"/>
        <w:rPr>
          <w:rFonts w:ascii="Times New Roman" w:hAnsi="Times New Roman"/>
          <w:sz w:val="28"/>
          <w:szCs w:val="28"/>
        </w:rPr>
      </w:pPr>
      <w:r>
        <w:rPr>
          <w:rFonts w:ascii="Times New Roman" w:hAnsi="Times New Roman"/>
          <w:sz w:val="28"/>
          <w:szCs w:val="28"/>
        </w:rPr>
        <w:t>Следовательно, результаты опроса свидетельствуют, что подростки не могут обойтись без интернета даже один день. Так, 70% опрошенных подростков могут обойтись без интернета несколько часов, и 30% - менее часа.</w:t>
      </w:r>
    </w:p>
    <w:p w:rsidR="0011466E" w:rsidRPr="00384257" w:rsidRDefault="008F5ED9" w:rsidP="00384257">
      <w:pPr>
        <w:pStyle w:val="NoSpacing"/>
        <w:spacing w:line="360" w:lineRule="auto"/>
        <w:ind w:firstLine="709"/>
        <w:jc w:val="both"/>
        <w:rPr>
          <w:rFonts w:ascii="Times New Roman" w:hAnsi="Times New Roman"/>
          <w:sz w:val="28"/>
          <w:szCs w:val="28"/>
        </w:rPr>
      </w:pPr>
      <w:r>
        <w:rPr>
          <w:rFonts w:ascii="Times New Roman" w:hAnsi="Times New Roman"/>
          <w:sz w:val="28"/>
          <w:szCs w:val="28"/>
        </w:rPr>
        <w:t>6. В течении какого времени Вы легко можете обойтись без просмотра телевидения?</w:t>
      </w:r>
      <w:r w:rsidR="0011466E">
        <w:rPr>
          <w:rFonts w:ascii="Times New Roman" w:hAnsi="Times New Roman"/>
          <w:sz w:val="28"/>
          <w:szCs w:val="28"/>
        </w:rPr>
        <w:t xml:space="preserve"> (рисунок 8)</w:t>
      </w:r>
    </w:p>
    <w:p w:rsidR="008F5ED9" w:rsidRDefault="00F55263" w:rsidP="0011466E">
      <w:pPr>
        <w:pStyle w:val="NoSpacing"/>
        <w:spacing w:line="360" w:lineRule="auto"/>
        <w:jc w:val="center"/>
        <w:rPr>
          <w:rFonts w:ascii="Times New Roman" w:hAnsi="Times New Roman"/>
          <w:sz w:val="28"/>
          <w:szCs w:val="28"/>
        </w:rPr>
      </w:pPr>
      <w:r w:rsidRPr="00BF3F2F">
        <w:rPr>
          <w:rFonts w:ascii="Times New Roman" w:hAnsi="Times New Roman"/>
          <w:sz w:val="28"/>
          <w:szCs w:val="28"/>
        </w:rPr>
        <w:object w:dxaOrig="8203" w:dyaOrig="3437">
          <v:shape id="_x0000_i1028" type="#_x0000_t75" style="width:410.25pt;height:171.75pt" o:ole="">
            <v:imagedata r:id="rId19" o:title=""/>
            <w10:bordertop type="single" width="12"/>
            <w10:borderleft type="single" width="12"/>
            <w10:borderbottom type="single" width="12"/>
            <w10:borderright type="single" width="12"/>
          </v:shape>
          <o:OLEObject Type="Embed" ProgID="MSGraph.Chart.8" ShapeID="_x0000_i1028" DrawAspect="Content" ObjectID="_1648539543" r:id="rId20">
            <o:FieldCodes>\s</o:FieldCodes>
          </o:OLEObject>
        </w:object>
      </w:r>
    </w:p>
    <w:p w:rsidR="008F5ED9" w:rsidRDefault="0011466E" w:rsidP="0011466E">
      <w:pPr>
        <w:pStyle w:val="NoSpacing"/>
        <w:spacing w:line="360" w:lineRule="auto"/>
        <w:ind w:firstLine="709"/>
        <w:jc w:val="center"/>
        <w:rPr>
          <w:rFonts w:ascii="Times New Roman" w:hAnsi="Times New Roman"/>
          <w:sz w:val="28"/>
          <w:szCs w:val="28"/>
        </w:rPr>
      </w:pPr>
      <w:r>
        <w:rPr>
          <w:rFonts w:ascii="Times New Roman" w:hAnsi="Times New Roman"/>
          <w:sz w:val="28"/>
          <w:szCs w:val="28"/>
        </w:rPr>
        <w:t>Рисунок 8</w:t>
      </w:r>
    </w:p>
    <w:p w:rsidR="0021477D" w:rsidRDefault="0021477D" w:rsidP="0021477D">
      <w:pPr>
        <w:pStyle w:val="NoSpacing"/>
        <w:spacing w:line="360" w:lineRule="auto"/>
        <w:ind w:firstLine="709"/>
        <w:jc w:val="both"/>
        <w:rPr>
          <w:rFonts w:ascii="Times New Roman" w:hAnsi="Times New Roman"/>
          <w:sz w:val="28"/>
          <w:szCs w:val="28"/>
        </w:rPr>
      </w:pPr>
      <w:r>
        <w:rPr>
          <w:rFonts w:ascii="Times New Roman" w:hAnsi="Times New Roman"/>
          <w:sz w:val="28"/>
          <w:szCs w:val="28"/>
        </w:rPr>
        <w:lastRenderedPageBreak/>
        <w:t>Следовательно, результаты опроса свидетельствуют, что подростки могут обойтись без телевидения более длительное время, в сравнении с интернетом. Так, 70% опрошенных подростков могут обойтись без интернета несколько часов, и 30% - от 1 до 5 дней</w:t>
      </w:r>
      <w:r w:rsidR="00E54DCB">
        <w:rPr>
          <w:rFonts w:ascii="Times New Roman" w:hAnsi="Times New Roman"/>
          <w:sz w:val="28"/>
          <w:szCs w:val="28"/>
        </w:rPr>
        <w:t>.</w:t>
      </w:r>
    </w:p>
    <w:p w:rsidR="00E54DCB" w:rsidRDefault="00E54DCB" w:rsidP="0021477D">
      <w:pPr>
        <w:pStyle w:val="NoSpacing"/>
        <w:spacing w:line="360" w:lineRule="auto"/>
        <w:ind w:firstLine="709"/>
        <w:jc w:val="both"/>
        <w:rPr>
          <w:rFonts w:ascii="Times New Roman" w:hAnsi="Times New Roman"/>
          <w:sz w:val="28"/>
          <w:szCs w:val="28"/>
        </w:rPr>
      </w:pPr>
    </w:p>
    <w:p w:rsidR="008F5ED9" w:rsidRPr="0021477D" w:rsidRDefault="008F5ED9" w:rsidP="0021477D">
      <w:pPr>
        <w:pStyle w:val="NoSpacing"/>
        <w:spacing w:line="360" w:lineRule="auto"/>
        <w:ind w:firstLine="709"/>
        <w:jc w:val="both"/>
        <w:rPr>
          <w:rFonts w:ascii="Times New Roman" w:hAnsi="Times New Roman"/>
          <w:sz w:val="28"/>
          <w:szCs w:val="28"/>
        </w:rPr>
      </w:pPr>
      <w:r>
        <w:rPr>
          <w:rFonts w:ascii="Times New Roman" w:hAnsi="Times New Roman"/>
          <w:sz w:val="28"/>
          <w:szCs w:val="28"/>
        </w:rPr>
        <w:t>7. Можете ли Вы в любой момент оторваться от компьютерной игры или «выйти» из социальной сети?</w:t>
      </w:r>
      <w:r w:rsidR="00F363CC">
        <w:rPr>
          <w:rFonts w:ascii="Times New Roman" w:hAnsi="Times New Roman"/>
          <w:sz w:val="28"/>
          <w:szCs w:val="28"/>
        </w:rPr>
        <w:t xml:space="preserve"> (рисунок 9) </w:t>
      </w:r>
    </w:p>
    <w:p w:rsidR="008F5ED9" w:rsidRDefault="00413BC0" w:rsidP="008F5ED9">
      <w:pPr>
        <w:pStyle w:val="a6"/>
        <w:spacing w:before="0" w:beforeAutospacing="0" w:after="0" w:afterAutospacing="0" w:line="360" w:lineRule="auto"/>
        <w:jc w:val="center"/>
        <w:rPr>
          <w:b/>
          <w:sz w:val="28"/>
          <w:szCs w:val="28"/>
        </w:rPr>
      </w:pPr>
      <w:r>
        <w:rPr>
          <w:noProof/>
          <w:sz w:val="28"/>
          <w:szCs w:val="28"/>
        </w:rPr>
        <w:drawing>
          <wp:inline distT="0" distB="0" distL="0" distR="0">
            <wp:extent cx="5391150" cy="2676525"/>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1466E" w:rsidRDefault="0011466E" w:rsidP="00E20004">
      <w:pPr>
        <w:pStyle w:val="a6"/>
        <w:spacing w:before="0" w:beforeAutospacing="0" w:after="0" w:afterAutospacing="0" w:line="360" w:lineRule="auto"/>
        <w:jc w:val="center"/>
        <w:rPr>
          <w:sz w:val="28"/>
          <w:szCs w:val="28"/>
        </w:rPr>
      </w:pPr>
      <w:r w:rsidRPr="0011466E">
        <w:rPr>
          <w:sz w:val="28"/>
          <w:szCs w:val="28"/>
        </w:rPr>
        <w:t>Рисунок 9</w:t>
      </w:r>
    </w:p>
    <w:p w:rsidR="00E20004" w:rsidRDefault="00E20004" w:rsidP="00E20004">
      <w:pPr>
        <w:pStyle w:val="NoSpacing"/>
        <w:spacing w:line="360" w:lineRule="auto"/>
        <w:ind w:firstLine="709"/>
        <w:jc w:val="both"/>
        <w:rPr>
          <w:rFonts w:ascii="Times New Roman" w:hAnsi="Times New Roman"/>
          <w:sz w:val="28"/>
          <w:szCs w:val="28"/>
        </w:rPr>
      </w:pPr>
    </w:p>
    <w:p w:rsidR="00E20004" w:rsidRPr="0011466E" w:rsidRDefault="00E20004" w:rsidP="00E20004">
      <w:pPr>
        <w:pStyle w:val="NoSpacing"/>
        <w:spacing w:line="360" w:lineRule="auto"/>
        <w:ind w:firstLine="709"/>
        <w:jc w:val="both"/>
        <w:rPr>
          <w:rFonts w:ascii="Times New Roman" w:hAnsi="Times New Roman"/>
          <w:sz w:val="28"/>
          <w:szCs w:val="28"/>
        </w:rPr>
      </w:pPr>
      <w:r w:rsidRPr="0011466E">
        <w:rPr>
          <w:rFonts w:ascii="Times New Roman" w:hAnsi="Times New Roman"/>
          <w:sz w:val="28"/>
          <w:szCs w:val="28"/>
        </w:rPr>
        <w:t>Следовательно, только 10% отпрошенных подростков в любой момент могут оторваться от компьютерной игры или «выйти» из социальной сети. Большая часть из них (60%) не могут это сделать в любой момент, из чего можно сделать вывод об их зависимости от Интернета.</w:t>
      </w:r>
    </w:p>
    <w:p w:rsidR="00E20004" w:rsidRPr="0011466E" w:rsidRDefault="00E20004" w:rsidP="0011466E">
      <w:pPr>
        <w:pStyle w:val="a6"/>
        <w:spacing w:before="0" w:beforeAutospacing="0" w:after="0" w:afterAutospacing="0" w:line="360" w:lineRule="auto"/>
        <w:jc w:val="center"/>
        <w:rPr>
          <w:sz w:val="28"/>
          <w:szCs w:val="28"/>
        </w:rPr>
      </w:pPr>
    </w:p>
    <w:p w:rsidR="00E54DCB" w:rsidRDefault="008F5ED9" w:rsidP="00822E16">
      <w:pPr>
        <w:pStyle w:val="NoSpacing"/>
        <w:spacing w:line="360" w:lineRule="auto"/>
        <w:ind w:firstLine="709"/>
        <w:jc w:val="both"/>
        <w:rPr>
          <w:rFonts w:ascii="Times New Roman" w:hAnsi="Times New Roman"/>
          <w:sz w:val="28"/>
          <w:szCs w:val="28"/>
        </w:rPr>
      </w:pPr>
      <w:r w:rsidRPr="0011466E">
        <w:rPr>
          <w:rFonts w:ascii="Times New Roman" w:hAnsi="Times New Roman"/>
          <w:sz w:val="28"/>
          <w:szCs w:val="28"/>
        </w:rPr>
        <w:t>8. Имеется ли у Вас желание подражать известным личностям, информацию о которых Вы узнали в СМИ?</w:t>
      </w:r>
      <w:r w:rsidR="00C323F6">
        <w:rPr>
          <w:rFonts w:ascii="Times New Roman" w:hAnsi="Times New Roman"/>
          <w:sz w:val="28"/>
          <w:szCs w:val="28"/>
        </w:rPr>
        <w:t xml:space="preserve"> (рисунок 10) </w:t>
      </w:r>
    </w:p>
    <w:p w:rsidR="008F5ED9" w:rsidRDefault="00C93378" w:rsidP="00822E16">
      <w:pPr>
        <w:pStyle w:val="NoSpacing"/>
        <w:spacing w:line="360" w:lineRule="auto"/>
        <w:ind w:firstLine="709"/>
        <w:jc w:val="both"/>
        <w:rPr>
          <w:b/>
          <w:sz w:val="28"/>
          <w:szCs w:val="28"/>
        </w:rPr>
      </w:pPr>
      <w:r w:rsidRPr="00BF3F2F">
        <w:rPr>
          <w:sz w:val="28"/>
          <w:szCs w:val="28"/>
        </w:rPr>
        <w:object w:dxaOrig="8502" w:dyaOrig="4226">
          <v:shape id="_x0000_i1029" type="#_x0000_t75" style="width:425.25pt;height:211.5pt" o:ole="">
            <v:imagedata r:id="rId22" o:title=""/>
            <w10:bordertop type="single" width="12"/>
            <w10:borderleft type="single" width="12"/>
            <w10:borderbottom type="single" width="12"/>
            <w10:borderright type="single" width="12"/>
          </v:shape>
          <o:OLEObject Type="Embed" ProgID="MSGraph.Chart.8" ShapeID="_x0000_i1029" DrawAspect="Content" ObjectID="_1648539544" r:id="rId23">
            <o:FieldCodes>\s</o:FieldCodes>
          </o:OLEObject>
        </w:object>
      </w:r>
    </w:p>
    <w:p w:rsidR="008F5ED9" w:rsidRDefault="0011466E" w:rsidP="0011466E">
      <w:pPr>
        <w:pStyle w:val="NoSpacing"/>
        <w:spacing w:line="360" w:lineRule="auto"/>
        <w:ind w:firstLine="709"/>
        <w:jc w:val="center"/>
        <w:rPr>
          <w:rFonts w:ascii="Times New Roman" w:hAnsi="Times New Roman"/>
          <w:sz w:val="28"/>
          <w:szCs w:val="28"/>
        </w:rPr>
      </w:pPr>
      <w:r>
        <w:rPr>
          <w:rFonts w:ascii="Times New Roman" w:hAnsi="Times New Roman"/>
          <w:sz w:val="28"/>
          <w:szCs w:val="28"/>
        </w:rPr>
        <w:t>Рисунок 10</w:t>
      </w:r>
    </w:p>
    <w:p w:rsidR="008F5ED9" w:rsidRDefault="008F5ED9" w:rsidP="008F5ED9">
      <w:pPr>
        <w:pStyle w:val="NoSpacing"/>
        <w:spacing w:line="360" w:lineRule="auto"/>
        <w:ind w:firstLine="709"/>
        <w:jc w:val="both"/>
        <w:rPr>
          <w:rFonts w:ascii="Times New Roman" w:hAnsi="Times New Roman"/>
          <w:sz w:val="28"/>
          <w:szCs w:val="28"/>
        </w:rPr>
      </w:pPr>
      <w:r>
        <w:rPr>
          <w:rFonts w:ascii="Times New Roman" w:hAnsi="Times New Roman"/>
          <w:sz w:val="28"/>
          <w:szCs w:val="28"/>
        </w:rPr>
        <w:t>Следовательно, половина отпрошенных подростков (50%) имеют желание подражать известным личностям, информацию о которых получили из СМИ. Данный показатель может свидетельствовать о высокой степени влияния информации, получаемой из СМИ, на личность подростков. Кроме того, значительная часть подростков затруднялись ответить на данный вопрос.</w:t>
      </w:r>
    </w:p>
    <w:p w:rsidR="00F77D52" w:rsidRDefault="00F77D52" w:rsidP="008F5ED9">
      <w:pPr>
        <w:pStyle w:val="NoSpacing"/>
        <w:spacing w:line="360" w:lineRule="auto"/>
        <w:ind w:firstLine="709"/>
        <w:jc w:val="both"/>
        <w:rPr>
          <w:rFonts w:ascii="Times New Roman" w:hAnsi="Times New Roman"/>
          <w:sz w:val="28"/>
          <w:szCs w:val="28"/>
        </w:rPr>
      </w:pPr>
    </w:p>
    <w:p w:rsidR="008F5ED9" w:rsidRDefault="008F5ED9" w:rsidP="008F5ED9">
      <w:pPr>
        <w:pStyle w:val="NoSpacing"/>
        <w:spacing w:line="360" w:lineRule="auto"/>
        <w:ind w:firstLine="709"/>
        <w:jc w:val="both"/>
        <w:rPr>
          <w:rFonts w:ascii="Times New Roman" w:hAnsi="Times New Roman"/>
          <w:sz w:val="28"/>
          <w:szCs w:val="28"/>
        </w:rPr>
      </w:pPr>
      <w:r>
        <w:rPr>
          <w:rFonts w:ascii="Times New Roman" w:hAnsi="Times New Roman"/>
          <w:sz w:val="28"/>
          <w:szCs w:val="28"/>
        </w:rPr>
        <w:t>9. Читает ли Вы журналы или газеты?</w:t>
      </w:r>
      <w:r w:rsidR="0011466E">
        <w:rPr>
          <w:rFonts w:ascii="Times New Roman" w:hAnsi="Times New Roman"/>
          <w:sz w:val="28"/>
          <w:szCs w:val="28"/>
        </w:rPr>
        <w:t xml:space="preserve"> (рисунок 11)</w:t>
      </w:r>
    </w:p>
    <w:p w:rsidR="008F5ED9" w:rsidRDefault="008F5ED9" w:rsidP="008F5ED9">
      <w:pPr>
        <w:pStyle w:val="NoSpacing"/>
        <w:spacing w:line="360" w:lineRule="auto"/>
        <w:ind w:left="1069"/>
        <w:rPr>
          <w:rFonts w:ascii="Times New Roman" w:hAnsi="Times New Roman"/>
          <w:sz w:val="28"/>
          <w:szCs w:val="28"/>
        </w:rPr>
      </w:pPr>
    </w:p>
    <w:p w:rsidR="008F5ED9" w:rsidRDefault="00822E16" w:rsidP="008F5ED9">
      <w:pPr>
        <w:pStyle w:val="NoSpacing"/>
        <w:spacing w:line="360" w:lineRule="auto"/>
        <w:jc w:val="center"/>
        <w:rPr>
          <w:rFonts w:ascii="Times New Roman" w:hAnsi="Times New Roman"/>
          <w:sz w:val="28"/>
          <w:szCs w:val="28"/>
        </w:rPr>
      </w:pPr>
      <w:r w:rsidRPr="00BF3F2F">
        <w:rPr>
          <w:rFonts w:ascii="Times New Roman" w:hAnsi="Times New Roman"/>
          <w:sz w:val="28"/>
          <w:szCs w:val="28"/>
        </w:rPr>
        <w:object w:dxaOrig="8247" w:dyaOrig="4226">
          <v:shape id="_x0000_i1030" type="#_x0000_t75" style="width:412.5pt;height:211.5pt" o:ole="">
            <v:imagedata r:id="rId24" o:title=""/>
            <w10:bordertop type="single" width="12"/>
            <w10:borderleft type="single" width="12"/>
            <w10:borderbottom type="single" width="12"/>
            <w10:borderright type="single" width="12"/>
          </v:shape>
          <o:OLEObject Type="Embed" ProgID="MSGraph.Chart.8" ShapeID="_x0000_i1030" DrawAspect="Content" ObjectID="_1648539545" r:id="rId25">
            <o:FieldCodes>\s</o:FieldCodes>
          </o:OLEObject>
        </w:object>
      </w:r>
    </w:p>
    <w:p w:rsidR="008F5ED9" w:rsidRPr="0011466E" w:rsidRDefault="0011466E" w:rsidP="008F5ED9">
      <w:pPr>
        <w:pStyle w:val="a6"/>
        <w:spacing w:before="0" w:beforeAutospacing="0" w:after="0" w:afterAutospacing="0" w:line="360" w:lineRule="auto"/>
        <w:jc w:val="center"/>
        <w:rPr>
          <w:sz w:val="28"/>
          <w:szCs w:val="28"/>
        </w:rPr>
      </w:pPr>
      <w:r w:rsidRPr="0011466E">
        <w:rPr>
          <w:sz w:val="28"/>
          <w:szCs w:val="28"/>
        </w:rPr>
        <w:t>Рисунок 11</w:t>
      </w:r>
    </w:p>
    <w:p w:rsidR="00E25C92" w:rsidRDefault="008F5ED9" w:rsidP="00E25C92">
      <w:pPr>
        <w:pStyle w:val="a6"/>
        <w:spacing w:before="0" w:beforeAutospacing="0" w:after="0" w:afterAutospacing="0" w:line="360" w:lineRule="auto"/>
        <w:ind w:firstLine="709"/>
        <w:jc w:val="both"/>
        <w:rPr>
          <w:sz w:val="28"/>
          <w:szCs w:val="28"/>
        </w:rPr>
      </w:pPr>
      <w:r>
        <w:rPr>
          <w:sz w:val="28"/>
          <w:szCs w:val="28"/>
        </w:rPr>
        <w:lastRenderedPageBreak/>
        <w:t>Следовательно, подавляющее большинство отпрошенных подростков (90%) не читают журналы и газеты. Следовательно, данные виды СМИ не оказывают значительного влияния на подростков.</w:t>
      </w:r>
    </w:p>
    <w:p w:rsidR="008F5ED9" w:rsidRPr="00822E16" w:rsidRDefault="008F5ED9" w:rsidP="00822E16">
      <w:pPr>
        <w:pStyle w:val="NoSpacing"/>
        <w:spacing w:line="360" w:lineRule="auto"/>
        <w:ind w:firstLine="709"/>
        <w:jc w:val="both"/>
        <w:rPr>
          <w:rFonts w:ascii="Times New Roman" w:hAnsi="Times New Roman"/>
          <w:sz w:val="28"/>
          <w:szCs w:val="28"/>
        </w:rPr>
      </w:pPr>
      <w:r>
        <w:rPr>
          <w:rFonts w:ascii="Times New Roman" w:hAnsi="Times New Roman"/>
          <w:sz w:val="28"/>
          <w:szCs w:val="28"/>
        </w:rPr>
        <w:t xml:space="preserve">10. Удовлетворены ли Вы тем, как проводите свой досуг? </w:t>
      </w:r>
      <w:r w:rsidR="0011466E">
        <w:rPr>
          <w:rFonts w:ascii="Times New Roman" w:hAnsi="Times New Roman"/>
          <w:sz w:val="28"/>
          <w:szCs w:val="28"/>
        </w:rPr>
        <w:t>(рисунок 12)</w:t>
      </w:r>
    </w:p>
    <w:p w:rsidR="008F5ED9" w:rsidRDefault="00413BC0" w:rsidP="008F5ED9">
      <w:pPr>
        <w:pStyle w:val="a6"/>
        <w:spacing w:before="0" w:beforeAutospacing="0" w:after="0" w:afterAutospacing="0" w:line="360" w:lineRule="auto"/>
        <w:jc w:val="center"/>
        <w:rPr>
          <w:b/>
          <w:sz w:val="28"/>
          <w:szCs w:val="28"/>
        </w:rPr>
      </w:pPr>
      <w:r>
        <w:rPr>
          <w:noProof/>
          <w:sz w:val="28"/>
          <w:szCs w:val="28"/>
        </w:rPr>
        <w:drawing>
          <wp:inline distT="0" distB="0" distL="0" distR="0">
            <wp:extent cx="5314950" cy="2343150"/>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1466E" w:rsidRPr="00822E16" w:rsidRDefault="0011466E" w:rsidP="00822E16">
      <w:pPr>
        <w:pStyle w:val="a6"/>
        <w:spacing w:before="0" w:beforeAutospacing="0" w:after="0" w:afterAutospacing="0" w:line="360" w:lineRule="auto"/>
        <w:jc w:val="center"/>
        <w:rPr>
          <w:sz w:val="28"/>
          <w:szCs w:val="28"/>
        </w:rPr>
      </w:pPr>
      <w:r w:rsidRPr="0011466E">
        <w:rPr>
          <w:sz w:val="28"/>
          <w:szCs w:val="28"/>
        </w:rPr>
        <w:t>Рисунок 12</w:t>
      </w:r>
    </w:p>
    <w:p w:rsidR="00EB3011" w:rsidRDefault="008F5ED9" w:rsidP="00F55263">
      <w:pPr>
        <w:pStyle w:val="a6"/>
        <w:spacing w:before="0" w:beforeAutospacing="0" w:after="0" w:afterAutospacing="0" w:line="360" w:lineRule="auto"/>
        <w:ind w:firstLine="709"/>
        <w:jc w:val="both"/>
        <w:rPr>
          <w:sz w:val="28"/>
          <w:szCs w:val="28"/>
        </w:rPr>
      </w:pPr>
      <w:r>
        <w:rPr>
          <w:sz w:val="28"/>
          <w:szCs w:val="28"/>
        </w:rPr>
        <w:t>Следовательно, половина отпрошенных подростков (50%) удовлетворена тем, как проводят досуг. Значительная часть (40%) - не удовлетворена проведением досуга. Притом, что 10% - затруднялись ответить на вопрос.</w:t>
      </w:r>
    </w:p>
    <w:p w:rsidR="00EB3011" w:rsidRPr="00EB3011" w:rsidRDefault="008F5ED9" w:rsidP="00EB3011">
      <w:pPr>
        <w:pStyle w:val="NoSpacing"/>
        <w:spacing w:line="360" w:lineRule="auto"/>
        <w:ind w:firstLine="709"/>
        <w:jc w:val="both"/>
        <w:rPr>
          <w:rFonts w:ascii="Times New Roman" w:hAnsi="Times New Roman"/>
          <w:sz w:val="28"/>
          <w:szCs w:val="28"/>
        </w:rPr>
      </w:pPr>
      <w:r>
        <w:rPr>
          <w:rFonts w:ascii="Times New Roman" w:hAnsi="Times New Roman"/>
          <w:sz w:val="28"/>
          <w:szCs w:val="28"/>
        </w:rPr>
        <w:t>11. Что, по Вашему мнению, препятствует Вам получать большее удовольствие от проведения свободного времени?</w:t>
      </w:r>
      <w:r w:rsidR="0011466E">
        <w:rPr>
          <w:rFonts w:ascii="Times New Roman" w:hAnsi="Times New Roman"/>
          <w:sz w:val="28"/>
          <w:szCs w:val="28"/>
        </w:rPr>
        <w:t xml:space="preserve"> (рисунок 13)</w:t>
      </w:r>
    </w:p>
    <w:p w:rsidR="00EB3011" w:rsidRDefault="00703718" w:rsidP="00EB3011">
      <w:pPr>
        <w:pStyle w:val="a6"/>
        <w:spacing w:before="0" w:beforeAutospacing="0" w:after="0" w:afterAutospacing="0" w:line="360" w:lineRule="auto"/>
        <w:jc w:val="center"/>
        <w:rPr>
          <w:sz w:val="28"/>
          <w:szCs w:val="28"/>
        </w:rPr>
      </w:pPr>
      <w:r w:rsidRPr="00EB3011">
        <w:rPr>
          <w:noProof/>
          <w:sz w:val="28"/>
          <w:szCs w:val="28"/>
        </w:rPr>
        <w:object w:dxaOrig="9137" w:dyaOrig="4822">
          <v:shape id="_x0000_i1031" type="#_x0000_t75" style="width:456.75pt;height:240.75pt" o:ole="">
            <v:imagedata r:id="rId27" o:title=""/>
          </v:shape>
          <o:OLEObject Type="Embed" ProgID="Excel.Chart.8" ShapeID="_x0000_i1031" DrawAspect="Content" ObjectID="_1648539546" r:id="rId28">
            <o:FieldCodes>\s</o:FieldCodes>
          </o:OLEObject>
        </w:object>
      </w:r>
    </w:p>
    <w:p w:rsidR="00BA6FF4" w:rsidRPr="0011466E" w:rsidRDefault="00BA6FF4" w:rsidP="00BA6FF4">
      <w:pPr>
        <w:pStyle w:val="a6"/>
        <w:spacing w:before="0" w:beforeAutospacing="0" w:after="0" w:afterAutospacing="0" w:line="360" w:lineRule="auto"/>
        <w:jc w:val="center"/>
        <w:rPr>
          <w:sz w:val="28"/>
          <w:szCs w:val="28"/>
        </w:rPr>
      </w:pPr>
      <w:r>
        <w:rPr>
          <w:sz w:val="28"/>
          <w:szCs w:val="28"/>
        </w:rPr>
        <w:t>Рисунок 13</w:t>
      </w:r>
    </w:p>
    <w:p w:rsidR="00EB3011" w:rsidRPr="005E646E" w:rsidRDefault="00EB3011" w:rsidP="00EB3011">
      <w:pPr>
        <w:pStyle w:val="a6"/>
        <w:spacing w:before="0" w:beforeAutospacing="0" w:after="0" w:afterAutospacing="0" w:line="360" w:lineRule="auto"/>
        <w:jc w:val="center"/>
        <w:rPr>
          <w:b/>
          <w:sz w:val="16"/>
          <w:szCs w:val="16"/>
        </w:rPr>
      </w:pPr>
    </w:p>
    <w:p w:rsidR="00EB3011" w:rsidRDefault="00EB3011" w:rsidP="00822E16">
      <w:pPr>
        <w:pStyle w:val="a6"/>
        <w:spacing w:before="0" w:beforeAutospacing="0" w:after="0" w:afterAutospacing="0" w:line="360" w:lineRule="auto"/>
        <w:ind w:firstLine="709"/>
        <w:jc w:val="both"/>
        <w:rPr>
          <w:sz w:val="28"/>
          <w:szCs w:val="28"/>
        </w:rPr>
      </w:pPr>
      <w:r>
        <w:rPr>
          <w:sz w:val="28"/>
          <w:szCs w:val="28"/>
        </w:rPr>
        <w:t>Подростки давали различные варианты ответа на указанный вопрос, однако многие из них были идентичными. Это позволило сделать вывод, что большая часть опрошенных подростков основным фактором, который препятствует получать большее удовольствие от проведения свободного времени, является ограничение времени их проведения около компьютера. Из этого можно сделать вывод о большом влиянии, которое оказывает Интернет на подростков.</w:t>
      </w:r>
    </w:p>
    <w:p w:rsidR="009A7ABC" w:rsidRPr="0021477D" w:rsidRDefault="009A7ABC" w:rsidP="00822E16">
      <w:pPr>
        <w:pStyle w:val="a6"/>
        <w:spacing w:before="0" w:beforeAutospacing="0" w:after="0" w:afterAutospacing="0" w:line="360" w:lineRule="auto"/>
        <w:ind w:firstLine="709"/>
        <w:jc w:val="both"/>
        <w:rPr>
          <w:sz w:val="28"/>
          <w:szCs w:val="28"/>
        </w:rPr>
      </w:pPr>
    </w:p>
    <w:p w:rsidR="008F5ED9" w:rsidRDefault="008F5ED9" w:rsidP="00822E16">
      <w:pPr>
        <w:pStyle w:val="NoSpacing"/>
        <w:spacing w:line="360" w:lineRule="auto"/>
        <w:ind w:firstLine="709"/>
        <w:jc w:val="both"/>
        <w:rPr>
          <w:rFonts w:ascii="Times New Roman" w:hAnsi="Times New Roman"/>
          <w:sz w:val="28"/>
          <w:szCs w:val="28"/>
        </w:rPr>
      </w:pPr>
      <w:r>
        <w:rPr>
          <w:rFonts w:ascii="Times New Roman" w:hAnsi="Times New Roman"/>
          <w:sz w:val="28"/>
          <w:szCs w:val="28"/>
        </w:rPr>
        <w:t>12. Охарактеризуйте в нескольких словах, что, по Вашему мнению, должно быть главным в работе СМИ?</w:t>
      </w:r>
    </w:p>
    <w:p w:rsidR="008F5ED9" w:rsidRDefault="008F5ED9" w:rsidP="008F5ED9">
      <w:pPr>
        <w:pStyle w:val="a6"/>
        <w:spacing w:before="0" w:beforeAutospacing="0" w:after="0" w:afterAutospacing="0" w:line="360" w:lineRule="auto"/>
        <w:ind w:firstLine="709"/>
        <w:jc w:val="both"/>
        <w:rPr>
          <w:sz w:val="28"/>
          <w:szCs w:val="28"/>
        </w:rPr>
      </w:pPr>
      <w:r>
        <w:rPr>
          <w:sz w:val="28"/>
          <w:szCs w:val="28"/>
        </w:rPr>
        <w:t>На данный вопрос подростками были даны различные варианты ответов. Среди них: интерес, развлечение, отдых, телевидение, Интернет.</w:t>
      </w:r>
    </w:p>
    <w:p w:rsidR="009A7ABC" w:rsidRPr="00500D57" w:rsidRDefault="009A7ABC" w:rsidP="008F5ED9">
      <w:pPr>
        <w:pStyle w:val="a6"/>
        <w:spacing w:before="0" w:beforeAutospacing="0" w:after="0" w:afterAutospacing="0" w:line="360" w:lineRule="auto"/>
        <w:ind w:firstLine="709"/>
        <w:jc w:val="both"/>
        <w:rPr>
          <w:sz w:val="28"/>
          <w:szCs w:val="28"/>
        </w:rPr>
      </w:pPr>
    </w:p>
    <w:p w:rsidR="00F04283" w:rsidRDefault="00F04283" w:rsidP="00F04283">
      <w:pPr>
        <w:spacing w:line="360" w:lineRule="auto"/>
        <w:ind w:firstLine="709"/>
        <w:jc w:val="both"/>
        <w:rPr>
          <w:sz w:val="28"/>
          <w:szCs w:val="28"/>
        </w:rPr>
      </w:pPr>
      <w:r>
        <w:rPr>
          <w:sz w:val="28"/>
          <w:szCs w:val="28"/>
        </w:rPr>
        <w:t xml:space="preserve">Обобщая полученную информацию, следует отметить, что результаты исследования основаны на показателях, полученных из вышеуказанных источников, в том числе из заполненных анкет. </w:t>
      </w:r>
    </w:p>
    <w:p w:rsidR="008F5ED9" w:rsidRDefault="008F5ED9" w:rsidP="008F5ED9">
      <w:pPr>
        <w:pStyle w:val="a6"/>
        <w:spacing w:before="0" w:beforeAutospacing="0" w:after="0" w:afterAutospacing="0" w:line="360" w:lineRule="auto"/>
        <w:ind w:firstLine="709"/>
        <w:jc w:val="both"/>
        <w:rPr>
          <w:sz w:val="28"/>
          <w:szCs w:val="28"/>
        </w:rPr>
      </w:pPr>
      <w:r>
        <w:rPr>
          <w:sz w:val="28"/>
          <w:szCs w:val="28"/>
        </w:rPr>
        <w:t>Таким образом, п</w:t>
      </w:r>
      <w:r w:rsidRPr="00787578">
        <w:rPr>
          <w:sz w:val="28"/>
          <w:szCs w:val="28"/>
        </w:rPr>
        <w:t>роведенное исследование позволило сделать следующие выводы. Большая часть подростков (40% - 8 человек) проводя свой досуг, играют в компьютерные игры, меньшая часть - посещают различные секции и кружки. При этом, большая часть подростков (50% - 10 человек), в процессе просмотра телевидения, предпочитают смотреть развлекательные шоу. Меньшая часть подростков (10% - 2 человека) смотря</w:t>
      </w:r>
      <w:r w:rsidR="00CC14DC">
        <w:rPr>
          <w:sz w:val="28"/>
          <w:szCs w:val="28"/>
        </w:rPr>
        <w:t>т</w:t>
      </w:r>
      <w:r w:rsidRPr="00787578">
        <w:rPr>
          <w:sz w:val="28"/>
          <w:szCs w:val="28"/>
        </w:rPr>
        <w:t xml:space="preserve"> спортивные передачи. </w:t>
      </w:r>
      <w:r>
        <w:rPr>
          <w:sz w:val="28"/>
          <w:szCs w:val="28"/>
        </w:rPr>
        <w:t>Следовательно, о</w:t>
      </w:r>
      <w:r w:rsidRPr="00787578">
        <w:rPr>
          <w:sz w:val="28"/>
          <w:szCs w:val="28"/>
        </w:rPr>
        <w:t>прос показал, что подростками малое внимание уделяется познавательным передачам и программам</w:t>
      </w:r>
      <w:r>
        <w:rPr>
          <w:sz w:val="28"/>
          <w:szCs w:val="28"/>
        </w:rPr>
        <w:t xml:space="preserve">. Из этого можно сделать вывод, что при организации досуга подростков не используется потенциал СМИ для интеллектуального развития детей исследуемого возраста. </w:t>
      </w:r>
    </w:p>
    <w:p w:rsidR="008F5ED9" w:rsidRDefault="008F5ED9" w:rsidP="008F5ED9">
      <w:pPr>
        <w:pStyle w:val="NoSpacing"/>
        <w:spacing w:line="360" w:lineRule="auto"/>
        <w:ind w:firstLine="709"/>
        <w:jc w:val="both"/>
        <w:rPr>
          <w:rFonts w:ascii="Times New Roman" w:hAnsi="Times New Roman"/>
          <w:sz w:val="28"/>
          <w:szCs w:val="28"/>
        </w:rPr>
      </w:pPr>
      <w:r>
        <w:rPr>
          <w:rFonts w:ascii="Times New Roman" w:hAnsi="Times New Roman"/>
          <w:sz w:val="28"/>
          <w:szCs w:val="28"/>
        </w:rPr>
        <w:t xml:space="preserve">Исследование показало, что равное количество подростков, используя Интернет при организации своего досуга, играют в компьютерные игры и </w:t>
      </w:r>
      <w:r>
        <w:rPr>
          <w:rFonts w:ascii="Times New Roman" w:hAnsi="Times New Roman"/>
          <w:sz w:val="28"/>
          <w:szCs w:val="28"/>
        </w:rPr>
        <w:lastRenderedPageBreak/>
        <w:t>посещают социальные сети. При этом, подростки не могут обойтись без интернета даже один день. Так, 70% опрошенных подростков могут обойтись без интернета несколько часов, и 30% - менее часа.</w:t>
      </w:r>
      <w:r w:rsidR="00E20004">
        <w:rPr>
          <w:rFonts w:ascii="Times New Roman" w:hAnsi="Times New Roman"/>
          <w:sz w:val="28"/>
          <w:szCs w:val="28"/>
        </w:rPr>
        <w:t xml:space="preserve"> </w:t>
      </w:r>
      <w:r>
        <w:rPr>
          <w:rFonts w:ascii="Times New Roman" w:hAnsi="Times New Roman"/>
          <w:sz w:val="28"/>
          <w:szCs w:val="28"/>
        </w:rPr>
        <w:t>В то же время, подростки могут обойтись без телевидения более длительное время, в сравнении с интернетом. Так, 70% опрошенных подростков могут обойтись без интернета несколько часов, и 30% - от 1 до 5 дней</w:t>
      </w:r>
    </w:p>
    <w:p w:rsidR="008F5ED9" w:rsidRPr="00787578" w:rsidRDefault="008F5ED9" w:rsidP="008F5ED9">
      <w:pPr>
        <w:pStyle w:val="NoSpacing"/>
        <w:spacing w:line="360" w:lineRule="auto"/>
        <w:ind w:firstLine="709"/>
        <w:jc w:val="both"/>
        <w:rPr>
          <w:rFonts w:ascii="Times New Roman" w:hAnsi="Times New Roman"/>
          <w:sz w:val="28"/>
          <w:szCs w:val="28"/>
        </w:rPr>
      </w:pPr>
      <w:r w:rsidRPr="00787578">
        <w:rPr>
          <w:rFonts w:ascii="Times New Roman" w:hAnsi="Times New Roman"/>
          <w:sz w:val="28"/>
          <w:szCs w:val="28"/>
        </w:rPr>
        <w:t>Только 10% отпрошенных подростков в любой момент могут оторваться от компьютерной игры или «выйти» из социальной сети. Большая часть из них (60%) не могут это сделать в любой момент, из чего можно сделать вывод об их зависимости от Интернета.</w:t>
      </w:r>
    </w:p>
    <w:p w:rsidR="008F5ED9" w:rsidRPr="00787578" w:rsidRDefault="008F5ED9" w:rsidP="008F5ED9">
      <w:pPr>
        <w:pStyle w:val="NoSpacing"/>
        <w:spacing w:line="360" w:lineRule="auto"/>
        <w:ind w:firstLine="709"/>
        <w:jc w:val="both"/>
        <w:rPr>
          <w:rFonts w:ascii="Times New Roman" w:hAnsi="Times New Roman"/>
          <w:sz w:val="28"/>
          <w:szCs w:val="28"/>
        </w:rPr>
      </w:pPr>
      <w:r w:rsidRPr="00787578">
        <w:rPr>
          <w:rFonts w:ascii="Times New Roman" w:hAnsi="Times New Roman"/>
          <w:sz w:val="28"/>
          <w:szCs w:val="28"/>
        </w:rPr>
        <w:t>Половина отпрошенных подростков (50%) имеют желание подражать известным личностям, информацию о которых получили из СМИ. Данный показатель может свидетельствовать о высокой степени влияния информации, получаемой из СМИ, на личность подростков. Кроме того, значительная часть подростков затруднялись ответить на данный вопрос.</w:t>
      </w:r>
    </w:p>
    <w:p w:rsidR="008F5ED9" w:rsidRPr="00787578" w:rsidRDefault="008F5ED9" w:rsidP="008F5ED9">
      <w:pPr>
        <w:pStyle w:val="NoSpacing"/>
        <w:spacing w:line="360" w:lineRule="auto"/>
        <w:ind w:firstLine="709"/>
        <w:jc w:val="both"/>
        <w:rPr>
          <w:rFonts w:ascii="Times New Roman" w:hAnsi="Times New Roman"/>
          <w:sz w:val="28"/>
          <w:szCs w:val="28"/>
        </w:rPr>
      </w:pPr>
      <w:r w:rsidRPr="00787578">
        <w:rPr>
          <w:rFonts w:ascii="Times New Roman" w:hAnsi="Times New Roman"/>
          <w:sz w:val="28"/>
          <w:szCs w:val="28"/>
        </w:rPr>
        <w:t>Подавляющее большинство отпрошенных подростков (90%) не читают журналы и газеты. Следовательно, данные виды СМИ не оказывают значительного влияния на подростков.</w:t>
      </w:r>
    </w:p>
    <w:p w:rsidR="008F5ED9" w:rsidRDefault="008F5ED9" w:rsidP="008F5ED9">
      <w:pPr>
        <w:pStyle w:val="a6"/>
        <w:spacing w:before="0" w:beforeAutospacing="0" w:after="0" w:afterAutospacing="0" w:line="360" w:lineRule="auto"/>
        <w:ind w:firstLine="709"/>
        <w:jc w:val="both"/>
        <w:rPr>
          <w:sz w:val="28"/>
          <w:szCs w:val="28"/>
        </w:rPr>
      </w:pPr>
      <w:r>
        <w:rPr>
          <w:sz w:val="28"/>
          <w:szCs w:val="28"/>
        </w:rPr>
        <w:t>Подростки давали различные варианты ответа на вопрос о факторах, которые препятствует получать большее удовольствие от проведения свободного времени. Однако многие из них были идентичными. Это позволило сделать вывод, что большая часть опрошенных подростков основным фактором, который препятствует получать большее удовольствие от проведения свободного времен, является ограничение времени их проведения около компьютера. Из этого можно сделать вывод о большом влиянии, которое оказывает Интернет на подростков.</w:t>
      </w:r>
    </w:p>
    <w:p w:rsidR="008075A7" w:rsidRDefault="008075A7" w:rsidP="00D70540">
      <w:pPr>
        <w:spacing w:line="360" w:lineRule="auto"/>
        <w:jc w:val="both"/>
      </w:pPr>
    </w:p>
    <w:p w:rsidR="008075A7" w:rsidRDefault="008075A7" w:rsidP="00D70540">
      <w:pPr>
        <w:spacing w:line="360" w:lineRule="auto"/>
        <w:jc w:val="both"/>
      </w:pPr>
    </w:p>
    <w:p w:rsidR="008075A7" w:rsidRDefault="008075A7" w:rsidP="00D70540">
      <w:pPr>
        <w:spacing w:line="360" w:lineRule="auto"/>
        <w:jc w:val="both"/>
      </w:pPr>
    </w:p>
    <w:p w:rsidR="009A7ABC" w:rsidRDefault="009A7ABC" w:rsidP="00703718">
      <w:pPr>
        <w:spacing w:line="360" w:lineRule="auto"/>
        <w:rPr>
          <w:b/>
          <w:sz w:val="28"/>
          <w:szCs w:val="28"/>
        </w:rPr>
      </w:pPr>
    </w:p>
    <w:p w:rsidR="00355A13" w:rsidRDefault="0021477D" w:rsidP="00085346">
      <w:pPr>
        <w:spacing w:line="360" w:lineRule="auto"/>
        <w:jc w:val="center"/>
        <w:rPr>
          <w:b/>
          <w:sz w:val="28"/>
          <w:szCs w:val="28"/>
        </w:rPr>
      </w:pPr>
      <w:r>
        <w:rPr>
          <w:b/>
          <w:sz w:val="28"/>
          <w:szCs w:val="28"/>
        </w:rPr>
        <w:lastRenderedPageBreak/>
        <w:t>ЗАКЛЮЧЕНИЕ</w:t>
      </w:r>
    </w:p>
    <w:p w:rsidR="00355A13" w:rsidRDefault="00355A13" w:rsidP="00085346">
      <w:pPr>
        <w:spacing w:line="360" w:lineRule="auto"/>
        <w:jc w:val="center"/>
        <w:rPr>
          <w:b/>
          <w:sz w:val="28"/>
          <w:szCs w:val="28"/>
        </w:rPr>
      </w:pPr>
    </w:p>
    <w:p w:rsidR="00355A13" w:rsidRDefault="00355A13" w:rsidP="00355A13">
      <w:pPr>
        <w:spacing w:line="360" w:lineRule="auto"/>
        <w:ind w:firstLine="709"/>
        <w:jc w:val="both"/>
        <w:rPr>
          <w:color w:val="000000"/>
          <w:sz w:val="28"/>
          <w:szCs w:val="28"/>
        </w:rPr>
      </w:pPr>
      <w:r>
        <w:rPr>
          <w:sz w:val="28"/>
        </w:rPr>
        <w:t xml:space="preserve">Самоидентификация может быть определена как </w:t>
      </w:r>
      <w:r w:rsidRPr="009570FF">
        <w:rPr>
          <w:sz w:val="28"/>
        </w:rPr>
        <w:t xml:space="preserve">самооценка </w:t>
      </w:r>
      <w:r>
        <w:rPr>
          <w:sz w:val="28"/>
        </w:rPr>
        <w:t>подростком</w:t>
      </w:r>
      <w:r w:rsidRPr="009570FF">
        <w:rPr>
          <w:sz w:val="28"/>
        </w:rPr>
        <w:t xml:space="preserve"> собственных свойств, способностей и особенностей, включая физические, личностные, нравственные</w:t>
      </w:r>
      <w:r>
        <w:rPr>
          <w:sz w:val="28"/>
        </w:rPr>
        <w:t xml:space="preserve"> свойства</w:t>
      </w:r>
      <w:r w:rsidRPr="009570FF">
        <w:rPr>
          <w:sz w:val="28"/>
        </w:rPr>
        <w:t xml:space="preserve"> и др.</w:t>
      </w:r>
      <w:r>
        <w:rPr>
          <w:sz w:val="28"/>
        </w:rPr>
        <w:t xml:space="preserve"> Самоидентификация подростка связана с его мироощущением, восприятием собственной личности, поведением в обществе и проблемами личностного развития и взаимоотношений. Пик активности процессов самоидентификации приходится именно на подростковый возраст. Большое значение в процессе самоидентификации подростка имеет социальное окружение. С</w:t>
      </w:r>
      <w:r w:rsidRPr="00DE5AD4">
        <w:rPr>
          <w:sz w:val="28"/>
        </w:rPr>
        <w:t>амоидентификаци</w:t>
      </w:r>
      <w:r>
        <w:rPr>
          <w:sz w:val="28"/>
        </w:rPr>
        <w:t xml:space="preserve">я предполагает </w:t>
      </w:r>
      <w:r w:rsidRPr="00105F23">
        <w:rPr>
          <w:color w:val="000000"/>
          <w:sz w:val="28"/>
          <w:szCs w:val="28"/>
        </w:rPr>
        <w:t>способност</w:t>
      </w:r>
      <w:r>
        <w:rPr>
          <w:color w:val="000000"/>
          <w:sz w:val="28"/>
          <w:szCs w:val="28"/>
        </w:rPr>
        <w:t>ь подростков</w:t>
      </w:r>
      <w:r w:rsidRPr="00105F23">
        <w:rPr>
          <w:color w:val="000000"/>
          <w:sz w:val="28"/>
          <w:szCs w:val="28"/>
        </w:rPr>
        <w:t xml:space="preserve"> </w:t>
      </w:r>
      <w:r>
        <w:rPr>
          <w:color w:val="000000"/>
          <w:sz w:val="28"/>
          <w:szCs w:val="28"/>
        </w:rPr>
        <w:t xml:space="preserve">к </w:t>
      </w:r>
      <w:r w:rsidRPr="00105F23">
        <w:rPr>
          <w:color w:val="000000"/>
          <w:sz w:val="28"/>
          <w:szCs w:val="28"/>
        </w:rPr>
        <w:t>контрол</w:t>
      </w:r>
      <w:r>
        <w:rPr>
          <w:color w:val="000000"/>
          <w:sz w:val="28"/>
          <w:szCs w:val="28"/>
        </w:rPr>
        <w:t>ю</w:t>
      </w:r>
      <w:r w:rsidRPr="00105F23">
        <w:rPr>
          <w:color w:val="000000"/>
          <w:sz w:val="28"/>
          <w:szCs w:val="28"/>
        </w:rPr>
        <w:t xml:space="preserve"> свое</w:t>
      </w:r>
      <w:r>
        <w:rPr>
          <w:color w:val="000000"/>
          <w:sz w:val="28"/>
          <w:szCs w:val="28"/>
        </w:rPr>
        <w:t>го</w:t>
      </w:r>
      <w:r w:rsidRPr="00105F23">
        <w:rPr>
          <w:color w:val="000000"/>
          <w:sz w:val="28"/>
          <w:szCs w:val="28"/>
        </w:rPr>
        <w:t xml:space="preserve"> психологическо</w:t>
      </w:r>
      <w:r>
        <w:rPr>
          <w:color w:val="000000"/>
          <w:sz w:val="28"/>
          <w:szCs w:val="28"/>
        </w:rPr>
        <w:t>го</w:t>
      </w:r>
      <w:r w:rsidRPr="00105F23">
        <w:rPr>
          <w:color w:val="000000"/>
          <w:sz w:val="28"/>
          <w:szCs w:val="28"/>
        </w:rPr>
        <w:t xml:space="preserve"> пространст</w:t>
      </w:r>
      <w:r>
        <w:rPr>
          <w:color w:val="000000"/>
          <w:sz w:val="28"/>
          <w:szCs w:val="28"/>
        </w:rPr>
        <w:t>ва</w:t>
      </w:r>
      <w:r w:rsidRPr="00105F23">
        <w:rPr>
          <w:color w:val="000000"/>
          <w:sz w:val="28"/>
          <w:szCs w:val="28"/>
        </w:rPr>
        <w:t>, успешно</w:t>
      </w:r>
      <w:r>
        <w:rPr>
          <w:color w:val="000000"/>
          <w:sz w:val="28"/>
          <w:szCs w:val="28"/>
        </w:rPr>
        <w:t>му</w:t>
      </w:r>
      <w:r w:rsidRPr="00105F23">
        <w:rPr>
          <w:color w:val="000000"/>
          <w:sz w:val="28"/>
          <w:szCs w:val="28"/>
        </w:rPr>
        <w:t xml:space="preserve"> разре</w:t>
      </w:r>
      <w:r>
        <w:rPr>
          <w:color w:val="000000"/>
          <w:sz w:val="28"/>
          <w:szCs w:val="28"/>
        </w:rPr>
        <w:t>шению</w:t>
      </w:r>
      <w:r w:rsidRPr="00105F23">
        <w:rPr>
          <w:color w:val="000000"/>
          <w:sz w:val="28"/>
          <w:szCs w:val="28"/>
        </w:rPr>
        <w:t xml:space="preserve"> жизненны</w:t>
      </w:r>
      <w:r>
        <w:rPr>
          <w:color w:val="000000"/>
          <w:sz w:val="28"/>
          <w:szCs w:val="28"/>
        </w:rPr>
        <w:t>х задач</w:t>
      </w:r>
      <w:r w:rsidRPr="00105F23">
        <w:rPr>
          <w:color w:val="000000"/>
          <w:sz w:val="28"/>
          <w:szCs w:val="28"/>
        </w:rPr>
        <w:t>, устан</w:t>
      </w:r>
      <w:r>
        <w:rPr>
          <w:color w:val="000000"/>
          <w:sz w:val="28"/>
          <w:szCs w:val="28"/>
        </w:rPr>
        <w:t>овлению</w:t>
      </w:r>
      <w:r w:rsidRPr="00105F23">
        <w:rPr>
          <w:color w:val="000000"/>
          <w:sz w:val="28"/>
          <w:szCs w:val="28"/>
        </w:rPr>
        <w:t xml:space="preserve"> чувств</w:t>
      </w:r>
      <w:r>
        <w:rPr>
          <w:color w:val="000000"/>
          <w:sz w:val="28"/>
          <w:szCs w:val="28"/>
        </w:rPr>
        <w:t>а</w:t>
      </w:r>
      <w:r w:rsidRPr="00105F23">
        <w:rPr>
          <w:color w:val="000000"/>
          <w:sz w:val="28"/>
          <w:szCs w:val="28"/>
        </w:rPr>
        <w:t xml:space="preserve"> авторства по отношению к жизни</w:t>
      </w:r>
      <w:r>
        <w:rPr>
          <w:color w:val="000000"/>
          <w:sz w:val="28"/>
          <w:szCs w:val="28"/>
        </w:rPr>
        <w:t xml:space="preserve">. </w:t>
      </w:r>
    </w:p>
    <w:p w:rsidR="00355A13" w:rsidRDefault="00355A13" w:rsidP="00355A13">
      <w:pPr>
        <w:spacing w:line="360" w:lineRule="auto"/>
        <w:ind w:firstLine="709"/>
        <w:jc w:val="both"/>
        <w:rPr>
          <w:color w:val="000000"/>
          <w:sz w:val="28"/>
          <w:szCs w:val="28"/>
        </w:rPr>
      </w:pPr>
      <w:r>
        <w:rPr>
          <w:sz w:val="28"/>
          <w:szCs w:val="28"/>
        </w:rPr>
        <w:t xml:space="preserve">В научной литературе существуют различные определения СМИ, при этом, данное </w:t>
      </w:r>
      <w:r w:rsidRPr="00BB0EA2">
        <w:rPr>
          <w:sz w:val="28"/>
          <w:szCs w:val="28"/>
        </w:rPr>
        <w:t xml:space="preserve">понятие </w:t>
      </w:r>
      <w:r>
        <w:rPr>
          <w:sz w:val="28"/>
          <w:szCs w:val="28"/>
        </w:rPr>
        <w:t xml:space="preserve">в РФ закреплено на законодательном уровне. Так, СМИ являются: </w:t>
      </w:r>
      <w:r w:rsidRPr="00BB0EA2">
        <w:rPr>
          <w:sz w:val="28"/>
          <w:szCs w:val="28"/>
        </w:rPr>
        <w:t>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w:t>
      </w:r>
      <w:r>
        <w:rPr>
          <w:sz w:val="28"/>
          <w:szCs w:val="28"/>
        </w:rPr>
        <w:t>янным наименованием (названием). С</w:t>
      </w:r>
      <w:r>
        <w:rPr>
          <w:color w:val="000000"/>
          <w:sz w:val="28"/>
          <w:szCs w:val="28"/>
        </w:rPr>
        <w:t>редства массовой коммуникации являются</w:t>
      </w:r>
      <w:r w:rsidRPr="00A66454">
        <w:rPr>
          <w:color w:val="000000"/>
          <w:sz w:val="28"/>
          <w:szCs w:val="28"/>
        </w:rPr>
        <w:t xml:space="preserve"> </w:t>
      </w:r>
      <w:r>
        <w:rPr>
          <w:color w:val="000000"/>
          <w:sz w:val="28"/>
          <w:szCs w:val="28"/>
        </w:rPr>
        <w:t>более широкой категорией, чем СМИ, включая в себя к</w:t>
      </w:r>
      <w:r w:rsidRPr="00A66454">
        <w:rPr>
          <w:color w:val="000000"/>
          <w:sz w:val="28"/>
          <w:szCs w:val="28"/>
        </w:rPr>
        <w:t>инематограф, шоу-</w:t>
      </w:r>
      <w:r w:rsidR="00521D52" w:rsidRPr="00A66454">
        <w:rPr>
          <w:color w:val="000000"/>
          <w:sz w:val="28"/>
          <w:szCs w:val="28"/>
        </w:rPr>
        <w:t xml:space="preserve">бизнес, </w:t>
      </w:r>
      <w:r w:rsidR="00521D52">
        <w:rPr>
          <w:color w:val="000000"/>
          <w:sz w:val="28"/>
          <w:szCs w:val="28"/>
        </w:rPr>
        <w:t>сеть</w:t>
      </w:r>
      <w:r>
        <w:rPr>
          <w:color w:val="000000"/>
          <w:sz w:val="28"/>
          <w:szCs w:val="28"/>
        </w:rPr>
        <w:t xml:space="preserve"> Интернет и т.д.</w:t>
      </w:r>
    </w:p>
    <w:p w:rsidR="00355A13" w:rsidRDefault="00355A13" w:rsidP="00355A13">
      <w:pPr>
        <w:spacing w:line="360" w:lineRule="auto"/>
        <w:ind w:firstLine="709"/>
        <w:jc w:val="both"/>
        <w:rPr>
          <w:sz w:val="28"/>
          <w:szCs w:val="28"/>
        </w:rPr>
      </w:pPr>
      <w:r>
        <w:rPr>
          <w:sz w:val="28"/>
          <w:szCs w:val="28"/>
        </w:rPr>
        <w:t xml:space="preserve">СМИ и СМК оказывают сильное психологическое воздействие на подростков. Механизмами данного воздействия являются </w:t>
      </w:r>
      <w:r w:rsidRPr="00BA54C0">
        <w:rPr>
          <w:sz w:val="28"/>
          <w:szCs w:val="28"/>
        </w:rPr>
        <w:t>информировани</w:t>
      </w:r>
      <w:r>
        <w:rPr>
          <w:sz w:val="28"/>
          <w:szCs w:val="28"/>
        </w:rPr>
        <w:t>е</w:t>
      </w:r>
      <w:r w:rsidRPr="00BA54C0">
        <w:rPr>
          <w:sz w:val="28"/>
          <w:szCs w:val="28"/>
        </w:rPr>
        <w:t>, убеждени</w:t>
      </w:r>
      <w:r>
        <w:rPr>
          <w:sz w:val="28"/>
          <w:szCs w:val="28"/>
        </w:rPr>
        <w:t>е</w:t>
      </w:r>
      <w:r w:rsidRPr="00BA54C0">
        <w:rPr>
          <w:sz w:val="28"/>
          <w:szCs w:val="28"/>
        </w:rPr>
        <w:t>, внушени</w:t>
      </w:r>
      <w:r>
        <w:rPr>
          <w:sz w:val="28"/>
          <w:szCs w:val="28"/>
        </w:rPr>
        <w:t>е</w:t>
      </w:r>
      <w:r w:rsidRPr="00BA54C0">
        <w:rPr>
          <w:sz w:val="28"/>
          <w:szCs w:val="28"/>
        </w:rPr>
        <w:t>, побуждени</w:t>
      </w:r>
      <w:r>
        <w:rPr>
          <w:sz w:val="28"/>
          <w:szCs w:val="28"/>
        </w:rPr>
        <w:t xml:space="preserve">е и т.д. Например, </w:t>
      </w:r>
      <w:r w:rsidRPr="005471D5">
        <w:rPr>
          <w:sz w:val="28"/>
          <w:szCs w:val="28"/>
        </w:rPr>
        <w:t>чертой убеждения является то, что процесс убеждения направлен на рациональную сферу сознания</w:t>
      </w:r>
      <w:r>
        <w:rPr>
          <w:sz w:val="28"/>
          <w:szCs w:val="28"/>
        </w:rPr>
        <w:t xml:space="preserve"> подростков. Внушение является </w:t>
      </w:r>
      <w:r w:rsidRPr="00A00F5F">
        <w:rPr>
          <w:sz w:val="28"/>
          <w:szCs w:val="28"/>
        </w:rPr>
        <w:t>процессом воздействия на психику</w:t>
      </w:r>
      <w:r>
        <w:rPr>
          <w:sz w:val="28"/>
          <w:szCs w:val="28"/>
        </w:rPr>
        <w:t xml:space="preserve"> подростков</w:t>
      </w:r>
      <w:r w:rsidRPr="00A00F5F">
        <w:rPr>
          <w:sz w:val="28"/>
          <w:szCs w:val="28"/>
        </w:rPr>
        <w:t xml:space="preserve">, </w:t>
      </w:r>
      <w:r>
        <w:rPr>
          <w:sz w:val="28"/>
          <w:szCs w:val="28"/>
        </w:rPr>
        <w:t>связанным</w:t>
      </w:r>
      <w:r w:rsidRPr="00A00F5F">
        <w:rPr>
          <w:sz w:val="28"/>
          <w:szCs w:val="28"/>
        </w:rPr>
        <w:t xml:space="preserve"> со снижением сознательности и критичности при в</w:t>
      </w:r>
      <w:r>
        <w:rPr>
          <w:sz w:val="28"/>
          <w:szCs w:val="28"/>
        </w:rPr>
        <w:t>осприятии внушаемого содержания</w:t>
      </w:r>
      <w:r w:rsidRPr="00A00F5F">
        <w:rPr>
          <w:sz w:val="28"/>
          <w:szCs w:val="28"/>
        </w:rPr>
        <w:t xml:space="preserve">. </w:t>
      </w:r>
    </w:p>
    <w:p w:rsidR="00355A13" w:rsidRDefault="00355A13" w:rsidP="00355A13">
      <w:pPr>
        <w:spacing w:line="360" w:lineRule="auto"/>
        <w:ind w:firstLine="709"/>
        <w:jc w:val="both"/>
        <w:rPr>
          <w:sz w:val="28"/>
          <w:szCs w:val="28"/>
        </w:rPr>
      </w:pPr>
      <w:r>
        <w:rPr>
          <w:sz w:val="28"/>
          <w:szCs w:val="28"/>
        </w:rPr>
        <w:t>Проведенный анализ подростков</w:t>
      </w:r>
      <w:r>
        <w:rPr>
          <w:kern w:val="1"/>
          <w:sz w:val="28"/>
          <w:szCs w:val="28"/>
        </w:rPr>
        <w:t xml:space="preserve"> Владимирской области свидетельствует о том, что в 2014-2018 гг. увеличивается их численность на </w:t>
      </w:r>
      <w:r>
        <w:rPr>
          <w:kern w:val="1"/>
          <w:sz w:val="28"/>
          <w:szCs w:val="28"/>
        </w:rPr>
        <w:lastRenderedPageBreak/>
        <w:t xml:space="preserve">6,7%. </w:t>
      </w:r>
      <w:r>
        <w:rPr>
          <w:sz w:val="28"/>
          <w:szCs w:val="28"/>
        </w:rPr>
        <w:t>В процессе исследования был проведен анализ самоидентификации подростков Владимирской области. С этой целью была проведена психологическая диагностика с применением личностного опросника Айзенка EPI. Диагностика позволила сделать вывод, что большая часть подростков Владимирской области характеризуются низким уровнем самоидентификации. Только 26,7 % подростков имеют высокий уровень самоидентификации.</w:t>
      </w:r>
    </w:p>
    <w:p w:rsidR="00355A13" w:rsidRDefault="00355A13" w:rsidP="00355A13">
      <w:pPr>
        <w:spacing w:line="360" w:lineRule="auto"/>
        <w:ind w:firstLine="709"/>
        <w:jc w:val="both"/>
        <w:rPr>
          <w:sz w:val="28"/>
          <w:szCs w:val="28"/>
        </w:rPr>
      </w:pPr>
      <w:r>
        <w:rPr>
          <w:sz w:val="28"/>
          <w:szCs w:val="28"/>
        </w:rPr>
        <w:t xml:space="preserve">С целью </w:t>
      </w:r>
      <w:r w:rsidRPr="005B2DC0">
        <w:rPr>
          <w:sz w:val="28"/>
          <w:szCs w:val="28"/>
        </w:rPr>
        <w:t>формировани</w:t>
      </w:r>
      <w:r>
        <w:rPr>
          <w:sz w:val="28"/>
          <w:szCs w:val="28"/>
        </w:rPr>
        <w:t>я</w:t>
      </w:r>
      <w:r w:rsidRPr="005B2DC0">
        <w:rPr>
          <w:sz w:val="28"/>
          <w:szCs w:val="28"/>
        </w:rPr>
        <w:t xml:space="preserve"> самоидентификации подростков Владимирской области посредством СМИ И СМК</w:t>
      </w:r>
      <w:r>
        <w:rPr>
          <w:sz w:val="28"/>
          <w:szCs w:val="28"/>
        </w:rPr>
        <w:t xml:space="preserve"> рекомендуется:</w:t>
      </w:r>
    </w:p>
    <w:p w:rsidR="00355A13" w:rsidRDefault="00355A13" w:rsidP="00355A13">
      <w:pPr>
        <w:spacing w:line="360" w:lineRule="auto"/>
        <w:ind w:firstLine="709"/>
        <w:jc w:val="both"/>
        <w:rPr>
          <w:sz w:val="28"/>
          <w:szCs w:val="28"/>
        </w:rPr>
      </w:pPr>
      <w:r>
        <w:rPr>
          <w:sz w:val="28"/>
          <w:szCs w:val="28"/>
        </w:rPr>
        <w:t>- сокращение объемов присутствия насилия в СМИ, в частности, передаваемые посредством телевидения;</w:t>
      </w:r>
    </w:p>
    <w:p w:rsidR="00355A13" w:rsidRDefault="00355A13" w:rsidP="00355A13">
      <w:pPr>
        <w:spacing w:line="360" w:lineRule="auto"/>
        <w:ind w:firstLine="709"/>
        <w:jc w:val="both"/>
        <w:rPr>
          <w:sz w:val="28"/>
          <w:szCs w:val="28"/>
        </w:rPr>
      </w:pPr>
      <w:r>
        <w:rPr>
          <w:sz w:val="28"/>
          <w:szCs w:val="28"/>
        </w:rPr>
        <w:t xml:space="preserve">- </w:t>
      </w:r>
      <w:r w:rsidRPr="000065FE">
        <w:rPr>
          <w:sz w:val="28"/>
          <w:szCs w:val="28"/>
        </w:rPr>
        <w:t>исключение распространения таких источников информации</w:t>
      </w:r>
      <w:r>
        <w:rPr>
          <w:sz w:val="28"/>
          <w:szCs w:val="28"/>
        </w:rPr>
        <w:t xml:space="preserve"> в сети Интернет, как </w:t>
      </w:r>
      <w:r w:rsidRPr="000065FE">
        <w:rPr>
          <w:sz w:val="28"/>
          <w:szCs w:val="28"/>
        </w:rPr>
        <w:t xml:space="preserve">сайты, посвященные порнографии, пиротехнике, суициду, обсуждению действия тех </w:t>
      </w:r>
      <w:r>
        <w:rPr>
          <w:sz w:val="28"/>
          <w:szCs w:val="28"/>
        </w:rPr>
        <w:t>или иных наркотических веществ;</w:t>
      </w:r>
    </w:p>
    <w:p w:rsidR="00355A13" w:rsidRDefault="00355A13" w:rsidP="00355A13">
      <w:pPr>
        <w:spacing w:line="360" w:lineRule="auto"/>
        <w:ind w:firstLine="709"/>
        <w:jc w:val="both"/>
        <w:rPr>
          <w:sz w:val="28"/>
          <w:szCs w:val="28"/>
        </w:rPr>
      </w:pPr>
      <w:r>
        <w:rPr>
          <w:sz w:val="28"/>
          <w:szCs w:val="28"/>
        </w:rPr>
        <w:t xml:space="preserve">- осуществление </w:t>
      </w:r>
      <w:r w:rsidRPr="000065FE">
        <w:rPr>
          <w:sz w:val="28"/>
          <w:szCs w:val="28"/>
        </w:rPr>
        <w:t>контрол</w:t>
      </w:r>
      <w:r>
        <w:rPr>
          <w:sz w:val="28"/>
          <w:szCs w:val="28"/>
        </w:rPr>
        <w:t>я</w:t>
      </w:r>
      <w:r w:rsidRPr="000065FE">
        <w:rPr>
          <w:sz w:val="28"/>
          <w:szCs w:val="28"/>
        </w:rPr>
        <w:t xml:space="preserve"> за деятельностью сети Интернет </w:t>
      </w:r>
      <w:r>
        <w:rPr>
          <w:sz w:val="28"/>
          <w:szCs w:val="28"/>
        </w:rPr>
        <w:t xml:space="preserve">касательно возможности вовлечении подростков в </w:t>
      </w:r>
      <w:r w:rsidRPr="000065FE">
        <w:rPr>
          <w:sz w:val="28"/>
          <w:szCs w:val="28"/>
        </w:rPr>
        <w:t>политические группы, сатанинские культы и д</w:t>
      </w:r>
      <w:r>
        <w:rPr>
          <w:sz w:val="28"/>
          <w:szCs w:val="28"/>
        </w:rPr>
        <w:t>ругие деструктивные организации;</w:t>
      </w:r>
    </w:p>
    <w:p w:rsidR="00355A13" w:rsidRDefault="00355A13" w:rsidP="00355A13">
      <w:pPr>
        <w:spacing w:line="360" w:lineRule="auto"/>
        <w:ind w:firstLine="709"/>
        <w:jc w:val="both"/>
        <w:rPr>
          <w:sz w:val="28"/>
          <w:szCs w:val="28"/>
        </w:rPr>
      </w:pPr>
      <w:r>
        <w:rPr>
          <w:sz w:val="28"/>
          <w:szCs w:val="28"/>
        </w:rPr>
        <w:t>- обеспечение соответствие транслируемого материала тем потребностям, которыми характеризуется подростки, при условии обеспечения положительной</w:t>
      </w:r>
      <w:r w:rsidRPr="00245C13">
        <w:rPr>
          <w:sz w:val="28"/>
          <w:szCs w:val="28"/>
        </w:rPr>
        <w:t xml:space="preserve"> эмоциональной выразительности</w:t>
      </w:r>
      <w:r>
        <w:rPr>
          <w:sz w:val="28"/>
          <w:szCs w:val="28"/>
        </w:rPr>
        <w:t xml:space="preserve"> информации и т.д.</w:t>
      </w:r>
    </w:p>
    <w:p w:rsidR="00355A13" w:rsidRDefault="00355A13" w:rsidP="00355A13">
      <w:pPr>
        <w:spacing w:line="360" w:lineRule="auto"/>
        <w:ind w:firstLine="709"/>
        <w:jc w:val="both"/>
        <w:rPr>
          <w:sz w:val="28"/>
          <w:szCs w:val="28"/>
        </w:rPr>
      </w:pPr>
      <w:r>
        <w:rPr>
          <w:sz w:val="28"/>
          <w:szCs w:val="28"/>
        </w:rPr>
        <w:t xml:space="preserve">Социальные сети оказывают значительное влияние на подростков. При этом одной из их задач заключается в том, чтобы </w:t>
      </w:r>
      <w:r w:rsidRPr="00A647B9">
        <w:rPr>
          <w:sz w:val="28"/>
          <w:szCs w:val="28"/>
        </w:rPr>
        <w:t>отст</w:t>
      </w:r>
      <w:r>
        <w:rPr>
          <w:sz w:val="28"/>
          <w:szCs w:val="28"/>
        </w:rPr>
        <w:t>оять</w:t>
      </w:r>
      <w:r w:rsidRPr="00A647B9">
        <w:rPr>
          <w:sz w:val="28"/>
          <w:szCs w:val="28"/>
        </w:rPr>
        <w:t xml:space="preserve"> собстве</w:t>
      </w:r>
      <w:r>
        <w:rPr>
          <w:sz w:val="28"/>
          <w:szCs w:val="28"/>
        </w:rPr>
        <w:t>н</w:t>
      </w:r>
      <w:r w:rsidRPr="00A647B9">
        <w:rPr>
          <w:sz w:val="28"/>
          <w:szCs w:val="28"/>
        </w:rPr>
        <w:t>н</w:t>
      </w:r>
      <w:r>
        <w:rPr>
          <w:sz w:val="28"/>
          <w:szCs w:val="28"/>
        </w:rPr>
        <w:t>ую</w:t>
      </w:r>
      <w:r w:rsidRPr="00A647B9">
        <w:rPr>
          <w:sz w:val="28"/>
          <w:szCs w:val="28"/>
        </w:rPr>
        <w:t xml:space="preserve"> идентичност</w:t>
      </w:r>
      <w:r>
        <w:rPr>
          <w:sz w:val="28"/>
          <w:szCs w:val="28"/>
        </w:rPr>
        <w:t xml:space="preserve">ь </w:t>
      </w:r>
      <w:r w:rsidRPr="00A647B9">
        <w:rPr>
          <w:sz w:val="28"/>
          <w:szCs w:val="28"/>
        </w:rPr>
        <w:t xml:space="preserve">в </w:t>
      </w:r>
      <w:r>
        <w:rPr>
          <w:sz w:val="28"/>
          <w:szCs w:val="28"/>
        </w:rPr>
        <w:t>виртуальном пространстве</w:t>
      </w:r>
      <w:r w:rsidRPr="00A647B9">
        <w:rPr>
          <w:sz w:val="28"/>
          <w:szCs w:val="28"/>
        </w:rPr>
        <w:t xml:space="preserve">. </w:t>
      </w:r>
      <w:r w:rsidRPr="00410B55">
        <w:rPr>
          <w:sz w:val="28"/>
          <w:szCs w:val="28"/>
        </w:rPr>
        <w:t xml:space="preserve">В </w:t>
      </w:r>
      <w:r>
        <w:rPr>
          <w:sz w:val="28"/>
          <w:szCs w:val="28"/>
        </w:rPr>
        <w:t>социальной сети могут быть</w:t>
      </w:r>
      <w:r w:rsidRPr="00410B55">
        <w:rPr>
          <w:sz w:val="28"/>
          <w:szCs w:val="28"/>
        </w:rPr>
        <w:t xml:space="preserve"> удовлетворен</w:t>
      </w:r>
      <w:r>
        <w:rPr>
          <w:sz w:val="28"/>
          <w:szCs w:val="28"/>
        </w:rPr>
        <w:t>ы</w:t>
      </w:r>
      <w:r w:rsidRPr="00410B55">
        <w:rPr>
          <w:sz w:val="28"/>
          <w:szCs w:val="28"/>
        </w:rPr>
        <w:t xml:space="preserve"> значимы</w:t>
      </w:r>
      <w:r>
        <w:rPr>
          <w:sz w:val="28"/>
          <w:szCs w:val="28"/>
        </w:rPr>
        <w:t>е</w:t>
      </w:r>
      <w:r w:rsidRPr="00410B55">
        <w:rPr>
          <w:sz w:val="28"/>
          <w:szCs w:val="28"/>
        </w:rPr>
        <w:t xml:space="preserve"> потребност</w:t>
      </w:r>
      <w:r>
        <w:rPr>
          <w:sz w:val="28"/>
          <w:szCs w:val="28"/>
        </w:rPr>
        <w:t>и</w:t>
      </w:r>
      <w:r w:rsidRPr="00410B55">
        <w:rPr>
          <w:sz w:val="28"/>
          <w:szCs w:val="28"/>
        </w:rPr>
        <w:t xml:space="preserve"> </w:t>
      </w:r>
      <w:r>
        <w:rPr>
          <w:sz w:val="28"/>
          <w:szCs w:val="28"/>
        </w:rPr>
        <w:t>подростка. Социальная сеть способствует установлению, расширению</w:t>
      </w:r>
      <w:r w:rsidRPr="002314A1">
        <w:rPr>
          <w:sz w:val="28"/>
          <w:szCs w:val="28"/>
        </w:rPr>
        <w:t xml:space="preserve"> и углуб</w:t>
      </w:r>
      <w:r>
        <w:rPr>
          <w:sz w:val="28"/>
          <w:szCs w:val="28"/>
        </w:rPr>
        <w:t>лению</w:t>
      </w:r>
      <w:r w:rsidRPr="002314A1">
        <w:rPr>
          <w:sz w:val="28"/>
          <w:szCs w:val="28"/>
        </w:rPr>
        <w:t xml:space="preserve"> социальны</w:t>
      </w:r>
      <w:r>
        <w:rPr>
          <w:sz w:val="28"/>
          <w:szCs w:val="28"/>
        </w:rPr>
        <w:t>х</w:t>
      </w:r>
      <w:r w:rsidRPr="002314A1">
        <w:rPr>
          <w:sz w:val="28"/>
          <w:szCs w:val="28"/>
        </w:rPr>
        <w:t xml:space="preserve"> связ</w:t>
      </w:r>
      <w:r>
        <w:rPr>
          <w:sz w:val="28"/>
          <w:szCs w:val="28"/>
        </w:rPr>
        <w:t>ей среди подростков</w:t>
      </w:r>
      <w:r w:rsidRPr="002314A1">
        <w:rPr>
          <w:sz w:val="28"/>
          <w:szCs w:val="28"/>
        </w:rPr>
        <w:t>, формируя специфическую структуру отношений, социали</w:t>
      </w:r>
      <w:r>
        <w:rPr>
          <w:sz w:val="28"/>
          <w:szCs w:val="28"/>
        </w:rPr>
        <w:t>зации</w:t>
      </w:r>
      <w:r w:rsidRPr="002314A1">
        <w:rPr>
          <w:sz w:val="28"/>
          <w:szCs w:val="28"/>
        </w:rPr>
        <w:t>, самореали</w:t>
      </w:r>
      <w:r>
        <w:rPr>
          <w:sz w:val="28"/>
          <w:szCs w:val="28"/>
        </w:rPr>
        <w:t>зации подростка</w:t>
      </w:r>
      <w:r w:rsidRPr="002314A1">
        <w:rPr>
          <w:sz w:val="28"/>
          <w:szCs w:val="28"/>
        </w:rPr>
        <w:t xml:space="preserve">, </w:t>
      </w:r>
      <w:r>
        <w:rPr>
          <w:sz w:val="28"/>
          <w:szCs w:val="28"/>
        </w:rPr>
        <w:t xml:space="preserve">который </w:t>
      </w:r>
      <w:r w:rsidRPr="002314A1">
        <w:rPr>
          <w:sz w:val="28"/>
          <w:szCs w:val="28"/>
        </w:rPr>
        <w:t>генерирует и потребляет любую, интересующую его информацию через различные коммуникационные каналы в определенных формах.</w:t>
      </w:r>
      <w:r>
        <w:rPr>
          <w:sz w:val="28"/>
          <w:szCs w:val="28"/>
        </w:rPr>
        <w:t xml:space="preserve"> Об этом </w:t>
      </w:r>
      <w:r>
        <w:rPr>
          <w:sz w:val="28"/>
          <w:szCs w:val="28"/>
        </w:rPr>
        <w:lastRenderedPageBreak/>
        <w:t>свидетельствует как анализ научной литературы, так и эмпирическое исследование. Однако, отмечается наличие</w:t>
      </w:r>
      <w:r w:rsidRPr="00410B55">
        <w:rPr>
          <w:sz w:val="28"/>
          <w:szCs w:val="28"/>
        </w:rPr>
        <w:t xml:space="preserve"> многочисленны</w:t>
      </w:r>
      <w:r>
        <w:rPr>
          <w:sz w:val="28"/>
          <w:szCs w:val="28"/>
        </w:rPr>
        <w:t>х</w:t>
      </w:r>
      <w:r w:rsidRPr="00410B55">
        <w:rPr>
          <w:sz w:val="28"/>
          <w:szCs w:val="28"/>
        </w:rPr>
        <w:t xml:space="preserve"> риск</w:t>
      </w:r>
      <w:r>
        <w:rPr>
          <w:sz w:val="28"/>
          <w:szCs w:val="28"/>
        </w:rPr>
        <w:t>ов</w:t>
      </w:r>
      <w:r w:rsidRPr="00410B55">
        <w:rPr>
          <w:sz w:val="28"/>
          <w:szCs w:val="28"/>
        </w:rPr>
        <w:t xml:space="preserve"> пользования социальными сетями</w:t>
      </w:r>
      <w:r>
        <w:rPr>
          <w:sz w:val="28"/>
          <w:szCs w:val="28"/>
        </w:rPr>
        <w:t xml:space="preserve">, одной из которых является наличие </w:t>
      </w:r>
      <w:r w:rsidRPr="00410B55">
        <w:rPr>
          <w:sz w:val="28"/>
          <w:szCs w:val="28"/>
        </w:rPr>
        <w:t>нежелательн</w:t>
      </w:r>
      <w:r>
        <w:rPr>
          <w:sz w:val="28"/>
          <w:szCs w:val="28"/>
        </w:rPr>
        <w:t xml:space="preserve">ой </w:t>
      </w:r>
      <w:r w:rsidRPr="00410B55">
        <w:rPr>
          <w:sz w:val="28"/>
          <w:szCs w:val="28"/>
        </w:rPr>
        <w:t>«прозрачност</w:t>
      </w:r>
      <w:r>
        <w:rPr>
          <w:sz w:val="28"/>
          <w:szCs w:val="28"/>
        </w:rPr>
        <w:t>и</w:t>
      </w:r>
      <w:r w:rsidRPr="00410B55">
        <w:rPr>
          <w:sz w:val="28"/>
          <w:szCs w:val="28"/>
        </w:rPr>
        <w:t>» жизненной сферы</w:t>
      </w:r>
      <w:r>
        <w:rPr>
          <w:sz w:val="28"/>
          <w:szCs w:val="28"/>
        </w:rPr>
        <w:t xml:space="preserve"> подростка для посторонних, возникновение</w:t>
      </w:r>
      <w:r w:rsidRPr="009A4DBB">
        <w:rPr>
          <w:sz w:val="28"/>
          <w:szCs w:val="28"/>
        </w:rPr>
        <w:t xml:space="preserve"> опасност</w:t>
      </w:r>
      <w:r>
        <w:rPr>
          <w:sz w:val="28"/>
          <w:szCs w:val="28"/>
        </w:rPr>
        <w:t>и</w:t>
      </w:r>
      <w:r w:rsidRPr="009A4DBB">
        <w:rPr>
          <w:sz w:val="28"/>
          <w:szCs w:val="28"/>
        </w:rPr>
        <w:t xml:space="preserve"> чрезмерной увлеченности личнос</w:t>
      </w:r>
      <w:r>
        <w:rPr>
          <w:sz w:val="28"/>
          <w:szCs w:val="28"/>
        </w:rPr>
        <w:t>ти ее цифровыми идентификациями.</w:t>
      </w:r>
    </w:p>
    <w:p w:rsidR="00355A13" w:rsidRDefault="00355A13" w:rsidP="00355A13">
      <w:pPr>
        <w:spacing w:line="360" w:lineRule="auto"/>
        <w:ind w:firstLine="709"/>
        <w:jc w:val="both"/>
        <w:rPr>
          <w:sz w:val="28"/>
          <w:szCs w:val="28"/>
        </w:rPr>
      </w:pPr>
      <w:r>
        <w:rPr>
          <w:sz w:val="28"/>
          <w:szCs w:val="28"/>
        </w:rPr>
        <w:t>Проведенное с</w:t>
      </w:r>
      <w:r w:rsidRPr="00355A13">
        <w:rPr>
          <w:sz w:val="28"/>
          <w:szCs w:val="28"/>
        </w:rPr>
        <w:t>оциологическое исследование на тему: «Влияние СМИ на досуг подростков»</w:t>
      </w:r>
      <w:r>
        <w:rPr>
          <w:sz w:val="28"/>
          <w:szCs w:val="28"/>
        </w:rPr>
        <w:t xml:space="preserve"> позволило сделать следующие выводы.</w:t>
      </w:r>
    </w:p>
    <w:p w:rsidR="00355A13" w:rsidRDefault="00355A13" w:rsidP="00355A13">
      <w:pPr>
        <w:pStyle w:val="a6"/>
        <w:spacing w:before="0" w:beforeAutospacing="0" w:after="0" w:afterAutospacing="0" w:line="360" w:lineRule="auto"/>
        <w:ind w:firstLine="709"/>
        <w:jc w:val="both"/>
        <w:rPr>
          <w:sz w:val="28"/>
          <w:szCs w:val="28"/>
        </w:rPr>
      </w:pPr>
      <w:r w:rsidRPr="00787578">
        <w:rPr>
          <w:sz w:val="28"/>
          <w:szCs w:val="28"/>
        </w:rPr>
        <w:t xml:space="preserve">Большая часть подростков (40% - 8 человек) проводя свой досуг, играют в компьютерные игры, меньшая часть - посещают различные секции и кружки. При этом, большая часть подростков (50% - 10 человек), в процессе просмотра телевидения, предпочитают смотреть развлекательные шоу. Меньшая часть подростков (10% - 2 человека) смотря спортивные передачи. </w:t>
      </w:r>
      <w:r>
        <w:rPr>
          <w:sz w:val="28"/>
          <w:szCs w:val="28"/>
        </w:rPr>
        <w:t>Следовательно, о</w:t>
      </w:r>
      <w:r w:rsidRPr="00787578">
        <w:rPr>
          <w:sz w:val="28"/>
          <w:szCs w:val="28"/>
        </w:rPr>
        <w:t>прос показал, что подростками малое внимание уделяется познавательным передачам и программам</w:t>
      </w:r>
      <w:r>
        <w:rPr>
          <w:sz w:val="28"/>
          <w:szCs w:val="28"/>
        </w:rPr>
        <w:t xml:space="preserve">. Из этого можно сделать вывод, что при организации досуга подростков не используется потенциал СМИ для интеллектуального развития детей исследуемого возраста. </w:t>
      </w:r>
    </w:p>
    <w:p w:rsidR="00355A13" w:rsidRDefault="00355A13" w:rsidP="00355A13">
      <w:pPr>
        <w:pStyle w:val="NoSpacing"/>
        <w:spacing w:line="360" w:lineRule="auto"/>
        <w:ind w:firstLine="709"/>
        <w:jc w:val="both"/>
        <w:rPr>
          <w:rFonts w:ascii="Times New Roman" w:hAnsi="Times New Roman"/>
          <w:sz w:val="28"/>
          <w:szCs w:val="28"/>
        </w:rPr>
      </w:pPr>
      <w:r>
        <w:rPr>
          <w:rFonts w:ascii="Times New Roman" w:hAnsi="Times New Roman"/>
          <w:sz w:val="28"/>
          <w:szCs w:val="28"/>
        </w:rPr>
        <w:t>Исследование показало, что равное количество подростков, используя Интернет при организации своего досуга, играют в компьютерные игры и посещают социальные сети. При этом, подростки не могут обойтись без интернета даже один день. Так, 70% опрошенных подростков могут обойтись без интернета несколько часов, и 30% - менее часа.</w:t>
      </w:r>
      <w:r w:rsidR="00E20004">
        <w:rPr>
          <w:rFonts w:ascii="Times New Roman" w:hAnsi="Times New Roman"/>
          <w:sz w:val="28"/>
          <w:szCs w:val="28"/>
        </w:rPr>
        <w:t xml:space="preserve"> </w:t>
      </w:r>
      <w:r>
        <w:rPr>
          <w:rFonts w:ascii="Times New Roman" w:hAnsi="Times New Roman"/>
          <w:sz w:val="28"/>
          <w:szCs w:val="28"/>
        </w:rPr>
        <w:t>В то же время, подростки могут обойтись без телевидения более длительное время, в сравнении с интернетом. Так, 70% опрошенных подростков могут обойтись без интернета несколько часов, и 30% - от 1 до 5 дней</w:t>
      </w:r>
    </w:p>
    <w:p w:rsidR="00355A13" w:rsidRPr="00787578" w:rsidRDefault="00355A13" w:rsidP="00355A13">
      <w:pPr>
        <w:pStyle w:val="NoSpacing"/>
        <w:spacing w:line="360" w:lineRule="auto"/>
        <w:ind w:firstLine="709"/>
        <w:jc w:val="both"/>
        <w:rPr>
          <w:rFonts w:ascii="Times New Roman" w:hAnsi="Times New Roman"/>
          <w:sz w:val="28"/>
          <w:szCs w:val="28"/>
        </w:rPr>
      </w:pPr>
      <w:r w:rsidRPr="00787578">
        <w:rPr>
          <w:rFonts w:ascii="Times New Roman" w:hAnsi="Times New Roman"/>
          <w:sz w:val="28"/>
          <w:szCs w:val="28"/>
        </w:rPr>
        <w:t>Только 10% отпрошенных подростков в любой момент могут оторваться от компьютерной игры или «выйти» из социальной сети. Большая часть из них (60%) не могут это сделать в любой момент, из чего можно сделать вывод об их зависимости от Интернета.</w:t>
      </w:r>
    </w:p>
    <w:p w:rsidR="00355A13" w:rsidRPr="00787578" w:rsidRDefault="00355A13" w:rsidP="00355A13">
      <w:pPr>
        <w:pStyle w:val="NoSpacing"/>
        <w:spacing w:line="360" w:lineRule="auto"/>
        <w:ind w:firstLine="709"/>
        <w:jc w:val="both"/>
        <w:rPr>
          <w:rFonts w:ascii="Times New Roman" w:hAnsi="Times New Roman"/>
          <w:sz w:val="28"/>
          <w:szCs w:val="28"/>
        </w:rPr>
      </w:pPr>
      <w:r w:rsidRPr="00787578">
        <w:rPr>
          <w:rFonts w:ascii="Times New Roman" w:hAnsi="Times New Roman"/>
          <w:sz w:val="28"/>
          <w:szCs w:val="28"/>
        </w:rPr>
        <w:lastRenderedPageBreak/>
        <w:t>Половина отпрошенных подростков (50%) имеют желание подражать известным личностям, информацию о которых получили из СМИ. Данный показатель может свидетельствовать о высокой степени влияния информации, получаемой из СМИ, на личность подростков. Кроме того, значительная часть подростков затруднялись ответить на данный вопрос.</w:t>
      </w:r>
    </w:p>
    <w:p w:rsidR="00355A13" w:rsidRPr="00787578" w:rsidRDefault="00355A13" w:rsidP="00355A13">
      <w:pPr>
        <w:pStyle w:val="NoSpacing"/>
        <w:spacing w:line="360" w:lineRule="auto"/>
        <w:ind w:firstLine="709"/>
        <w:jc w:val="both"/>
        <w:rPr>
          <w:rFonts w:ascii="Times New Roman" w:hAnsi="Times New Roman"/>
          <w:sz w:val="28"/>
          <w:szCs w:val="28"/>
        </w:rPr>
      </w:pPr>
      <w:r w:rsidRPr="00787578">
        <w:rPr>
          <w:rFonts w:ascii="Times New Roman" w:hAnsi="Times New Roman"/>
          <w:sz w:val="28"/>
          <w:szCs w:val="28"/>
        </w:rPr>
        <w:t>Подавляющее большинство отпрошенных подростков (90%) не читают журналы и газеты. Следовательно, данные виды СМИ не оказывают значительного влияния на подростков.</w:t>
      </w:r>
    </w:p>
    <w:p w:rsidR="00355A13" w:rsidRDefault="00355A13" w:rsidP="00355A13">
      <w:pPr>
        <w:pStyle w:val="a6"/>
        <w:spacing w:before="0" w:beforeAutospacing="0" w:after="0" w:afterAutospacing="0" w:line="360" w:lineRule="auto"/>
        <w:ind w:firstLine="709"/>
        <w:jc w:val="both"/>
        <w:rPr>
          <w:sz w:val="28"/>
          <w:szCs w:val="28"/>
        </w:rPr>
      </w:pPr>
      <w:r>
        <w:rPr>
          <w:sz w:val="28"/>
          <w:szCs w:val="28"/>
        </w:rPr>
        <w:t>Подростки давали различные варианты ответа на вопрос о факторах, которые препятствует получать большее удовольствие от проведения свободного времени. Однако многие из них были идентичными. Это позволило сделать вывод, что большая часть опрошенных подростков основным фактором, который препятствует получать большее удовольствие от проведения свободного времен, является ограничение времени их проведения около компьютера. Из этого можно сделать вывод о большом влиянии, которое оказывает Интернет на подростков.</w:t>
      </w:r>
    </w:p>
    <w:p w:rsidR="00355A13" w:rsidRPr="00355A13" w:rsidRDefault="00355A13" w:rsidP="00355A13">
      <w:pPr>
        <w:spacing w:line="360" w:lineRule="auto"/>
        <w:ind w:firstLine="709"/>
        <w:jc w:val="both"/>
        <w:rPr>
          <w:sz w:val="28"/>
          <w:szCs w:val="28"/>
        </w:rPr>
      </w:pPr>
    </w:p>
    <w:p w:rsidR="00355A13" w:rsidRDefault="00355A13" w:rsidP="00355A13">
      <w:pPr>
        <w:spacing w:line="360" w:lineRule="auto"/>
        <w:ind w:firstLine="709"/>
        <w:jc w:val="both"/>
        <w:rPr>
          <w:sz w:val="28"/>
          <w:szCs w:val="28"/>
        </w:rPr>
      </w:pPr>
    </w:p>
    <w:p w:rsidR="00355A13" w:rsidRDefault="00355A13" w:rsidP="00355A13">
      <w:pPr>
        <w:spacing w:line="360" w:lineRule="auto"/>
        <w:ind w:firstLine="709"/>
        <w:jc w:val="both"/>
        <w:rPr>
          <w:sz w:val="28"/>
          <w:szCs w:val="28"/>
        </w:rPr>
      </w:pPr>
    </w:p>
    <w:p w:rsidR="00355A13" w:rsidRPr="00EF7AD9" w:rsidRDefault="00355A13" w:rsidP="00355A13">
      <w:pPr>
        <w:spacing w:line="360" w:lineRule="auto"/>
        <w:ind w:firstLine="709"/>
        <w:jc w:val="both"/>
        <w:rPr>
          <w:sz w:val="28"/>
        </w:rPr>
      </w:pPr>
    </w:p>
    <w:p w:rsidR="00355A13" w:rsidRPr="00355A13" w:rsidRDefault="00355A13" w:rsidP="00355A13">
      <w:pPr>
        <w:spacing w:line="360" w:lineRule="auto"/>
        <w:jc w:val="both"/>
        <w:rPr>
          <w:sz w:val="28"/>
          <w:szCs w:val="28"/>
        </w:rPr>
      </w:pPr>
    </w:p>
    <w:p w:rsidR="00355A13" w:rsidRDefault="00355A13" w:rsidP="00521D52">
      <w:pPr>
        <w:spacing w:line="360" w:lineRule="auto"/>
        <w:rPr>
          <w:b/>
          <w:sz w:val="28"/>
          <w:szCs w:val="28"/>
        </w:rPr>
      </w:pPr>
    </w:p>
    <w:p w:rsidR="00822E16" w:rsidRDefault="00822E16" w:rsidP="00521D52">
      <w:pPr>
        <w:spacing w:line="360" w:lineRule="auto"/>
        <w:rPr>
          <w:b/>
          <w:sz w:val="28"/>
          <w:szCs w:val="28"/>
        </w:rPr>
      </w:pPr>
    </w:p>
    <w:p w:rsidR="00822E16" w:rsidRDefault="00822E16" w:rsidP="00521D52">
      <w:pPr>
        <w:spacing w:line="360" w:lineRule="auto"/>
        <w:rPr>
          <w:b/>
          <w:sz w:val="28"/>
          <w:szCs w:val="28"/>
        </w:rPr>
      </w:pPr>
    </w:p>
    <w:p w:rsidR="00822E16" w:rsidRDefault="00822E16" w:rsidP="00521D52">
      <w:pPr>
        <w:spacing w:line="360" w:lineRule="auto"/>
        <w:rPr>
          <w:b/>
          <w:sz w:val="28"/>
          <w:szCs w:val="28"/>
        </w:rPr>
      </w:pPr>
    </w:p>
    <w:p w:rsidR="00822E16" w:rsidRDefault="00822E16" w:rsidP="00521D52">
      <w:pPr>
        <w:spacing w:line="360" w:lineRule="auto"/>
        <w:rPr>
          <w:b/>
          <w:sz w:val="28"/>
          <w:szCs w:val="28"/>
        </w:rPr>
      </w:pPr>
    </w:p>
    <w:p w:rsidR="00822E16" w:rsidRDefault="00822E16" w:rsidP="00521D52">
      <w:pPr>
        <w:spacing w:line="360" w:lineRule="auto"/>
        <w:rPr>
          <w:b/>
          <w:sz w:val="28"/>
          <w:szCs w:val="28"/>
        </w:rPr>
      </w:pPr>
    </w:p>
    <w:p w:rsidR="00822E16" w:rsidRDefault="00822E16" w:rsidP="00521D52">
      <w:pPr>
        <w:spacing w:line="360" w:lineRule="auto"/>
        <w:rPr>
          <w:b/>
          <w:sz w:val="28"/>
          <w:szCs w:val="28"/>
        </w:rPr>
      </w:pPr>
    </w:p>
    <w:p w:rsidR="003942B7" w:rsidRDefault="003942B7" w:rsidP="00085346">
      <w:pPr>
        <w:spacing w:line="360" w:lineRule="auto"/>
        <w:jc w:val="center"/>
        <w:rPr>
          <w:b/>
          <w:sz w:val="28"/>
          <w:szCs w:val="28"/>
        </w:rPr>
      </w:pPr>
    </w:p>
    <w:p w:rsidR="003942B7" w:rsidRDefault="003942B7" w:rsidP="00085346">
      <w:pPr>
        <w:spacing w:line="360" w:lineRule="auto"/>
        <w:jc w:val="center"/>
        <w:rPr>
          <w:b/>
          <w:sz w:val="28"/>
          <w:szCs w:val="28"/>
        </w:rPr>
      </w:pPr>
    </w:p>
    <w:p w:rsidR="00085346" w:rsidRPr="00085346" w:rsidRDefault="00822E16" w:rsidP="00085346">
      <w:pPr>
        <w:spacing w:line="360" w:lineRule="auto"/>
        <w:jc w:val="center"/>
        <w:rPr>
          <w:b/>
          <w:sz w:val="28"/>
          <w:szCs w:val="28"/>
        </w:rPr>
      </w:pPr>
      <w:r w:rsidRPr="00085346">
        <w:rPr>
          <w:b/>
          <w:sz w:val="28"/>
          <w:szCs w:val="28"/>
        </w:rPr>
        <w:lastRenderedPageBreak/>
        <w:t>СПИСОК ИСПОЛЬЗОВАННОЙ ЛИТЕРАТУРЫ</w:t>
      </w:r>
    </w:p>
    <w:p w:rsidR="00085346" w:rsidRDefault="00085346" w:rsidP="005826B6">
      <w:pPr>
        <w:spacing w:line="360" w:lineRule="auto"/>
        <w:ind w:firstLine="709"/>
        <w:jc w:val="both"/>
        <w:rPr>
          <w:sz w:val="28"/>
          <w:szCs w:val="28"/>
        </w:rPr>
      </w:pPr>
    </w:p>
    <w:p w:rsidR="008A08F1" w:rsidRDefault="00B12E7A" w:rsidP="001C63D9">
      <w:pPr>
        <w:pStyle w:val="a6"/>
        <w:spacing w:before="0" w:beforeAutospacing="0" w:after="0" w:afterAutospacing="0" w:line="360" w:lineRule="auto"/>
        <w:ind w:firstLine="709"/>
        <w:jc w:val="both"/>
        <w:rPr>
          <w:sz w:val="28"/>
          <w:szCs w:val="28"/>
        </w:rPr>
      </w:pPr>
      <w:r>
        <w:rPr>
          <w:sz w:val="28"/>
          <w:szCs w:val="28"/>
        </w:rPr>
        <w:t>1.</w:t>
      </w:r>
      <w:r w:rsidR="001C63D9">
        <w:rPr>
          <w:sz w:val="28"/>
          <w:szCs w:val="28"/>
        </w:rPr>
        <w:t xml:space="preserve"> </w:t>
      </w:r>
      <w:r w:rsidR="00134F72" w:rsidRPr="00B12E7A">
        <w:rPr>
          <w:sz w:val="28"/>
          <w:szCs w:val="28"/>
        </w:rPr>
        <w:t>Закон РФ от 27.12.1991 г. № 2124-1 (ред. от 02.12.2019) «О средствах массовой информации» // Российская газета. - 1992. - № 32.</w:t>
      </w:r>
    </w:p>
    <w:p w:rsidR="008A08F1" w:rsidRPr="008A08F1" w:rsidRDefault="00C17056" w:rsidP="008A08F1">
      <w:pPr>
        <w:pStyle w:val="a6"/>
        <w:spacing w:before="0" w:beforeAutospacing="0" w:after="0" w:afterAutospacing="0" w:line="360" w:lineRule="auto"/>
        <w:ind w:firstLine="709"/>
        <w:jc w:val="both"/>
        <w:rPr>
          <w:sz w:val="28"/>
          <w:szCs w:val="28"/>
        </w:rPr>
      </w:pPr>
      <w:r>
        <w:rPr>
          <w:sz w:val="28"/>
          <w:szCs w:val="28"/>
        </w:rPr>
        <w:t xml:space="preserve">2. </w:t>
      </w:r>
      <w:r w:rsidR="008A08F1">
        <w:rPr>
          <w:sz w:val="28"/>
          <w:szCs w:val="28"/>
        </w:rPr>
        <w:t xml:space="preserve">Закон Владимирской области от 07 мая </w:t>
      </w:r>
      <w:smartTag w:uri="urn:schemas-microsoft-com:office:smarttags" w:element="metricconverter">
        <w:smartTagPr>
          <w:attr w:name="ProductID" w:val="2007 г"/>
        </w:smartTagPr>
        <w:r w:rsidR="008A08F1">
          <w:rPr>
            <w:sz w:val="28"/>
            <w:szCs w:val="28"/>
          </w:rPr>
          <w:t>2007 г</w:t>
        </w:r>
      </w:smartTag>
      <w:r w:rsidR="008A08F1">
        <w:rPr>
          <w:sz w:val="28"/>
          <w:szCs w:val="28"/>
        </w:rPr>
        <w:t>. №</w:t>
      </w:r>
      <w:r w:rsidR="008A08F1" w:rsidRPr="008A08F1">
        <w:rPr>
          <w:sz w:val="28"/>
          <w:szCs w:val="28"/>
        </w:rPr>
        <w:t xml:space="preserve"> 50-ОЗ</w:t>
      </w:r>
      <w:r w:rsidR="008A08F1">
        <w:rPr>
          <w:sz w:val="28"/>
          <w:szCs w:val="28"/>
        </w:rPr>
        <w:t xml:space="preserve"> «</w:t>
      </w:r>
      <w:r w:rsidR="008A08F1" w:rsidRPr="008A08F1">
        <w:rPr>
          <w:sz w:val="28"/>
          <w:szCs w:val="28"/>
        </w:rPr>
        <w:t>О молодежной политике во Владимирской области</w:t>
      </w:r>
      <w:r w:rsidR="008A08F1">
        <w:rPr>
          <w:sz w:val="28"/>
          <w:szCs w:val="28"/>
        </w:rPr>
        <w:t xml:space="preserve">» (ред. от 11 июня </w:t>
      </w:r>
      <w:smartTag w:uri="urn:schemas-microsoft-com:office:smarttags" w:element="metricconverter">
        <w:smartTagPr>
          <w:attr w:name="ProductID" w:val="2019 г"/>
        </w:smartTagPr>
        <w:r w:rsidR="008A08F1">
          <w:rPr>
            <w:sz w:val="28"/>
            <w:szCs w:val="28"/>
          </w:rPr>
          <w:t>2019 г</w:t>
        </w:r>
      </w:smartTag>
      <w:r w:rsidR="008A08F1">
        <w:rPr>
          <w:sz w:val="28"/>
          <w:szCs w:val="28"/>
        </w:rPr>
        <w:t>.) // Владимирские ведомости. - 2007. - № 88.</w:t>
      </w:r>
    </w:p>
    <w:p w:rsidR="00B12E7A" w:rsidRDefault="00C17056" w:rsidP="00B12E7A">
      <w:pPr>
        <w:pStyle w:val="a6"/>
        <w:spacing w:before="0" w:beforeAutospacing="0" w:after="0" w:afterAutospacing="0" w:line="360" w:lineRule="auto"/>
        <w:ind w:firstLine="709"/>
        <w:jc w:val="both"/>
        <w:rPr>
          <w:sz w:val="28"/>
          <w:szCs w:val="28"/>
        </w:rPr>
      </w:pPr>
      <w:r>
        <w:rPr>
          <w:sz w:val="28"/>
          <w:szCs w:val="28"/>
        </w:rPr>
        <w:t xml:space="preserve">3. </w:t>
      </w:r>
      <w:r w:rsidR="00B12E7A" w:rsidRPr="00B12E7A">
        <w:rPr>
          <w:sz w:val="28"/>
          <w:szCs w:val="28"/>
        </w:rPr>
        <w:t>Анхимова Р.В. Средства массовой информации как часть коммуникативной системы: понятие, функции и роль в обществе / Р.В. Анхимова // Международный журнал прикладных и фундаментальных исследований. – 2015. – № 3. – С. 464-468.</w:t>
      </w:r>
    </w:p>
    <w:p w:rsidR="00B12E7A" w:rsidRDefault="00C17056" w:rsidP="00B12E7A">
      <w:pPr>
        <w:pStyle w:val="a6"/>
        <w:spacing w:before="0" w:beforeAutospacing="0" w:after="0" w:afterAutospacing="0" w:line="360" w:lineRule="auto"/>
        <w:ind w:firstLine="709"/>
        <w:jc w:val="both"/>
        <w:rPr>
          <w:sz w:val="28"/>
          <w:szCs w:val="28"/>
        </w:rPr>
      </w:pPr>
      <w:r>
        <w:rPr>
          <w:sz w:val="28"/>
          <w:szCs w:val="28"/>
        </w:rPr>
        <w:t xml:space="preserve">4. </w:t>
      </w:r>
      <w:r w:rsidR="00B12E7A" w:rsidRPr="00B12E7A">
        <w:rPr>
          <w:sz w:val="28"/>
          <w:szCs w:val="28"/>
        </w:rPr>
        <w:t xml:space="preserve">Баканов Р.П.  Проблемы современности и повестки дня средств массовой информации: </w:t>
      </w:r>
      <w:r w:rsidR="004C7DB3" w:rsidRPr="00B12E7A">
        <w:rPr>
          <w:sz w:val="28"/>
          <w:szCs w:val="28"/>
        </w:rPr>
        <w:t>учеб. -</w:t>
      </w:r>
      <w:r w:rsidR="00B12E7A" w:rsidRPr="00B12E7A">
        <w:rPr>
          <w:sz w:val="28"/>
          <w:szCs w:val="28"/>
        </w:rPr>
        <w:t xml:space="preserve">метод. пособие </w:t>
      </w:r>
      <w:r w:rsidR="00C51229">
        <w:rPr>
          <w:sz w:val="28"/>
          <w:szCs w:val="28"/>
        </w:rPr>
        <w:t>/ Р.П. Баканов. – Казань</w:t>
      </w:r>
      <w:r w:rsidR="00B12E7A" w:rsidRPr="00B12E7A">
        <w:rPr>
          <w:sz w:val="28"/>
          <w:szCs w:val="28"/>
        </w:rPr>
        <w:t>, 2015. – 68 с.</w:t>
      </w:r>
    </w:p>
    <w:p w:rsidR="00C51229" w:rsidRPr="00C51229" w:rsidRDefault="00C17056" w:rsidP="00B12E7A">
      <w:pPr>
        <w:pStyle w:val="a6"/>
        <w:spacing w:before="0" w:beforeAutospacing="0" w:after="0" w:afterAutospacing="0" w:line="360" w:lineRule="auto"/>
        <w:ind w:firstLine="709"/>
        <w:jc w:val="both"/>
        <w:rPr>
          <w:sz w:val="28"/>
          <w:szCs w:val="28"/>
        </w:rPr>
      </w:pPr>
      <w:r>
        <w:rPr>
          <w:sz w:val="28"/>
          <w:szCs w:val="28"/>
        </w:rPr>
        <w:t xml:space="preserve">5. </w:t>
      </w:r>
      <w:r w:rsidR="00C51229" w:rsidRPr="00C51229">
        <w:rPr>
          <w:sz w:val="28"/>
          <w:szCs w:val="28"/>
        </w:rPr>
        <w:t>Белова Е.А. Современные тенденции и приоритеты молодежной политики (региональный аспект) / Е.А. Белова //Ученые записки ТОГУ, - 2016. - № 4, Т. 7. – С. 196-201</w:t>
      </w:r>
      <w:r w:rsidR="00C51229">
        <w:rPr>
          <w:sz w:val="28"/>
          <w:szCs w:val="28"/>
        </w:rPr>
        <w:t>.</w:t>
      </w:r>
    </w:p>
    <w:p w:rsidR="00B12E7A" w:rsidRPr="00B12E7A" w:rsidRDefault="00C17056" w:rsidP="00B12E7A">
      <w:pPr>
        <w:spacing w:line="360" w:lineRule="auto"/>
        <w:ind w:firstLine="709"/>
        <w:jc w:val="both"/>
        <w:rPr>
          <w:sz w:val="28"/>
          <w:szCs w:val="28"/>
        </w:rPr>
      </w:pPr>
      <w:r>
        <w:rPr>
          <w:sz w:val="28"/>
          <w:szCs w:val="28"/>
        </w:rPr>
        <w:t xml:space="preserve">6. </w:t>
      </w:r>
      <w:r w:rsidR="00B12E7A" w:rsidRPr="00B12E7A">
        <w:rPr>
          <w:sz w:val="28"/>
          <w:szCs w:val="28"/>
        </w:rPr>
        <w:t>Гайнцев Е.Г. Социальные последствия интернет-зависимости // Историческая и социально образовательная мысль – 2015. – № 6. – С. 116–118.</w:t>
      </w:r>
    </w:p>
    <w:p w:rsidR="00B12E7A" w:rsidRDefault="00C17056" w:rsidP="00B12E7A">
      <w:pPr>
        <w:pStyle w:val="a6"/>
        <w:spacing w:before="0" w:beforeAutospacing="0" w:after="0" w:afterAutospacing="0" w:line="360" w:lineRule="auto"/>
        <w:ind w:firstLine="709"/>
        <w:jc w:val="both"/>
        <w:rPr>
          <w:sz w:val="28"/>
          <w:szCs w:val="28"/>
        </w:rPr>
      </w:pPr>
      <w:r>
        <w:rPr>
          <w:sz w:val="28"/>
          <w:szCs w:val="28"/>
        </w:rPr>
        <w:t xml:space="preserve">7. </w:t>
      </w:r>
      <w:r w:rsidR="00B12E7A" w:rsidRPr="00C71840">
        <w:rPr>
          <w:sz w:val="28"/>
          <w:szCs w:val="28"/>
        </w:rPr>
        <w:t>Гр</w:t>
      </w:r>
      <w:r w:rsidR="00B12E7A">
        <w:rPr>
          <w:sz w:val="28"/>
          <w:szCs w:val="28"/>
        </w:rPr>
        <w:t>ушина А.А.</w:t>
      </w:r>
      <w:r w:rsidR="00B12E7A" w:rsidRPr="00C71840">
        <w:rPr>
          <w:sz w:val="28"/>
          <w:szCs w:val="28"/>
        </w:rPr>
        <w:t xml:space="preserve"> Влияние СМИ на личность подростка </w:t>
      </w:r>
      <w:r w:rsidR="00B12E7A">
        <w:rPr>
          <w:sz w:val="28"/>
          <w:szCs w:val="28"/>
        </w:rPr>
        <w:t xml:space="preserve">/ А.А. Гришина, М.В. Данилова </w:t>
      </w:r>
      <w:r w:rsidR="00B12E7A" w:rsidRPr="00C71840">
        <w:rPr>
          <w:sz w:val="28"/>
          <w:szCs w:val="28"/>
        </w:rPr>
        <w:t xml:space="preserve">// Молодой ученый. </w:t>
      </w:r>
      <w:r w:rsidR="00B12E7A">
        <w:rPr>
          <w:sz w:val="28"/>
          <w:szCs w:val="28"/>
        </w:rPr>
        <w:t xml:space="preserve">- </w:t>
      </w:r>
      <w:r w:rsidR="00B12E7A" w:rsidRPr="00C71840">
        <w:rPr>
          <w:sz w:val="28"/>
          <w:szCs w:val="28"/>
        </w:rPr>
        <w:t xml:space="preserve">2018. </w:t>
      </w:r>
      <w:r w:rsidR="00B12E7A">
        <w:rPr>
          <w:sz w:val="28"/>
          <w:szCs w:val="28"/>
        </w:rPr>
        <w:t>-</w:t>
      </w:r>
      <w:r w:rsidR="00B12E7A" w:rsidRPr="00C71840">
        <w:rPr>
          <w:sz w:val="28"/>
          <w:szCs w:val="28"/>
        </w:rPr>
        <w:t xml:space="preserve"> №3. </w:t>
      </w:r>
      <w:r w:rsidR="00B12E7A">
        <w:rPr>
          <w:sz w:val="28"/>
          <w:szCs w:val="28"/>
        </w:rPr>
        <w:t>-</w:t>
      </w:r>
      <w:r w:rsidR="00B12E7A" w:rsidRPr="00C71840">
        <w:rPr>
          <w:sz w:val="28"/>
          <w:szCs w:val="28"/>
        </w:rPr>
        <w:t xml:space="preserve"> С. 162-164.</w:t>
      </w:r>
    </w:p>
    <w:p w:rsidR="00B12E7A" w:rsidRDefault="00C17056" w:rsidP="00B12E7A">
      <w:pPr>
        <w:spacing w:line="360" w:lineRule="auto"/>
        <w:ind w:firstLine="709"/>
        <w:jc w:val="both"/>
        <w:rPr>
          <w:sz w:val="28"/>
          <w:szCs w:val="28"/>
        </w:rPr>
      </w:pPr>
      <w:r>
        <w:rPr>
          <w:sz w:val="28"/>
          <w:szCs w:val="28"/>
        </w:rPr>
        <w:t>8</w:t>
      </w:r>
      <w:r w:rsidR="00B12E7A" w:rsidRPr="00BE0195">
        <w:rPr>
          <w:sz w:val="28"/>
          <w:szCs w:val="28"/>
        </w:rPr>
        <w:t>. Джишкариани Т.Д. Влияние СМИ на формирование личности подростков как педагогическая проблема / Т.Д. Джишкариани, И.С. Кокарев // Проблемы педагогического процесса. - 2016. - № 2. - С. 101-106.</w:t>
      </w:r>
    </w:p>
    <w:p w:rsidR="00134F72" w:rsidRPr="00134F72" w:rsidRDefault="00C17056" w:rsidP="00B12E7A">
      <w:pPr>
        <w:pStyle w:val="a6"/>
        <w:spacing w:before="0" w:beforeAutospacing="0" w:after="0" w:afterAutospacing="0" w:line="360" w:lineRule="auto"/>
        <w:ind w:firstLine="709"/>
        <w:jc w:val="both"/>
        <w:rPr>
          <w:sz w:val="28"/>
          <w:szCs w:val="28"/>
        </w:rPr>
      </w:pPr>
      <w:r>
        <w:rPr>
          <w:sz w:val="28"/>
          <w:szCs w:val="28"/>
        </w:rPr>
        <w:t xml:space="preserve">9. </w:t>
      </w:r>
      <w:r w:rsidR="00134F72" w:rsidRPr="00134F72">
        <w:rPr>
          <w:sz w:val="28"/>
          <w:szCs w:val="28"/>
        </w:rPr>
        <w:t>Зуева Т.В. Современное российское развлекательное телевидение / Т.В. Зуева // Научный вестник Московского государственного технического университета гражданской авиации. – 2016. - № 18. – С. 165-170.</w:t>
      </w:r>
    </w:p>
    <w:p w:rsidR="00B12E7A" w:rsidRPr="00B12E7A" w:rsidRDefault="00C17056" w:rsidP="00B12E7A">
      <w:pPr>
        <w:pStyle w:val="a6"/>
        <w:spacing w:before="0" w:beforeAutospacing="0" w:after="0" w:afterAutospacing="0" w:line="360" w:lineRule="auto"/>
        <w:ind w:firstLine="709"/>
        <w:jc w:val="both"/>
        <w:rPr>
          <w:sz w:val="28"/>
          <w:szCs w:val="28"/>
        </w:rPr>
      </w:pPr>
      <w:r>
        <w:rPr>
          <w:sz w:val="28"/>
          <w:szCs w:val="28"/>
        </w:rPr>
        <w:t xml:space="preserve">10. </w:t>
      </w:r>
      <w:r w:rsidR="00B12E7A" w:rsidRPr="00B12E7A">
        <w:rPr>
          <w:sz w:val="28"/>
          <w:szCs w:val="28"/>
        </w:rPr>
        <w:t>Коммуникативные практики в современном медиапространстве: монография / Л. П. Шестеркина. - Челябинск, 2016. - 170 с.</w:t>
      </w:r>
    </w:p>
    <w:p w:rsidR="00B12E7A" w:rsidRPr="00BE0195" w:rsidRDefault="00C17056" w:rsidP="00B12E7A">
      <w:pPr>
        <w:spacing w:line="360" w:lineRule="auto"/>
        <w:ind w:firstLine="709"/>
        <w:jc w:val="both"/>
        <w:rPr>
          <w:sz w:val="28"/>
          <w:szCs w:val="28"/>
        </w:rPr>
      </w:pPr>
      <w:r>
        <w:rPr>
          <w:sz w:val="28"/>
          <w:szCs w:val="28"/>
        </w:rPr>
        <w:lastRenderedPageBreak/>
        <w:t>11</w:t>
      </w:r>
      <w:r w:rsidR="00B12E7A">
        <w:rPr>
          <w:sz w:val="28"/>
          <w:szCs w:val="28"/>
        </w:rPr>
        <w:t>. Корнилова Е.В. Влияние современных средств массовой информации на поведение молодежи / Е.В. Корнилова // Обществознание. - 2018. - № 1. - С. 57-63.</w:t>
      </w:r>
    </w:p>
    <w:p w:rsidR="00B12E7A" w:rsidRDefault="00C17056" w:rsidP="00B12E7A">
      <w:pPr>
        <w:spacing w:line="360" w:lineRule="auto"/>
        <w:ind w:firstLine="709"/>
        <w:jc w:val="both"/>
        <w:rPr>
          <w:sz w:val="28"/>
          <w:szCs w:val="28"/>
        </w:rPr>
      </w:pPr>
      <w:r>
        <w:rPr>
          <w:sz w:val="28"/>
          <w:szCs w:val="28"/>
        </w:rPr>
        <w:t>12</w:t>
      </w:r>
      <w:r w:rsidR="00B12E7A">
        <w:rPr>
          <w:sz w:val="28"/>
          <w:szCs w:val="28"/>
        </w:rPr>
        <w:t xml:space="preserve">. Кулишов В.В. </w:t>
      </w:r>
      <w:r w:rsidR="00B12E7A" w:rsidRPr="00BE0195">
        <w:rPr>
          <w:sz w:val="28"/>
          <w:szCs w:val="28"/>
        </w:rPr>
        <w:t>Проблема влияния средств массовой информации на формирование гомосексуального пов</w:t>
      </w:r>
      <w:r w:rsidR="00B12E7A">
        <w:rPr>
          <w:sz w:val="28"/>
          <w:szCs w:val="28"/>
        </w:rPr>
        <w:t xml:space="preserve">едения / В.В. Кулешов, А.Ю. Войнова </w:t>
      </w:r>
      <w:r w:rsidR="00B12E7A" w:rsidRPr="00BE0195">
        <w:rPr>
          <w:sz w:val="28"/>
          <w:szCs w:val="28"/>
        </w:rPr>
        <w:t>// Научно-методический журнал «Концепт». – 2016. – Т. 29. – С. 15–19.</w:t>
      </w:r>
    </w:p>
    <w:p w:rsidR="00B12E7A" w:rsidRDefault="00C17056" w:rsidP="00B12E7A">
      <w:pPr>
        <w:spacing w:line="360" w:lineRule="auto"/>
        <w:ind w:firstLine="709"/>
        <w:jc w:val="both"/>
        <w:rPr>
          <w:sz w:val="28"/>
          <w:szCs w:val="28"/>
        </w:rPr>
      </w:pPr>
      <w:r>
        <w:rPr>
          <w:sz w:val="28"/>
          <w:szCs w:val="28"/>
        </w:rPr>
        <w:t xml:space="preserve">13. </w:t>
      </w:r>
      <w:r w:rsidR="00B12E7A" w:rsidRPr="00B12E7A">
        <w:rPr>
          <w:sz w:val="28"/>
          <w:szCs w:val="28"/>
        </w:rPr>
        <w:t>Милова Е.А. Влияние социальных сетей на психологию личности // Интерэкспо Гео-Сибирь. – 201</w:t>
      </w:r>
      <w:r w:rsidR="00B12E7A">
        <w:rPr>
          <w:sz w:val="28"/>
          <w:szCs w:val="28"/>
        </w:rPr>
        <w:t>6</w:t>
      </w:r>
      <w:r w:rsidR="00B12E7A" w:rsidRPr="00B12E7A">
        <w:rPr>
          <w:sz w:val="28"/>
          <w:szCs w:val="28"/>
        </w:rPr>
        <w:t>. - № 4. – С. 21–26</w:t>
      </w:r>
      <w:r w:rsidR="00B12E7A">
        <w:rPr>
          <w:sz w:val="28"/>
          <w:szCs w:val="28"/>
        </w:rPr>
        <w:t>.</w:t>
      </w:r>
    </w:p>
    <w:p w:rsidR="00B12E7A" w:rsidRPr="00B12E7A" w:rsidRDefault="00C17056" w:rsidP="00B12E7A">
      <w:pPr>
        <w:spacing w:line="360" w:lineRule="auto"/>
        <w:ind w:firstLine="709"/>
        <w:jc w:val="both"/>
        <w:rPr>
          <w:sz w:val="28"/>
          <w:szCs w:val="28"/>
        </w:rPr>
      </w:pPr>
      <w:r>
        <w:rPr>
          <w:sz w:val="28"/>
          <w:szCs w:val="28"/>
        </w:rPr>
        <w:t xml:space="preserve">14. </w:t>
      </w:r>
      <w:r w:rsidR="00B12E7A" w:rsidRPr="00B12E7A">
        <w:rPr>
          <w:sz w:val="28"/>
          <w:szCs w:val="28"/>
        </w:rPr>
        <w:t>Олешко В.Ф. Влияние цифровых средств массовой информации на формирование глобальной системы социальных коммуникаций / В.Ф. Олешко, О.В. Малик // Журналистика и массовые коммуникации. - 2017. - № 3. - С. 16-21.</w:t>
      </w:r>
    </w:p>
    <w:p w:rsidR="00B12E7A" w:rsidRPr="0077106F" w:rsidRDefault="00C17056" w:rsidP="00B12E7A">
      <w:pPr>
        <w:pStyle w:val="a6"/>
        <w:spacing w:before="0" w:beforeAutospacing="0" w:after="0" w:afterAutospacing="0" w:line="360" w:lineRule="auto"/>
        <w:ind w:firstLine="709"/>
        <w:jc w:val="both"/>
        <w:rPr>
          <w:sz w:val="28"/>
          <w:szCs w:val="28"/>
        </w:rPr>
      </w:pPr>
      <w:r>
        <w:rPr>
          <w:sz w:val="28"/>
          <w:szCs w:val="28"/>
        </w:rPr>
        <w:t>1</w:t>
      </w:r>
      <w:r w:rsidR="00B12E7A">
        <w:rPr>
          <w:sz w:val="28"/>
          <w:szCs w:val="28"/>
        </w:rPr>
        <w:t>5. Разенкова Ю.С. Влияние СМИ на социализацию подростков / Ю.С.Разенкова // Современные тенденции развития науки в молодежной среде. - Елец, 2016. - С. 938-942.</w:t>
      </w:r>
    </w:p>
    <w:p w:rsidR="00B12E7A" w:rsidRDefault="00C17056" w:rsidP="00B12E7A">
      <w:pPr>
        <w:pStyle w:val="a6"/>
        <w:spacing w:before="0" w:beforeAutospacing="0" w:after="0" w:afterAutospacing="0" w:line="360" w:lineRule="auto"/>
        <w:ind w:firstLine="709"/>
        <w:jc w:val="both"/>
        <w:rPr>
          <w:sz w:val="28"/>
          <w:szCs w:val="28"/>
        </w:rPr>
      </w:pPr>
      <w:r>
        <w:rPr>
          <w:sz w:val="28"/>
          <w:szCs w:val="28"/>
        </w:rPr>
        <w:t>1</w:t>
      </w:r>
      <w:r w:rsidR="00B12E7A">
        <w:rPr>
          <w:sz w:val="28"/>
          <w:szCs w:val="28"/>
        </w:rPr>
        <w:t xml:space="preserve">6. Тухужева Л.А. </w:t>
      </w:r>
      <w:r w:rsidR="00B12E7A" w:rsidRPr="00C71840">
        <w:rPr>
          <w:sz w:val="28"/>
          <w:szCs w:val="28"/>
        </w:rPr>
        <w:t>Влияние СМИ на</w:t>
      </w:r>
      <w:r w:rsidR="00B12E7A">
        <w:rPr>
          <w:sz w:val="28"/>
          <w:szCs w:val="28"/>
        </w:rPr>
        <w:t xml:space="preserve"> формирование</w:t>
      </w:r>
      <w:r w:rsidR="00B12E7A" w:rsidRPr="00C71840">
        <w:rPr>
          <w:sz w:val="28"/>
          <w:szCs w:val="28"/>
        </w:rPr>
        <w:t xml:space="preserve"> личност</w:t>
      </w:r>
      <w:r w:rsidR="00B12E7A">
        <w:rPr>
          <w:sz w:val="28"/>
          <w:szCs w:val="28"/>
        </w:rPr>
        <w:t>и</w:t>
      </w:r>
      <w:r w:rsidR="00B12E7A" w:rsidRPr="00C71840">
        <w:rPr>
          <w:sz w:val="28"/>
          <w:szCs w:val="28"/>
        </w:rPr>
        <w:t xml:space="preserve"> подростка</w:t>
      </w:r>
      <w:r w:rsidR="00B12E7A">
        <w:rPr>
          <w:sz w:val="28"/>
          <w:szCs w:val="28"/>
        </w:rPr>
        <w:t xml:space="preserve"> / Л.А. Тухужева, А.А. Джанкулаев // </w:t>
      </w:r>
      <w:r w:rsidR="00B12E7A" w:rsidRPr="00D268C3">
        <w:rPr>
          <w:sz w:val="28"/>
          <w:szCs w:val="28"/>
        </w:rPr>
        <w:t>Вопросы науки и образования</w:t>
      </w:r>
      <w:r w:rsidR="00B12E7A">
        <w:rPr>
          <w:sz w:val="28"/>
          <w:szCs w:val="28"/>
        </w:rPr>
        <w:t>. - 2019. - №1. - С. 85-90.</w:t>
      </w:r>
    </w:p>
    <w:p w:rsidR="00B12E7A" w:rsidRPr="00B12E7A" w:rsidRDefault="00C17056" w:rsidP="00B12E7A">
      <w:pPr>
        <w:spacing w:line="360" w:lineRule="auto"/>
        <w:ind w:firstLine="709"/>
        <w:jc w:val="both"/>
        <w:rPr>
          <w:sz w:val="28"/>
          <w:szCs w:val="28"/>
        </w:rPr>
      </w:pPr>
      <w:r>
        <w:rPr>
          <w:sz w:val="28"/>
          <w:szCs w:val="28"/>
        </w:rPr>
        <w:t xml:space="preserve">17. </w:t>
      </w:r>
      <w:r w:rsidR="00B12E7A" w:rsidRPr="00B12E7A">
        <w:rPr>
          <w:sz w:val="28"/>
          <w:szCs w:val="28"/>
        </w:rPr>
        <w:t>Самосват О.И. Социальное одобрение как фактор коммуникативного поведения подростков в социальных сетях: автореф.дис….канд.психол.наук. – Ярославль, 2016. – 22 с.</w:t>
      </w:r>
    </w:p>
    <w:p w:rsidR="00B12E7A" w:rsidRPr="00B12E7A" w:rsidRDefault="00C17056" w:rsidP="00B12E7A">
      <w:pPr>
        <w:spacing w:line="360" w:lineRule="auto"/>
        <w:ind w:firstLine="709"/>
        <w:jc w:val="both"/>
        <w:rPr>
          <w:sz w:val="28"/>
          <w:szCs w:val="28"/>
        </w:rPr>
      </w:pPr>
      <w:r>
        <w:rPr>
          <w:sz w:val="28"/>
          <w:szCs w:val="28"/>
        </w:rPr>
        <w:t xml:space="preserve">18. </w:t>
      </w:r>
      <w:r w:rsidR="00B12E7A" w:rsidRPr="00B12E7A">
        <w:rPr>
          <w:sz w:val="28"/>
          <w:szCs w:val="28"/>
        </w:rPr>
        <w:t>Сенченко Н.А. Виртуальная личность в социокультурном интернет - пространстве // Культура и цивилизация. – 2016. – № 1. – С. 128–140.</w:t>
      </w:r>
    </w:p>
    <w:p w:rsidR="00B12E7A" w:rsidRDefault="00C17056" w:rsidP="00B12E7A">
      <w:pPr>
        <w:pStyle w:val="a6"/>
        <w:spacing w:before="0" w:beforeAutospacing="0" w:after="0" w:afterAutospacing="0" w:line="360" w:lineRule="auto"/>
        <w:ind w:firstLine="709"/>
        <w:jc w:val="both"/>
        <w:rPr>
          <w:sz w:val="28"/>
          <w:szCs w:val="28"/>
        </w:rPr>
      </w:pPr>
      <w:r>
        <w:rPr>
          <w:sz w:val="28"/>
          <w:szCs w:val="28"/>
        </w:rPr>
        <w:t>19</w:t>
      </w:r>
      <w:r w:rsidR="00B12E7A">
        <w:rPr>
          <w:sz w:val="28"/>
          <w:szCs w:val="28"/>
        </w:rPr>
        <w:t>. Степанова П.М. Кинопедагогика и медиаобразование: учебное пособие / П.М. Степанова. - СПб., 2016. - 98 с.</w:t>
      </w:r>
    </w:p>
    <w:p w:rsidR="00C51229" w:rsidRPr="00C51229" w:rsidRDefault="00C17056" w:rsidP="00C51229">
      <w:pPr>
        <w:spacing w:line="360" w:lineRule="auto"/>
        <w:ind w:firstLine="709"/>
        <w:jc w:val="both"/>
        <w:rPr>
          <w:kern w:val="1"/>
          <w:sz w:val="28"/>
          <w:szCs w:val="28"/>
        </w:rPr>
      </w:pPr>
      <w:r>
        <w:rPr>
          <w:kern w:val="1"/>
          <w:sz w:val="28"/>
          <w:szCs w:val="28"/>
        </w:rPr>
        <w:t xml:space="preserve">20. </w:t>
      </w:r>
      <w:r w:rsidR="00C51229" w:rsidRPr="00C51229">
        <w:rPr>
          <w:kern w:val="1"/>
          <w:sz w:val="28"/>
          <w:szCs w:val="28"/>
        </w:rPr>
        <w:t>Челышева И.В. Работа с молодежью: политика, управление и творческо-производственная деятельность на</w:t>
      </w:r>
      <w:r w:rsidR="001D5269">
        <w:rPr>
          <w:kern w:val="1"/>
          <w:sz w:val="28"/>
          <w:szCs w:val="28"/>
        </w:rPr>
        <w:t xml:space="preserve"> материале медиакультуры / И.В.</w:t>
      </w:r>
      <w:r w:rsidR="00C51229" w:rsidRPr="00C51229">
        <w:rPr>
          <w:kern w:val="1"/>
          <w:sz w:val="28"/>
          <w:szCs w:val="28"/>
        </w:rPr>
        <w:t xml:space="preserve">Челышева, </w:t>
      </w:r>
      <w:r w:rsidR="00C51229">
        <w:rPr>
          <w:kern w:val="1"/>
          <w:sz w:val="28"/>
          <w:szCs w:val="28"/>
        </w:rPr>
        <w:t xml:space="preserve">О.И. Ефремова, В.С. Шаповалова </w:t>
      </w:r>
      <w:r w:rsidR="00C51229" w:rsidRPr="00C51229">
        <w:rPr>
          <w:kern w:val="1"/>
          <w:sz w:val="28"/>
          <w:szCs w:val="28"/>
        </w:rPr>
        <w:t>-  М.: МОО «Информация для всех», 2018. – 177 с.</w:t>
      </w:r>
    </w:p>
    <w:p w:rsidR="00B12E7A" w:rsidRDefault="00C17056" w:rsidP="00B12E7A">
      <w:pPr>
        <w:spacing w:line="360" w:lineRule="auto"/>
        <w:ind w:firstLine="709"/>
        <w:jc w:val="both"/>
        <w:rPr>
          <w:sz w:val="28"/>
          <w:szCs w:val="28"/>
        </w:rPr>
      </w:pPr>
      <w:r>
        <w:rPr>
          <w:sz w:val="28"/>
          <w:szCs w:val="28"/>
        </w:rPr>
        <w:lastRenderedPageBreak/>
        <w:t xml:space="preserve">21. </w:t>
      </w:r>
      <w:r w:rsidR="00B12E7A" w:rsidRPr="00A53FFE">
        <w:rPr>
          <w:sz w:val="28"/>
          <w:szCs w:val="28"/>
        </w:rPr>
        <w:t>Шаматова Ю.Ю. Интернет-зависимость среди молодежи // Таврический научный обозреватель – 2016. – № 11. – С. 50–52.</w:t>
      </w:r>
    </w:p>
    <w:p w:rsidR="00085346" w:rsidRPr="00B12E7A" w:rsidRDefault="00C17056" w:rsidP="005826B6">
      <w:pPr>
        <w:spacing w:line="360" w:lineRule="auto"/>
        <w:ind w:firstLine="709"/>
        <w:jc w:val="both"/>
        <w:rPr>
          <w:sz w:val="28"/>
          <w:szCs w:val="28"/>
        </w:rPr>
      </w:pPr>
      <w:r>
        <w:rPr>
          <w:sz w:val="28"/>
          <w:szCs w:val="28"/>
        </w:rPr>
        <w:t xml:space="preserve">22. </w:t>
      </w:r>
      <w:r w:rsidR="00B12E7A" w:rsidRPr="00B12E7A">
        <w:rPr>
          <w:sz w:val="28"/>
          <w:szCs w:val="28"/>
        </w:rPr>
        <w:t>Штильников Д.Е. Влияние средств массовой коммуникации на формирование ценностных ориентаций молодёжи / Д.Е. Штильников // Актуальные вопросы современной психологии. - Краснодар, 2017. - С. 26-31.</w:t>
      </w:r>
    </w:p>
    <w:p w:rsidR="00085346" w:rsidRPr="00B12E7A" w:rsidRDefault="00C17056" w:rsidP="005826B6">
      <w:pPr>
        <w:spacing w:line="360" w:lineRule="auto"/>
        <w:ind w:firstLine="709"/>
        <w:jc w:val="both"/>
        <w:rPr>
          <w:sz w:val="28"/>
          <w:szCs w:val="28"/>
        </w:rPr>
      </w:pPr>
      <w:r>
        <w:rPr>
          <w:sz w:val="28"/>
          <w:szCs w:val="28"/>
        </w:rPr>
        <w:t xml:space="preserve">23. </w:t>
      </w:r>
      <w:r w:rsidR="00B12E7A" w:rsidRPr="00B12E7A">
        <w:rPr>
          <w:sz w:val="28"/>
          <w:szCs w:val="28"/>
        </w:rPr>
        <w:t>Ющенко М.А. Средства массовой коммуникации как механизм формирования властью общественного сознания граждан / М.А. Ющенко // Вестник Томского государственного университета. - 2017. - № 1. - С. 67-72.</w:t>
      </w:r>
    </w:p>
    <w:p w:rsidR="005826B6" w:rsidRDefault="00C17056" w:rsidP="00134F72">
      <w:pPr>
        <w:spacing w:line="360" w:lineRule="auto"/>
        <w:ind w:firstLine="709"/>
        <w:jc w:val="both"/>
        <w:rPr>
          <w:kern w:val="1"/>
          <w:sz w:val="28"/>
          <w:szCs w:val="28"/>
        </w:rPr>
      </w:pPr>
      <w:r>
        <w:rPr>
          <w:kern w:val="1"/>
          <w:sz w:val="28"/>
          <w:szCs w:val="28"/>
        </w:rPr>
        <w:t xml:space="preserve">24. </w:t>
      </w:r>
      <w:r w:rsidR="00134F72" w:rsidRPr="00035B73">
        <w:rPr>
          <w:kern w:val="1"/>
          <w:sz w:val="28"/>
          <w:szCs w:val="28"/>
        </w:rPr>
        <w:t xml:space="preserve">АИС «Росмолодежь» [Электронный ресурс]. </w:t>
      </w:r>
      <w:r w:rsidR="00326E62">
        <w:rPr>
          <w:kern w:val="1"/>
          <w:sz w:val="28"/>
          <w:szCs w:val="28"/>
        </w:rPr>
        <w:t xml:space="preserve">- </w:t>
      </w:r>
      <w:r w:rsidR="00134F72" w:rsidRPr="00035B73">
        <w:rPr>
          <w:kern w:val="1"/>
          <w:sz w:val="28"/>
          <w:szCs w:val="28"/>
        </w:rPr>
        <w:t>Режим доступа: https://ais.fadm.gov.ru/measures (дата обращения 11.0</w:t>
      </w:r>
      <w:r w:rsidR="00134F72">
        <w:rPr>
          <w:kern w:val="1"/>
          <w:sz w:val="28"/>
          <w:szCs w:val="28"/>
        </w:rPr>
        <w:t>3</w:t>
      </w:r>
      <w:r w:rsidR="00134F72" w:rsidRPr="00035B73">
        <w:rPr>
          <w:kern w:val="1"/>
          <w:sz w:val="28"/>
          <w:szCs w:val="28"/>
        </w:rPr>
        <w:t>.201</w:t>
      </w:r>
      <w:r w:rsidR="00134F72">
        <w:rPr>
          <w:kern w:val="1"/>
          <w:sz w:val="28"/>
          <w:szCs w:val="28"/>
        </w:rPr>
        <w:t>9</w:t>
      </w:r>
      <w:r w:rsidR="00134F72" w:rsidRPr="00035B73">
        <w:rPr>
          <w:kern w:val="1"/>
          <w:sz w:val="28"/>
          <w:szCs w:val="28"/>
        </w:rPr>
        <w:t>).</w:t>
      </w:r>
    </w:p>
    <w:p w:rsidR="00134F72" w:rsidRDefault="00C17056" w:rsidP="00134F72">
      <w:pPr>
        <w:spacing w:line="360" w:lineRule="auto"/>
        <w:ind w:firstLine="709"/>
        <w:jc w:val="both"/>
        <w:rPr>
          <w:kern w:val="1"/>
          <w:sz w:val="28"/>
          <w:szCs w:val="28"/>
        </w:rPr>
      </w:pPr>
      <w:r>
        <w:rPr>
          <w:kern w:val="1"/>
          <w:sz w:val="28"/>
          <w:szCs w:val="28"/>
        </w:rPr>
        <w:t xml:space="preserve">25. </w:t>
      </w:r>
      <w:r w:rsidR="008A08F1">
        <w:rPr>
          <w:kern w:val="1"/>
          <w:sz w:val="28"/>
          <w:szCs w:val="28"/>
        </w:rPr>
        <w:t xml:space="preserve">Комитет молодежной политики Владимирской области </w:t>
      </w:r>
      <w:r w:rsidR="008A08F1" w:rsidRPr="00035B73">
        <w:rPr>
          <w:kern w:val="1"/>
          <w:sz w:val="28"/>
          <w:szCs w:val="28"/>
        </w:rPr>
        <w:t xml:space="preserve">[Электронный ресурс]. </w:t>
      </w:r>
      <w:r w:rsidR="00326E62">
        <w:rPr>
          <w:kern w:val="1"/>
          <w:sz w:val="28"/>
          <w:szCs w:val="28"/>
        </w:rPr>
        <w:t xml:space="preserve">- </w:t>
      </w:r>
      <w:r w:rsidR="008A08F1" w:rsidRPr="00035B73">
        <w:rPr>
          <w:kern w:val="1"/>
          <w:sz w:val="28"/>
          <w:szCs w:val="28"/>
        </w:rPr>
        <w:t xml:space="preserve">Режим доступа: </w:t>
      </w:r>
      <w:r w:rsidR="008A08F1" w:rsidRPr="008A08F1">
        <w:rPr>
          <w:kern w:val="1"/>
          <w:sz w:val="28"/>
          <w:szCs w:val="28"/>
        </w:rPr>
        <w:t xml:space="preserve">https://km.avo.ru/ </w:t>
      </w:r>
      <w:r w:rsidR="008A08F1" w:rsidRPr="00035B73">
        <w:rPr>
          <w:kern w:val="1"/>
          <w:sz w:val="28"/>
          <w:szCs w:val="28"/>
        </w:rPr>
        <w:t>(дата обращения 11.0</w:t>
      </w:r>
      <w:r w:rsidR="008A08F1">
        <w:rPr>
          <w:kern w:val="1"/>
          <w:sz w:val="28"/>
          <w:szCs w:val="28"/>
        </w:rPr>
        <w:t>3</w:t>
      </w:r>
      <w:r w:rsidR="008A08F1" w:rsidRPr="00035B73">
        <w:rPr>
          <w:kern w:val="1"/>
          <w:sz w:val="28"/>
          <w:szCs w:val="28"/>
        </w:rPr>
        <w:t>.201</w:t>
      </w:r>
      <w:r w:rsidR="008A08F1">
        <w:rPr>
          <w:kern w:val="1"/>
          <w:sz w:val="28"/>
          <w:szCs w:val="28"/>
        </w:rPr>
        <w:t>9</w:t>
      </w:r>
      <w:r w:rsidR="008A08F1" w:rsidRPr="00035B73">
        <w:rPr>
          <w:kern w:val="1"/>
          <w:sz w:val="28"/>
          <w:szCs w:val="28"/>
        </w:rPr>
        <w:t>).</w:t>
      </w:r>
    </w:p>
    <w:p w:rsidR="00326E62" w:rsidRDefault="00C17056" w:rsidP="00326E62">
      <w:pPr>
        <w:spacing w:line="360" w:lineRule="auto"/>
        <w:ind w:firstLine="709"/>
        <w:jc w:val="both"/>
        <w:rPr>
          <w:kern w:val="1"/>
          <w:sz w:val="28"/>
          <w:szCs w:val="28"/>
        </w:rPr>
      </w:pPr>
      <w:r>
        <w:rPr>
          <w:kern w:val="1"/>
          <w:sz w:val="28"/>
          <w:szCs w:val="28"/>
        </w:rPr>
        <w:t xml:space="preserve">26. </w:t>
      </w:r>
      <w:r w:rsidR="00326E62">
        <w:rPr>
          <w:kern w:val="1"/>
          <w:sz w:val="28"/>
          <w:szCs w:val="28"/>
        </w:rPr>
        <w:t xml:space="preserve">Федеральная служба государственной статистики </w:t>
      </w:r>
      <w:r w:rsidR="00326E62" w:rsidRPr="00035B73">
        <w:rPr>
          <w:kern w:val="1"/>
          <w:sz w:val="28"/>
          <w:szCs w:val="28"/>
        </w:rPr>
        <w:t>[Электронный ресурс].</w:t>
      </w:r>
      <w:r w:rsidR="00326E62">
        <w:rPr>
          <w:kern w:val="1"/>
          <w:sz w:val="28"/>
          <w:szCs w:val="28"/>
        </w:rPr>
        <w:t xml:space="preserve"> -</w:t>
      </w:r>
      <w:r w:rsidR="00326E62" w:rsidRPr="00035B73">
        <w:rPr>
          <w:kern w:val="1"/>
          <w:sz w:val="28"/>
          <w:szCs w:val="28"/>
        </w:rPr>
        <w:t xml:space="preserve"> Режим доступа: </w:t>
      </w:r>
      <w:r w:rsidR="00326E62" w:rsidRPr="00326E62">
        <w:rPr>
          <w:kern w:val="1"/>
          <w:sz w:val="28"/>
          <w:szCs w:val="28"/>
        </w:rPr>
        <w:t>https://www.gks.ru/storage/mediabank/Region_Pokaz_2019.pdf</w:t>
      </w:r>
      <w:r w:rsidR="00326E62">
        <w:rPr>
          <w:kern w:val="1"/>
          <w:sz w:val="28"/>
          <w:szCs w:val="28"/>
        </w:rPr>
        <w:t xml:space="preserve"> </w:t>
      </w:r>
      <w:r w:rsidR="00326E62" w:rsidRPr="00035B73">
        <w:rPr>
          <w:kern w:val="1"/>
          <w:sz w:val="28"/>
          <w:szCs w:val="28"/>
        </w:rPr>
        <w:t>(дата обращения 11.0</w:t>
      </w:r>
      <w:r w:rsidR="00326E62">
        <w:rPr>
          <w:kern w:val="1"/>
          <w:sz w:val="28"/>
          <w:szCs w:val="28"/>
        </w:rPr>
        <w:t>3</w:t>
      </w:r>
      <w:r w:rsidR="00326E62" w:rsidRPr="00035B73">
        <w:rPr>
          <w:kern w:val="1"/>
          <w:sz w:val="28"/>
          <w:szCs w:val="28"/>
        </w:rPr>
        <w:t>.201</w:t>
      </w:r>
      <w:r w:rsidR="00326E62">
        <w:rPr>
          <w:kern w:val="1"/>
          <w:sz w:val="28"/>
          <w:szCs w:val="28"/>
        </w:rPr>
        <w:t>9</w:t>
      </w:r>
      <w:r w:rsidR="00326E62" w:rsidRPr="00035B73">
        <w:rPr>
          <w:kern w:val="1"/>
          <w:sz w:val="28"/>
          <w:szCs w:val="28"/>
        </w:rPr>
        <w:t>).</w:t>
      </w:r>
    </w:p>
    <w:p w:rsidR="00326E62" w:rsidRDefault="00326E62" w:rsidP="00134F72">
      <w:pPr>
        <w:spacing w:line="360" w:lineRule="auto"/>
        <w:ind w:firstLine="709"/>
        <w:jc w:val="both"/>
        <w:rPr>
          <w:kern w:val="1"/>
          <w:sz w:val="28"/>
          <w:szCs w:val="28"/>
        </w:rPr>
      </w:pPr>
    </w:p>
    <w:p w:rsidR="00C87751" w:rsidRDefault="00C87751" w:rsidP="00134F72">
      <w:pPr>
        <w:spacing w:line="360" w:lineRule="auto"/>
        <w:ind w:firstLine="709"/>
        <w:jc w:val="both"/>
        <w:rPr>
          <w:kern w:val="1"/>
          <w:sz w:val="28"/>
          <w:szCs w:val="28"/>
        </w:rPr>
      </w:pPr>
    </w:p>
    <w:p w:rsidR="00C87751" w:rsidRDefault="00C87751" w:rsidP="00134F72">
      <w:pPr>
        <w:spacing w:line="360" w:lineRule="auto"/>
        <w:ind w:firstLine="709"/>
        <w:jc w:val="both"/>
        <w:rPr>
          <w:kern w:val="1"/>
          <w:sz w:val="28"/>
          <w:szCs w:val="28"/>
        </w:rPr>
      </w:pPr>
    </w:p>
    <w:p w:rsidR="00C87751" w:rsidRDefault="00C87751" w:rsidP="00134F72">
      <w:pPr>
        <w:spacing w:line="360" w:lineRule="auto"/>
        <w:ind w:firstLine="709"/>
        <w:jc w:val="both"/>
        <w:rPr>
          <w:kern w:val="1"/>
          <w:sz w:val="28"/>
          <w:szCs w:val="28"/>
        </w:rPr>
      </w:pPr>
    </w:p>
    <w:p w:rsidR="009B2EDA" w:rsidRDefault="009B2EDA" w:rsidP="00134F72">
      <w:pPr>
        <w:spacing w:line="360" w:lineRule="auto"/>
        <w:ind w:firstLine="709"/>
        <w:jc w:val="both"/>
        <w:rPr>
          <w:kern w:val="1"/>
          <w:sz w:val="28"/>
          <w:szCs w:val="28"/>
        </w:rPr>
      </w:pPr>
    </w:p>
    <w:p w:rsidR="009B2EDA" w:rsidRDefault="009B2EDA" w:rsidP="00134F72">
      <w:pPr>
        <w:spacing w:line="360" w:lineRule="auto"/>
        <w:ind w:firstLine="709"/>
        <w:jc w:val="both"/>
        <w:rPr>
          <w:kern w:val="1"/>
          <w:sz w:val="28"/>
          <w:szCs w:val="28"/>
        </w:rPr>
      </w:pPr>
    </w:p>
    <w:p w:rsidR="009B2EDA" w:rsidRDefault="009B2EDA" w:rsidP="00134F72">
      <w:pPr>
        <w:spacing w:line="360" w:lineRule="auto"/>
        <w:ind w:firstLine="709"/>
        <w:jc w:val="both"/>
        <w:rPr>
          <w:kern w:val="1"/>
          <w:sz w:val="28"/>
          <w:szCs w:val="28"/>
        </w:rPr>
      </w:pPr>
    </w:p>
    <w:p w:rsidR="009B2EDA" w:rsidRDefault="009B2EDA" w:rsidP="00134F72">
      <w:pPr>
        <w:spacing w:line="360" w:lineRule="auto"/>
        <w:ind w:firstLine="709"/>
        <w:jc w:val="both"/>
        <w:rPr>
          <w:kern w:val="1"/>
          <w:sz w:val="28"/>
          <w:szCs w:val="28"/>
        </w:rPr>
      </w:pPr>
    </w:p>
    <w:p w:rsidR="009B2EDA" w:rsidRDefault="009B2EDA" w:rsidP="00134F72">
      <w:pPr>
        <w:spacing w:line="360" w:lineRule="auto"/>
        <w:ind w:firstLine="709"/>
        <w:jc w:val="both"/>
        <w:rPr>
          <w:kern w:val="1"/>
          <w:sz w:val="28"/>
          <w:szCs w:val="28"/>
        </w:rPr>
      </w:pPr>
    </w:p>
    <w:p w:rsidR="009B2EDA" w:rsidRDefault="009B2EDA" w:rsidP="00134F72">
      <w:pPr>
        <w:spacing w:line="360" w:lineRule="auto"/>
        <w:ind w:firstLine="709"/>
        <w:jc w:val="both"/>
        <w:rPr>
          <w:kern w:val="1"/>
          <w:sz w:val="28"/>
          <w:szCs w:val="28"/>
        </w:rPr>
      </w:pPr>
    </w:p>
    <w:p w:rsidR="009B2EDA" w:rsidRDefault="009B2EDA" w:rsidP="00134F72">
      <w:pPr>
        <w:spacing w:line="360" w:lineRule="auto"/>
        <w:ind w:firstLine="709"/>
        <w:jc w:val="both"/>
        <w:rPr>
          <w:kern w:val="1"/>
          <w:sz w:val="28"/>
          <w:szCs w:val="28"/>
        </w:rPr>
      </w:pPr>
    </w:p>
    <w:p w:rsidR="009B2EDA" w:rsidRDefault="009B2EDA" w:rsidP="00134F72">
      <w:pPr>
        <w:spacing w:line="360" w:lineRule="auto"/>
        <w:ind w:firstLine="709"/>
        <w:jc w:val="both"/>
        <w:rPr>
          <w:kern w:val="1"/>
          <w:sz w:val="28"/>
          <w:szCs w:val="28"/>
        </w:rPr>
      </w:pPr>
    </w:p>
    <w:p w:rsidR="009B2EDA" w:rsidRDefault="009B2EDA" w:rsidP="00134F72">
      <w:pPr>
        <w:spacing w:line="360" w:lineRule="auto"/>
        <w:ind w:firstLine="709"/>
        <w:jc w:val="both"/>
        <w:rPr>
          <w:kern w:val="1"/>
          <w:sz w:val="28"/>
          <w:szCs w:val="28"/>
        </w:rPr>
      </w:pPr>
    </w:p>
    <w:p w:rsidR="00C87751" w:rsidRDefault="00C87751" w:rsidP="00C87751">
      <w:pPr>
        <w:spacing w:line="360" w:lineRule="auto"/>
        <w:ind w:firstLine="709"/>
        <w:jc w:val="right"/>
        <w:rPr>
          <w:kern w:val="1"/>
          <w:sz w:val="28"/>
          <w:szCs w:val="28"/>
        </w:rPr>
      </w:pPr>
      <w:r>
        <w:rPr>
          <w:kern w:val="1"/>
          <w:sz w:val="28"/>
          <w:szCs w:val="28"/>
        </w:rPr>
        <w:lastRenderedPageBreak/>
        <w:t>Приложение 1</w:t>
      </w:r>
    </w:p>
    <w:p w:rsidR="00C87751" w:rsidRDefault="00C87751" w:rsidP="00C87751">
      <w:pPr>
        <w:spacing w:line="360" w:lineRule="auto"/>
        <w:ind w:firstLine="709"/>
        <w:jc w:val="right"/>
        <w:rPr>
          <w:kern w:val="1"/>
          <w:sz w:val="28"/>
          <w:szCs w:val="28"/>
        </w:rPr>
      </w:pPr>
    </w:p>
    <w:p w:rsidR="00166577" w:rsidRDefault="009B2EDA" w:rsidP="00092B5E">
      <w:pPr>
        <w:pStyle w:val="ab"/>
        <w:tabs>
          <w:tab w:val="left" w:pos="142"/>
          <w:tab w:val="left" w:pos="284"/>
          <w:tab w:val="left" w:pos="426"/>
        </w:tabs>
        <w:autoSpaceDE/>
        <w:autoSpaceDN/>
        <w:adjustRightInd/>
        <w:spacing w:line="360" w:lineRule="auto"/>
        <w:ind w:left="0" w:firstLine="709"/>
        <w:jc w:val="center"/>
        <w:rPr>
          <w:b/>
          <w:sz w:val="28"/>
          <w:szCs w:val="28"/>
        </w:rPr>
      </w:pPr>
      <w:r>
        <w:rPr>
          <w:b/>
          <w:sz w:val="28"/>
          <w:szCs w:val="28"/>
        </w:rPr>
        <w:t>АНКЕТА</w:t>
      </w:r>
      <w:r w:rsidR="00166577" w:rsidRPr="00C115FD">
        <w:rPr>
          <w:b/>
          <w:sz w:val="28"/>
          <w:szCs w:val="28"/>
        </w:rPr>
        <w:t xml:space="preserve"> НА ТЕМУ </w:t>
      </w:r>
    </w:p>
    <w:p w:rsidR="00C70E4D" w:rsidRDefault="00166577" w:rsidP="00092B5E">
      <w:pPr>
        <w:pStyle w:val="ab"/>
        <w:tabs>
          <w:tab w:val="left" w:pos="142"/>
          <w:tab w:val="left" w:pos="284"/>
          <w:tab w:val="left" w:pos="426"/>
        </w:tabs>
        <w:autoSpaceDE/>
        <w:autoSpaceDN/>
        <w:adjustRightInd/>
        <w:spacing w:line="360" w:lineRule="auto"/>
        <w:ind w:left="0" w:firstLine="709"/>
        <w:jc w:val="center"/>
        <w:rPr>
          <w:b/>
          <w:sz w:val="28"/>
          <w:szCs w:val="28"/>
        </w:rPr>
      </w:pPr>
      <w:r w:rsidRPr="00C115FD">
        <w:rPr>
          <w:b/>
          <w:sz w:val="28"/>
          <w:szCs w:val="28"/>
        </w:rPr>
        <w:t>«В</w:t>
      </w:r>
      <w:r>
        <w:rPr>
          <w:b/>
          <w:sz w:val="28"/>
          <w:szCs w:val="28"/>
        </w:rPr>
        <w:t>ЛИЯНИЕ СМИ НА ДОСУГ ПОДРОСТКОВ»</w:t>
      </w:r>
    </w:p>
    <w:p w:rsidR="00C70E4D" w:rsidRDefault="00C70E4D" w:rsidP="00C87751">
      <w:pPr>
        <w:pStyle w:val="ListParagraph"/>
        <w:tabs>
          <w:tab w:val="left" w:pos="142"/>
          <w:tab w:val="left" w:pos="284"/>
          <w:tab w:val="left" w:pos="426"/>
        </w:tabs>
        <w:autoSpaceDE/>
        <w:autoSpaceDN/>
        <w:adjustRightInd/>
        <w:spacing w:line="360" w:lineRule="auto"/>
        <w:ind w:left="0" w:firstLine="709"/>
        <w:jc w:val="both"/>
        <w:rPr>
          <w:sz w:val="28"/>
          <w:szCs w:val="28"/>
        </w:rPr>
      </w:pPr>
    </w:p>
    <w:p w:rsidR="00C87751" w:rsidRPr="002245B4" w:rsidRDefault="00C87751" w:rsidP="00C87751">
      <w:pPr>
        <w:pStyle w:val="ListParagraph"/>
        <w:tabs>
          <w:tab w:val="left" w:pos="142"/>
          <w:tab w:val="left" w:pos="284"/>
          <w:tab w:val="left" w:pos="426"/>
        </w:tabs>
        <w:autoSpaceDE/>
        <w:autoSpaceDN/>
        <w:adjustRightInd/>
        <w:spacing w:line="360" w:lineRule="auto"/>
        <w:ind w:left="0" w:firstLine="709"/>
        <w:jc w:val="both"/>
        <w:rPr>
          <w:sz w:val="28"/>
          <w:szCs w:val="28"/>
        </w:rPr>
      </w:pPr>
      <w:r w:rsidRPr="002245B4">
        <w:rPr>
          <w:sz w:val="28"/>
          <w:szCs w:val="28"/>
        </w:rPr>
        <w:t>Здравствуйте!</w:t>
      </w:r>
    </w:p>
    <w:p w:rsidR="00C87751" w:rsidRDefault="00C87751" w:rsidP="00C87751">
      <w:pPr>
        <w:spacing w:line="360" w:lineRule="auto"/>
        <w:ind w:firstLine="709"/>
        <w:jc w:val="both"/>
        <w:rPr>
          <w:sz w:val="28"/>
          <w:szCs w:val="28"/>
        </w:rPr>
      </w:pPr>
      <w:r w:rsidRPr="004363D9">
        <w:rPr>
          <w:sz w:val="28"/>
          <w:szCs w:val="28"/>
        </w:rPr>
        <w:t>С целью выявления особенностей и механизмов влияния средств массовой информации на досуг подростков, прошу Вас заполнить предложенную анкету. Просьба внимательно рассмотреть все вопросы анкеты, не пропуская, возможности, ни одного пункта. Пометьте каким-либо значком выбранные Вами варианты ответов на вопросы. При отсутствии вариантов ответов, напишите свой собственный ответ в соответствующей графе. Анкеты заполняются анонимно. Все отве</w:t>
      </w:r>
      <w:r>
        <w:rPr>
          <w:sz w:val="28"/>
          <w:szCs w:val="28"/>
        </w:rPr>
        <w:t>ты будут использоваться в обобще</w:t>
      </w:r>
      <w:r w:rsidRPr="004363D9">
        <w:rPr>
          <w:sz w:val="28"/>
          <w:szCs w:val="28"/>
        </w:rPr>
        <w:t>нном виде.</w:t>
      </w:r>
    </w:p>
    <w:p w:rsidR="00C87751" w:rsidRDefault="00C87751" w:rsidP="00C87751">
      <w:pPr>
        <w:spacing w:line="360" w:lineRule="auto"/>
        <w:ind w:firstLine="709"/>
        <w:jc w:val="both"/>
        <w:rPr>
          <w:sz w:val="28"/>
          <w:szCs w:val="28"/>
        </w:rPr>
      </w:pPr>
    </w:p>
    <w:p w:rsidR="00C87751" w:rsidRPr="004C7DB3" w:rsidRDefault="00C87751" w:rsidP="00C87751">
      <w:pPr>
        <w:spacing w:line="360" w:lineRule="auto"/>
        <w:ind w:firstLine="709"/>
        <w:jc w:val="both"/>
        <w:rPr>
          <w:b/>
          <w:sz w:val="28"/>
          <w:szCs w:val="28"/>
        </w:rPr>
      </w:pPr>
      <w:r w:rsidRPr="004C7DB3">
        <w:rPr>
          <w:b/>
          <w:sz w:val="28"/>
          <w:szCs w:val="28"/>
        </w:rPr>
        <w:t>1. Много ли у Вас свободного времени?</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36224"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6.35pt;margin-top:.25pt;width:13pt;height:11.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mHwIAADw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"/>
            </w:pict>
          </mc:Fallback>
        </mc:AlternateContent>
      </w:r>
      <w:r w:rsidR="00C87751">
        <w:rPr>
          <w:rFonts w:ascii="Times New Roman" w:hAnsi="Times New Roman"/>
          <w:sz w:val="28"/>
          <w:szCs w:val="28"/>
        </w:rPr>
        <w:t xml:space="preserve">      </w:t>
      </w:r>
      <w:r w:rsidR="00C87751" w:rsidRPr="00613F3B">
        <w:rPr>
          <w:rFonts w:ascii="Times New Roman" w:hAnsi="Times New Roman"/>
          <w:sz w:val="28"/>
          <w:szCs w:val="28"/>
        </w:rPr>
        <w:t>да</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37248"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6.35pt;margin-top:1.45pt;width:13pt;height:11.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zFHwIAADw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"/>
            </w:pict>
          </mc:Fallback>
        </mc:AlternateContent>
      </w:r>
      <w:r w:rsidR="00C87751">
        <w:rPr>
          <w:rFonts w:ascii="Times New Roman" w:hAnsi="Times New Roman"/>
          <w:sz w:val="28"/>
          <w:szCs w:val="28"/>
        </w:rPr>
        <w:t xml:space="preserve">      </w:t>
      </w:r>
      <w:r w:rsidR="00C87751" w:rsidRPr="00613F3B">
        <w:rPr>
          <w:rFonts w:ascii="Times New Roman" w:hAnsi="Times New Roman"/>
          <w:sz w:val="28"/>
          <w:szCs w:val="28"/>
        </w:rPr>
        <w:t>нет</w:t>
      </w:r>
    </w:p>
    <w:p w:rsidR="00C87751" w:rsidRPr="004C7DB3" w:rsidRDefault="00C87751" w:rsidP="00C87751">
      <w:pPr>
        <w:pStyle w:val="NoSpacing"/>
        <w:spacing w:line="360" w:lineRule="auto"/>
        <w:ind w:firstLine="709"/>
        <w:rPr>
          <w:rFonts w:ascii="Times New Roman" w:hAnsi="Times New Roman"/>
          <w:b/>
          <w:sz w:val="28"/>
          <w:szCs w:val="28"/>
        </w:rPr>
      </w:pPr>
      <w:r w:rsidRPr="004C7DB3">
        <w:rPr>
          <w:rFonts w:ascii="Times New Roman" w:hAnsi="Times New Roman"/>
          <w:b/>
          <w:sz w:val="28"/>
          <w:szCs w:val="28"/>
        </w:rPr>
        <w:t>2. Проводя свой досуг, что вы предпочитаете делать?</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38272"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6.35pt;margin-top:.25pt;width:13pt;height:11.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lnHwIAADw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"/>
            </w:pict>
          </mc:Fallback>
        </mc:AlternateContent>
      </w:r>
      <w:r w:rsidR="00C87751">
        <w:rPr>
          <w:rFonts w:ascii="Times New Roman" w:hAnsi="Times New Roman"/>
          <w:sz w:val="28"/>
          <w:szCs w:val="28"/>
        </w:rPr>
        <w:t xml:space="preserve">      посещаю различные секции или кружки</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39296"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6.35pt;margin-top:1.45pt;width:13pt;height:11.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VEHwIAADw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"/>
            </w:pict>
          </mc:Fallback>
        </mc:AlternateContent>
      </w:r>
      <w:r w:rsidR="00C87751">
        <w:rPr>
          <w:rFonts w:ascii="Times New Roman" w:hAnsi="Times New Roman"/>
          <w:sz w:val="28"/>
          <w:szCs w:val="28"/>
        </w:rPr>
        <w:t xml:space="preserve">      смотрю телевизор</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40320"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6.35pt;margin-top:.25pt;width:13pt;height:11.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AhHwIAADw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"/>
            </w:pict>
          </mc:Fallback>
        </mc:AlternateContent>
      </w:r>
      <w:r w:rsidR="00C87751">
        <w:rPr>
          <w:rFonts w:ascii="Times New Roman" w:hAnsi="Times New Roman"/>
          <w:sz w:val="28"/>
          <w:szCs w:val="28"/>
        </w:rPr>
        <w:t xml:space="preserve">      читаю книги</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41344"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6.35pt;margin-top:1.45pt;width:13pt;height:11.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wCHwIAADw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"/>
            </w:pict>
          </mc:Fallback>
        </mc:AlternateContent>
      </w:r>
      <w:r w:rsidR="00C87751">
        <w:rPr>
          <w:rFonts w:ascii="Times New Roman" w:hAnsi="Times New Roman"/>
          <w:sz w:val="28"/>
          <w:szCs w:val="28"/>
        </w:rPr>
        <w:t xml:space="preserve">      посещаю социальные сети</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42368"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6.35pt;margin-top:.25pt;width:13pt;height:11.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5gHwIAADw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"/>
            </w:pict>
          </mc:Fallback>
        </mc:AlternateContent>
      </w:r>
      <w:r w:rsidR="00C87751">
        <w:rPr>
          <w:rFonts w:ascii="Times New Roman" w:hAnsi="Times New Roman"/>
          <w:sz w:val="28"/>
          <w:szCs w:val="28"/>
        </w:rPr>
        <w:t xml:space="preserve">      играю в компьютерные игры</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43392"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4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6.35pt;margin-top:1.45pt;width:13pt;height:11.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DHwIAADw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"/>
            </w:pict>
          </mc:Fallback>
        </mc:AlternateContent>
      </w:r>
      <w:r w:rsidR="00C87751">
        <w:rPr>
          <w:rFonts w:ascii="Times New Roman" w:hAnsi="Times New Roman"/>
          <w:sz w:val="28"/>
          <w:szCs w:val="28"/>
        </w:rPr>
        <w:t xml:space="preserve">      ___________________________ (свой вариант)</w:t>
      </w:r>
    </w:p>
    <w:p w:rsidR="00C87751" w:rsidRPr="004C7DB3" w:rsidRDefault="00C87751" w:rsidP="00C87751">
      <w:pPr>
        <w:pStyle w:val="NoSpacing"/>
        <w:spacing w:line="360" w:lineRule="auto"/>
        <w:ind w:firstLine="709"/>
        <w:jc w:val="both"/>
        <w:rPr>
          <w:rFonts w:ascii="Times New Roman" w:hAnsi="Times New Roman"/>
          <w:b/>
          <w:sz w:val="28"/>
          <w:szCs w:val="28"/>
        </w:rPr>
      </w:pPr>
      <w:r w:rsidRPr="004C7DB3">
        <w:rPr>
          <w:rFonts w:ascii="Times New Roman" w:hAnsi="Times New Roman"/>
          <w:b/>
          <w:sz w:val="28"/>
          <w:szCs w:val="28"/>
        </w:rPr>
        <w:t>3. Какие телевизионные передачи и программы Вы предпочитаете смотреть?</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44416"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6.35pt;margin-top:.25pt;width:13pt;height:11.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"/>
            </w:pict>
          </mc:Fallback>
        </mc:AlternateContent>
      </w:r>
      <w:r w:rsidR="00C87751">
        <w:rPr>
          <w:rFonts w:ascii="Times New Roman" w:hAnsi="Times New Roman"/>
          <w:sz w:val="28"/>
          <w:szCs w:val="28"/>
        </w:rPr>
        <w:t xml:space="preserve">      новости</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45440"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6.35pt;margin-top:1.45pt;width:13pt;height:11.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"/>
            </w:pict>
          </mc:Fallback>
        </mc:AlternateContent>
      </w:r>
      <w:r w:rsidR="00C87751">
        <w:rPr>
          <w:rFonts w:ascii="Times New Roman" w:hAnsi="Times New Roman"/>
          <w:sz w:val="28"/>
          <w:szCs w:val="28"/>
        </w:rPr>
        <w:t xml:space="preserve">      научно-познавательные передачи</w:t>
      </w:r>
    </w:p>
    <w:p w:rsidR="00FC4F0F" w:rsidRDefault="00413BC0" w:rsidP="00FC4F0F">
      <w:pPr>
        <w:pStyle w:val="NoSpacing"/>
        <w:spacing w:line="360" w:lineRule="auto"/>
        <w:ind w:left="1069"/>
        <w:rPr>
          <w:rFonts w:ascii="Times New Roman" w:hAnsi="Times New Roman"/>
          <w:sz w:val="28"/>
          <w:szCs w:val="28"/>
        </w:rPr>
        <w:sectPr w:rsidR="00FC4F0F" w:rsidSect="00A90D54">
          <w:headerReference w:type="even" r:id="rId29"/>
          <w:headerReference w:type="default" r:id="rId30"/>
          <w:pgSz w:w="11906" w:h="16838"/>
          <w:pgMar w:top="1134" w:right="850" w:bottom="1134" w:left="1701" w:header="708" w:footer="708" w:gutter="0"/>
          <w:cols w:space="708"/>
          <w:titlePg/>
          <w:docGrid w:linePitch="360"/>
        </w:sectPr>
      </w:pPr>
      <w:r>
        <w:rPr>
          <w:noProof/>
        </w:rPr>
        <mc:AlternateContent>
          <mc:Choice Requires="wps">
            <w:drawing>
              <wp:anchor distT="0" distB="0" distL="114300" distR="114300" simplePos="0" relativeHeight="251646464"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3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6.35pt;margin-top:.25pt;width:13pt;height:11.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"/>
            </w:pict>
          </mc:Fallback>
        </mc:AlternateContent>
      </w:r>
      <w:r w:rsidR="00C87751">
        <w:rPr>
          <w:rFonts w:ascii="Times New Roman" w:hAnsi="Times New Roman"/>
          <w:sz w:val="28"/>
          <w:szCs w:val="28"/>
        </w:rPr>
        <w:t xml:space="preserve">      музыкальные программы</w:t>
      </w:r>
    </w:p>
    <w:p w:rsidR="00166577" w:rsidRDefault="00166577" w:rsidP="00C87751">
      <w:pPr>
        <w:pStyle w:val="NoSpacing"/>
        <w:spacing w:line="360" w:lineRule="auto"/>
        <w:ind w:left="1069"/>
        <w:rPr>
          <w:rFonts w:ascii="Times New Roman" w:hAnsi="Times New Roman"/>
          <w:sz w:val="28"/>
          <w:szCs w:val="28"/>
        </w:rPr>
        <w:sectPr w:rsidR="00166577" w:rsidSect="009B2EDA">
          <w:type w:val="continuous"/>
          <w:pgSz w:w="11906" w:h="16838"/>
          <w:pgMar w:top="1134" w:right="850" w:bottom="1134" w:left="1701" w:header="708" w:footer="708" w:gutter="0"/>
          <w:cols w:space="708"/>
          <w:titlePg/>
          <w:docGrid w:linePitch="360"/>
        </w:sectPr>
      </w:pPr>
    </w:p>
    <w:p w:rsidR="00C87751" w:rsidRDefault="00413BC0" w:rsidP="00C87751">
      <w:pPr>
        <w:pStyle w:val="NoSpacing"/>
        <w:spacing w:line="360" w:lineRule="auto"/>
        <w:ind w:left="1069"/>
        <w:rPr>
          <w:rFonts w:ascii="Times New Roman" w:hAnsi="Times New Roman"/>
          <w:sz w:val="28"/>
          <w:szCs w:val="28"/>
        </w:rPr>
      </w:pPr>
      <w:r>
        <w:rPr>
          <w:noProof/>
        </w:rPr>
        <w:lastRenderedPageBreak/>
        <mc:AlternateContent>
          <mc:Choice Requires="wps">
            <w:drawing>
              <wp:anchor distT="0" distB="0" distL="114300" distR="114300" simplePos="0" relativeHeight="251647488"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6.35pt;margin-top:1.45pt;width:13pt;height:11.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OiIA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"/>
            </w:pict>
          </mc:Fallback>
        </mc:AlternateContent>
      </w:r>
      <w:r w:rsidR="00C87751">
        <w:rPr>
          <w:rFonts w:ascii="Times New Roman" w:hAnsi="Times New Roman"/>
          <w:sz w:val="28"/>
          <w:szCs w:val="28"/>
        </w:rPr>
        <w:t xml:space="preserve">      спортивные передачи</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48512"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56.35pt;margin-top:.25pt;width:13pt;height:11.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h0IA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"/>
            </w:pict>
          </mc:Fallback>
        </mc:AlternateContent>
      </w:r>
      <w:r w:rsidR="00C87751">
        <w:rPr>
          <w:rFonts w:ascii="Times New Roman" w:hAnsi="Times New Roman"/>
          <w:sz w:val="28"/>
          <w:szCs w:val="28"/>
        </w:rPr>
        <w:t xml:space="preserve">      мультфильмы</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50560"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56.35pt;margin-top:1.45pt;width:13pt;height:11.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VJIAIAAD0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"/>
            </w:pict>
          </mc:Fallback>
        </mc:AlternateContent>
      </w:r>
      <w:r w:rsidR="00C87751">
        <w:rPr>
          <w:rFonts w:ascii="Times New Roman" w:hAnsi="Times New Roman"/>
          <w:sz w:val="28"/>
          <w:szCs w:val="28"/>
        </w:rPr>
        <w:t xml:space="preserve">      художественные фильмы</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51584"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6.35pt;margin-top:.25pt;width:13pt;height:1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PZ4IA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"/>
            </w:pict>
          </mc:Fallback>
        </mc:AlternateContent>
      </w:r>
      <w:r w:rsidR="00C87751">
        <w:rPr>
          <w:rFonts w:ascii="Times New Roman" w:hAnsi="Times New Roman"/>
          <w:sz w:val="28"/>
          <w:szCs w:val="28"/>
        </w:rPr>
        <w:t xml:space="preserve">      развлекательные передачи (шоу, ток-шоу и т.д.)</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49536"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56.35pt;margin-top:1.45pt;width:13pt;height:1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"/>
            </w:pict>
          </mc:Fallback>
        </mc:AlternateContent>
      </w:r>
      <w:r w:rsidR="00C87751">
        <w:rPr>
          <w:rFonts w:ascii="Times New Roman" w:hAnsi="Times New Roman"/>
          <w:sz w:val="28"/>
          <w:szCs w:val="28"/>
        </w:rPr>
        <w:t xml:space="preserve">      ___________________________ (свой вариант)</w:t>
      </w:r>
    </w:p>
    <w:p w:rsidR="00C87751" w:rsidRPr="004C7DB3" w:rsidRDefault="00C87751" w:rsidP="00C87751">
      <w:pPr>
        <w:pStyle w:val="NoSpacing"/>
        <w:spacing w:line="360" w:lineRule="auto"/>
        <w:ind w:firstLine="709"/>
        <w:jc w:val="both"/>
        <w:rPr>
          <w:rFonts w:ascii="Times New Roman" w:hAnsi="Times New Roman"/>
          <w:b/>
          <w:sz w:val="28"/>
          <w:szCs w:val="28"/>
        </w:rPr>
      </w:pPr>
      <w:r w:rsidRPr="004C7DB3">
        <w:rPr>
          <w:rFonts w:ascii="Times New Roman" w:hAnsi="Times New Roman"/>
          <w:b/>
          <w:sz w:val="28"/>
          <w:szCs w:val="28"/>
        </w:rPr>
        <w:t>4. В процессе использования Интернета при организации своего досуга, что вы предпочитаете делать?</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52608"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3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6.35pt;margin-top:.25pt;width:13pt;height:1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EIAIAAD0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"/>
            </w:pict>
          </mc:Fallback>
        </mc:AlternateContent>
      </w:r>
      <w:r w:rsidR="00C87751">
        <w:rPr>
          <w:rFonts w:ascii="Times New Roman" w:hAnsi="Times New Roman"/>
          <w:sz w:val="28"/>
          <w:szCs w:val="28"/>
        </w:rPr>
        <w:t xml:space="preserve">      слушаю музыку</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53632"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3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6.35pt;margin-top:1.45pt;width:13pt;height:11.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"/>
            </w:pict>
          </mc:Fallback>
        </mc:AlternateContent>
      </w:r>
      <w:r w:rsidR="00C87751">
        <w:rPr>
          <w:rFonts w:ascii="Times New Roman" w:hAnsi="Times New Roman"/>
          <w:sz w:val="28"/>
          <w:szCs w:val="28"/>
        </w:rPr>
        <w:t xml:space="preserve">      посещаю социальные сети</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54656"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3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6.35pt;margin-top:.25pt;width:13pt;height:1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"/>
            </w:pict>
          </mc:Fallback>
        </mc:AlternateContent>
      </w:r>
      <w:r w:rsidR="00C87751">
        <w:rPr>
          <w:rFonts w:ascii="Times New Roman" w:hAnsi="Times New Roman"/>
          <w:sz w:val="28"/>
          <w:szCs w:val="28"/>
        </w:rPr>
        <w:t xml:space="preserve">      играю в компьютерные игры</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6.35pt;margin-top:1.45pt;width:13pt;height:1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"/>
            </w:pict>
          </mc:Fallback>
        </mc:AlternateContent>
      </w:r>
      <w:r w:rsidR="00C87751">
        <w:rPr>
          <w:rFonts w:ascii="Times New Roman" w:hAnsi="Times New Roman"/>
          <w:sz w:val="28"/>
          <w:szCs w:val="28"/>
        </w:rPr>
        <w:t xml:space="preserve">      смотрю познавательные передачи</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6.35pt;margin-top:.25pt;width:13pt;height:1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mCHwIAAD0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"/>
            </w:pict>
          </mc:Fallback>
        </mc:AlternateContent>
      </w:r>
      <w:r w:rsidR="00C87751">
        <w:rPr>
          <w:rFonts w:ascii="Times New Roman" w:hAnsi="Times New Roman"/>
          <w:sz w:val="28"/>
          <w:szCs w:val="28"/>
        </w:rPr>
        <w:t xml:space="preserve">      смотрю развлекательные передачи</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35pt;margin-top:1.45pt;width:13pt;height:1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"/>
            </w:pict>
          </mc:Fallback>
        </mc:AlternateContent>
      </w:r>
      <w:r w:rsidR="00C87751">
        <w:rPr>
          <w:rFonts w:ascii="Times New Roman" w:hAnsi="Times New Roman"/>
          <w:sz w:val="28"/>
          <w:szCs w:val="28"/>
        </w:rPr>
        <w:t xml:space="preserve">      ___________________________ (свой вариант)</w:t>
      </w:r>
    </w:p>
    <w:p w:rsidR="00C87751" w:rsidRPr="004C7DB3" w:rsidRDefault="00C87751" w:rsidP="00C87751">
      <w:pPr>
        <w:pStyle w:val="NoSpacing"/>
        <w:spacing w:line="360" w:lineRule="auto"/>
        <w:ind w:firstLine="709"/>
        <w:jc w:val="both"/>
        <w:rPr>
          <w:rFonts w:ascii="Times New Roman" w:hAnsi="Times New Roman"/>
          <w:b/>
          <w:sz w:val="28"/>
          <w:szCs w:val="28"/>
        </w:rPr>
      </w:pPr>
      <w:r w:rsidRPr="004C7DB3">
        <w:rPr>
          <w:rFonts w:ascii="Times New Roman" w:hAnsi="Times New Roman"/>
          <w:b/>
          <w:sz w:val="28"/>
          <w:szCs w:val="28"/>
        </w:rPr>
        <w:t>5. В течении какого времени Вы легко можете обойтись без Интернета?</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56.35pt;margin-top:.25pt;width:13pt;height: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BaIAIAAD0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"/>
            </w:pict>
          </mc:Fallback>
        </mc:AlternateContent>
      </w:r>
      <w:r w:rsidR="00C87751">
        <w:rPr>
          <w:rFonts w:ascii="Times New Roman" w:hAnsi="Times New Roman"/>
          <w:sz w:val="28"/>
          <w:szCs w:val="28"/>
        </w:rPr>
        <w:t xml:space="preserve">      месяц</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59776"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6.35pt;margin-top:1.45pt;width:13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"/>
            </w:pict>
          </mc:Fallback>
        </mc:AlternateContent>
      </w:r>
      <w:r w:rsidR="00C87751">
        <w:rPr>
          <w:rFonts w:ascii="Times New Roman" w:hAnsi="Times New Roman"/>
          <w:sz w:val="28"/>
          <w:szCs w:val="28"/>
        </w:rPr>
        <w:t xml:space="preserve">      неделю</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60800"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56.35pt;margin-top:.25pt;width:13pt;height:1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"/>
            </w:pict>
          </mc:Fallback>
        </mc:AlternateContent>
      </w:r>
      <w:r w:rsidR="00C87751">
        <w:rPr>
          <w:rFonts w:ascii="Times New Roman" w:hAnsi="Times New Roman"/>
          <w:sz w:val="28"/>
          <w:szCs w:val="28"/>
        </w:rPr>
        <w:t xml:space="preserve">      от 1 до 5 дней</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61824"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6.35pt;margin-top:1.45pt;width:13pt;height:1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ZJIAIAAD0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"/>
            </w:pict>
          </mc:Fallback>
        </mc:AlternateContent>
      </w:r>
      <w:r w:rsidR="00C87751">
        <w:rPr>
          <w:rFonts w:ascii="Times New Roman" w:hAnsi="Times New Roman"/>
          <w:sz w:val="28"/>
          <w:szCs w:val="28"/>
        </w:rPr>
        <w:t xml:space="preserve">      несколько часов</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62848"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56.35pt;margin-top:.25pt;width:13pt;height:1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"/>
            </w:pict>
          </mc:Fallback>
        </mc:AlternateContent>
      </w:r>
      <w:r w:rsidR="00C87751">
        <w:rPr>
          <w:rFonts w:ascii="Times New Roman" w:hAnsi="Times New Roman"/>
          <w:sz w:val="28"/>
          <w:szCs w:val="28"/>
        </w:rPr>
        <w:t xml:space="preserve">      менее часа</w:t>
      </w:r>
    </w:p>
    <w:p w:rsidR="00C87751" w:rsidRPr="004C7DB3" w:rsidRDefault="00C87751" w:rsidP="00C87751">
      <w:pPr>
        <w:pStyle w:val="NoSpacing"/>
        <w:spacing w:line="360" w:lineRule="auto"/>
        <w:ind w:firstLine="709"/>
        <w:jc w:val="both"/>
        <w:rPr>
          <w:rFonts w:ascii="Times New Roman" w:hAnsi="Times New Roman"/>
          <w:b/>
          <w:sz w:val="28"/>
          <w:szCs w:val="28"/>
        </w:rPr>
      </w:pPr>
      <w:r w:rsidRPr="004C7DB3">
        <w:rPr>
          <w:rFonts w:ascii="Times New Roman" w:hAnsi="Times New Roman"/>
          <w:b/>
          <w:sz w:val="28"/>
          <w:szCs w:val="28"/>
        </w:rPr>
        <w:t>6. В течении какого времени Вы легко можете обойтись без просмотра телевидения?</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63872"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6.35pt;margin-top:.25pt;width:13pt;height:1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7kHwIAAD0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"/>
            </w:pict>
          </mc:Fallback>
        </mc:AlternateContent>
      </w:r>
      <w:r w:rsidR="00C87751">
        <w:rPr>
          <w:rFonts w:ascii="Times New Roman" w:hAnsi="Times New Roman"/>
          <w:sz w:val="28"/>
          <w:szCs w:val="28"/>
        </w:rPr>
        <w:t xml:space="preserve">      месяц</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64896"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2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56.35pt;margin-top:1.45pt;width:13pt;height:1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"/>
            </w:pict>
          </mc:Fallback>
        </mc:AlternateContent>
      </w:r>
      <w:r w:rsidR="00C87751">
        <w:rPr>
          <w:rFonts w:ascii="Times New Roman" w:hAnsi="Times New Roman"/>
          <w:sz w:val="28"/>
          <w:szCs w:val="28"/>
        </w:rPr>
        <w:t xml:space="preserve">      неделю</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65920"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6.35pt;margin-top:.25pt;width:13pt;height:1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"/>
            </w:pict>
          </mc:Fallback>
        </mc:AlternateContent>
      </w:r>
      <w:r w:rsidR="00C87751">
        <w:rPr>
          <w:rFonts w:ascii="Times New Roman" w:hAnsi="Times New Roman"/>
          <w:sz w:val="28"/>
          <w:szCs w:val="28"/>
        </w:rPr>
        <w:t xml:space="preserve">      от 1 до 5 дней</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66944"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56.35pt;margin-top:1.45pt;width:13pt;height:1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"/>
            </w:pict>
          </mc:Fallback>
        </mc:AlternateContent>
      </w:r>
      <w:r w:rsidR="00C87751">
        <w:rPr>
          <w:rFonts w:ascii="Times New Roman" w:hAnsi="Times New Roman"/>
          <w:sz w:val="28"/>
          <w:szCs w:val="28"/>
        </w:rPr>
        <w:t xml:space="preserve">      несколько часов</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67968"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56.35pt;margin-top:.25pt;width:13pt;height:1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"/>
            </w:pict>
          </mc:Fallback>
        </mc:AlternateContent>
      </w:r>
      <w:r w:rsidR="00C87751">
        <w:rPr>
          <w:rFonts w:ascii="Times New Roman" w:hAnsi="Times New Roman"/>
          <w:sz w:val="28"/>
          <w:szCs w:val="28"/>
        </w:rPr>
        <w:t xml:space="preserve">      менее часа</w:t>
      </w:r>
    </w:p>
    <w:p w:rsidR="00C87751" w:rsidRPr="004C7DB3" w:rsidRDefault="00C87751" w:rsidP="00C87751">
      <w:pPr>
        <w:pStyle w:val="NoSpacing"/>
        <w:spacing w:line="360" w:lineRule="auto"/>
        <w:ind w:firstLine="709"/>
        <w:jc w:val="both"/>
        <w:rPr>
          <w:rFonts w:ascii="Times New Roman" w:hAnsi="Times New Roman"/>
          <w:b/>
          <w:sz w:val="28"/>
          <w:szCs w:val="28"/>
        </w:rPr>
      </w:pPr>
      <w:r w:rsidRPr="004C7DB3">
        <w:rPr>
          <w:rFonts w:ascii="Times New Roman" w:hAnsi="Times New Roman"/>
          <w:b/>
          <w:sz w:val="28"/>
          <w:szCs w:val="28"/>
        </w:rPr>
        <w:t>7. Можете ли Вы в любой момент оторваться от компьютерной игры или «выйти» из социальной сети?</w:t>
      </w:r>
    </w:p>
    <w:p w:rsidR="004C7DB3" w:rsidRDefault="00413BC0" w:rsidP="00C87751">
      <w:pPr>
        <w:pStyle w:val="NoSpacing"/>
        <w:spacing w:line="360" w:lineRule="auto"/>
        <w:ind w:left="1069"/>
        <w:rPr>
          <w:rFonts w:ascii="Times New Roman" w:hAnsi="Times New Roman"/>
          <w:sz w:val="28"/>
          <w:szCs w:val="28"/>
        </w:rPr>
        <w:sectPr w:rsidR="004C7DB3" w:rsidSect="0093266E">
          <w:pgSz w:w="11906" w:h="16838"/>
          <w:pgMar w:top="1134" w:right="850" w:bottom="1134" w:left="1701" w:header="708" w:footer="708" w:gutter="0"/>
          <w:cols w:space="708"/>
          <w:titlePg/>
          <w:docGrid w:linePitch="360"/>
        </w:sectPr>
      </w:pPr>
      <w:r>
        <w:rPr>
          <w:noProof/>
        </w:rPr>
        <mc:AlternateContent>
          <mc:Choice Requires="wps">
            <w:drawing>
              <wp:anchor distT="0" distB="0" distL="114300" distR="114300" simplePos="0" relativeHeight="251668992"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56.35pt;margin-top:.25pt;width:13pt;height:11.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"/>
            </w:pict>
          </mc:Fallback>
        </mc:AlternateContent>
      </w:r>
      <w:r w:rsidR="00C87751">
        <w:rPr>
          <w:rFonts w:ascii="Times New Roman" w:hAnsi="Times New Roman"/>
          <w:sz w:val="28"/>
          <w:szCs w:val="28"/>
        </w:rPr>
        <w:t xml:space="preserve">      да</w:t>
      </w:r>
    </w:p>
    <w:p w:rsidR="004C7DB3" w:rsidRDefault="00413BC0" w:rsidP="00C87751">
      <w:pPr>
        <w:pStyle w:val="NoSpacing"/>
        <w:spacing w:line="360" w:lineRule="auto"/>
        <w:ind w:left="1069"/>
        <w:rPr>
          <w:rFonts w:ascii="Times New Roman" w:hAnsi="Times New Roman"/>
          <w:sz w:val="28"/>
          <w:szCs w:val="28"/>
        </w:rPr>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56.35pt;margin-top:1.45pt;width:13pt;height:11.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6JIAIAAD0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"/>
            </w:pict>
          </mc:Fallback>
        </mc:AlternateContent>
      </w:r>
      <w:r w:rsidR="00C87751">
        <w:rPr>
          <w:rFonts w:ascii="Times New Roman" w:hAnsi="Times New Roman"/>
          <w:sz w:val="28"/>
          <w:szCs w:val="28"/>
        </w:rPr>
        <w:t xml:space="preserve">      нет</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71040"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1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56.35pt;margin-top:.25pt;width:13pt;height:11.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iaIAIAAD0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"/>
            </w:pict>
          </mc:Fallback>
        </mc:AlternateContent>
      </w:r>
      <w:r w:rsidR="00C87751">
        <w:rPr>
          <w:rFonts w:ascii="Times New Roman" w:hAnsi="Times New Roman"/>
          <w:sz w:val="28"/>
          <w:szCs w:val="28"/>
        </w:rPr>
        <w:t xml:space="preserve">      затрудняюсь ответить</w:t>
      </w:r>
    </w:p>
    <w:p w:rsidR="00C87751" w:rsidRPr="005774AB" w:rsidRDefault="00C87751" w:rsidP="00C87751">
      <w:pPr>
        <w:pStyle w:val="NoSpacing"/>
        <w:spacing w:line="360" w:lineRule="auto"/>
        <w:ind w:firstLine="709"/>
        <w:jc w:val="both"/>
        <w:rPr>
          <w:rFonts w:ascii="Times New Roman" w:hAnsi="Times New Roman"/>
          <w:b/>
          <w:sz w:val="28"/>
          <w:szCs w:val="28"/>
        </w:rPr>
      </w:pPr>
      <w:r w:rsidRPr="005774AB">
        <w:rPr>
          <w:rFonts w:ascii="Times New Roman" w:hAnsi="Times New Roman"/>
          <w:b/>
          <w:sz w:val="28"/>
          <w:szCs w:val="28"/>
        </w:rPr>
        <w:t>8. Имеется ли у Вас желание подражать известным личностям, информацию о которых Вы узнали в СМИ?</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72064"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1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56.35pt;margin-top:.25pt;width:13pt;height:1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"/>
            </w:pict>
          </mc:Fallback>
        </mc:AlternateContent>
      </w:r>
      <w:r w:rsidR="00C87751">
        <w:rPr>
          <w:rFonts w:ascii="Times New Roman" w:hAnsi="Times New Roman"/>
          <w:sz w:val="28"/>
          <w:szCs w:val="28"/>
        </w:rPr>
        <w:t xml:space="preserve">      да</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73088"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56.35pt;margin-top:1.45pt;width:13pt;height:1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XA3IAIAAD0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"/>
            </w:pict>
          </mc:Fallback>
        </mc:AlternateContent>
      </w:r>
      <w:r w:rsidR="00C87751">
        <w:rPr>
          <w:rFonts w:ascii="Times New Roman" w:hAnsi="Times New Roman"/>
          <w:sz w:val="28"/>
          <w:szCs w:val="28"/>
        </w:rPr>
        <w:t xml:space="preserve">      нет</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74112"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56.35pt;margin-top:.25pt;width:13pt;height:11.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sZHwIAAD0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"/>
            </w:pict>
          </mc:Fallback>
        </mc:AlternateContent>
      </w:r>
      <w:r w:rsidR="00C87751">
        <w:rPr>
          <w:rFonts w:ascii="Times New Roman" w:hAnsi="Times New Roman"/>
          <w:sz w:val="28"/>
          <w:szCs w:val="28"/>
        </w:rPr>
        <w:t xml:space="preserve">      затрудняюсь ответить</w:t>
      </w:r>
    </w:p>
    <w:p w:rsidR="00C87751" w:rsidRPr="005774AB" w:rsidRDefault="00C87751" w:rsidP="00C87751">
      <w:pPr>
        <w:pStyle w:val="NoSpacing"/>
        <w:spacing w:line="360" w:lineRule="auto"/>
        <w:ind w:firstLine="709"/>
        <w:jc w:val="both"/>
        <w:rPr>
          <w:rFonts w:ascii="Times New Roman" w:hAnsi="Times New Roman"/>
          <w:b/>
          <w:sz w:val="28"/>
          <w:szCs w:val="28"/>
        </w:rPr>
      </w:pPr>
      <w:r w:rsidRPr="005774AB">
        <w:rPr>
          <w:rFonts w:ascii="Times New Roman" w:hAnsi="Times New Roman"/>
          <w:b/>
          <w:sz w:val="28"/>
          <w:szCs w:val="28"/>
        </w:rPr>
        <w:t>9. Читает ли Вы журналы или газеты?</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75136"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56.35pt;margin-top:.25pt;width:13pt;height:11.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"/>
            </w:pict>
          </mc:Fallback>
        </mc:AlternateContent>
      </w:r>
      <w:r w:rsidR="00C87751">
        <w:rPr>
          <w:rFonts w:ascii="Times New Roman" w:hAnsi="Times New Roman"/>
          <w:sz w:val="28"/>
          <w:szCs w:val="28"/>
        </w:rPr>
        <w:t xml:space="preserve">      да</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76160"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56.35pt;margin-top:1.45pt;width:13pt;height:11.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"/>
            </w:pict>
          </mc:Fallback>
        </mc:AlternateContent>
      </w:r>
      <w:r w:rsidR="00C87751">
        <w:rPr>
          <w:rFonts w:ascii="Times New Roman" w:hAnsi="Times New Roman"/>
          <w:sz w:val="28"/>
          <w:szCs w:val="28"/>
        </w:rPr>
        <w:t xml:space="preserve">      нет</w:t>
      </w:r>
    </w:p>
    <w:p w:rsidR="00C87751" w:rsidRPr="005774AB" w:rsidRDefault="00C87751" w:rsidP="00C87751">
      <w:pPr>
        <w:pStyle w:val="NoSpacing"/>
        <w:spacing w:line="360" w:lineRule="auto"/>
        <w:ind w:firstLine="709"/>
        <w:jc w:val="both"/>
        <w:rPr>
          <w:rFonts w:ascii="Times New Roman" w:hAnsi="Times New Roman"/>
          <w:b/>
          <w:sz w:val="28"/>
          <w:szCs w:val="28"/>
        </w:rPr>
      </w:pPr>
      <w:r w:rsidRPr="005774AB">
        <w:rPr>
          <w:rFonts w:ascii="Times New Roman" w:hAnsi="Times New Roman"/>
          <w:b/>
          <w:sz w:val="28"/>
          <w:szCs w:val="28"/>
        </w:rPr>
        <w:t xml:space="preserve">10. Удовлетворены ли Вы тем, как проводите свой досуг? </w:t>
      </w:r>
    </w:p>
    <w:p w:rsidR="00C87751" w:rsidRPr="00613F3B"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77184"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56.35pt;margin-top:.25pt;width:13pt;height:11.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9XHwIAADw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"/>
            </w:pict>
          </mc:Fallback>
        </mc:AlternateContent>
      </w:r>
      <w:r w:rsidR="00C87751">
        <w:rPr>
          <w:rFonts w:ascii="Times New Roman" w:hAnsi="Times New Roman"/>
          <w:sz w:val="28"/>
          <w:szCs w:val="28"/>
        </w:rPr>
        <w:t xml:space="preserve">      да</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78208" behindDoc="0" locked="0" layoutInCell="1" allowOverlap="1">
                <wp:simplePos x="0" y="0"/>
                <wp:positionH relativeFrom="column">
                  <wp:posOffset>715645</wp:posOffset>
                </wp:positionH>
                <wp:positionV relativeFrom="paragraph">
                  <wp:posOffset>18415</wp:posOffset>
                </wp:positionV>
                <wp:extent cx="165100" cy="143510"/>
                <wp:effectExtent l="10795" t="8890" r="5080" b="9525"/>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56.35pt;margin-top:1.45pt;width:13pt;height:11.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1ZHwIAADw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"/>
            </w:pict>
          </mc:Fallback>
        </mc:AlternateContent>
      </w:r>
      <w:r w:rsidR="00C87751">
        <w:rPr>
          <w:rFonts w:ascii="Times New Roman" w:hAnsi="Times New Roman"/>
          <w:sz w:val="28"/>
          <w:szCs w:val="28"/>
        </w:rPr>
        <w:t xml:space="preserve">      нет</w:t>
      </w:r>
    </w:p>
    <w:p w:rsidR="00C87751" w:rsidRDefault="00413BC0" w:rsidP="00C87751">
      <w:pPr>
        <w:pStyle w:val="NoSpacing"/>
        <w:spacing w:line="360" w:lineRule="auto"/>
        <w:ind w:left="1069"/>
        <w:rPr>
          <w:rFonts w:ascii="Times New Roman" w:hAnsi="Times New Roman"/>
          <w:sz w:val="28"/>
          <w:szCs w:val="28"/>
        </w:rPr>
      </w:pPr>
      <w:r>
        <w:rPr>
          <w:noProof/>
        </w:rPr>
        <mc:AlternateContent>
          <mc:Choice Requires="wps">
            <w:drawing>
              <wp:anchor distT="0" distB="0" distL="114300" distR="114300" simplePos="0" relativeHeight="251679232" behindDoc="0" locked="0" layoutInCell="1" allowOverlap="1">
                <wp:simplePos x="0" y="0"/>
                <wp:positionH relativeFrom="column">
                  <wp:posOffset>715645</wp:posOffset>
                </wp:positionH>
                <wp:positionV relativeFrom="paragraph">
                  <wp:posOffset>3175</wp:posOffset>
                </wp:positionV>
                <wp:extent cx="165100" cy="143510"/>
                <wp:effectExtent l="10795" t="12700" r="5080" b="571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56.35pt;margin-top:.25pt;width:13pt;height:11.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"/>
            </w:pict>
          </mc:Fallback>
        </mc:AlternateContent>
      </w:r>
      <w:r w:rsidR="00C87751">
        <w:rPr>
          <w:rFonts w:ascii="Times New Roman" w:hAnsi="Times New Roman"/>
          <w:sz w:val="28"/>
          <w:szCs w:val="28"/>
        </w:rPr>
        <w:t xml:space="preserve">      затрудняюсь ответить</w:t>
      </w:r>
    </w:p>
    <w:p w:rsidR="00C87751" w:rsidRPr="005774AB" w:rsidRDefault="00C87751" w:rsidP="00C87751">
      <w:pPr>
        <w:pStyle w:val="NoSpacing"/>
        <w:spacing w:line="360" w:lineRule="auto"/>
        <w:ind w:firstLine="709"/>
        <w:jc w:val="both"/>
        <w:rPr>
          <w:rFonts w:ascii="Times New Roman" w:hAnsi="Times New Roman"/>
          <w:b/>
          <w:sz w:val="28"/>
          <w:szCs w:val="28"/>
        </w:rPr>
      </w:pPr>
      <w:r w:rsidRPr="005774AB">
        <w:rPr>
          <w:rFonts w:ascii="Times New Roman" w:hAnsi="Times New Roman"/>
          <w:b/>
          <w:sz w:val="28"/>
          <w:szCs w:val="28"/>
        </w:rPr>
        <w:t>11. Что, по Вашему мнению, препятствует Вам получать большее удовольствие от проведения свободного времени?</w:t>
      </w:r>
    </w:p>
    <w:p w:rsidR="00C87751" w:rsidRDefault="00C87751" w:rsidP="00C87751">
      <w:pPr>
        <w:pStyle w:val="NoSpacing"/>
        <w:spacing w:line="36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p>
    <w:p w:rsidR="00C87751" w:rsidRPr="005774AB" w:rsidRDefault="00C87751" w:rsidP="00C87751">
      <w:pPr>
        <w:pStyle w:val="NoSpacing"/>
        <w:spacing w:line="360" w:lineRule="auto"/>
        <w:ind w:firstLine="709"/>
        <w:jc w:val="both"/>
        <w:rPr>
          <w:rFonts w:ascii="Times New Roman" w:hAnsi="Times New Roman"/>
          <w:b/>
          <w:sz w:val="28"/>
          <w:szCs w:val="28"/>
        </w:rPr>
      </w:pPr>
      <w:r w:rsidRPr="005774AB">
        <w:rPr>
          <w:rFonts w:ascii="Times New Roman" w:hAnsi="Times New Roman"/>
          <w:b/>
          <w:sz w:val="28"/>
          <w:szCs w:val="28"/>
        </w:rPr>
        <w:t>12. Охарактеризуйте в нескольких словах, что, по Вашему мнению, должно быть главным в работе СМИ?</w:t>
      </w:r>
    </w:p>
    <w:p w:rsidR="00C87751" w:rsidRDefault="00C87751" w:rsidP="00C87751">
      <w:pPr>
        <w:pStyle w:val="NoSpacing"/>
        <w:spacing w:line="36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p>
    <w:p w:rsidR="00C87751" w:rsidRDefault="00C87751" w:rsidP="00C87751">
      <w:pPr>
        <w:pStyle w:val="NoSpacing"/>
        <w:ind w:firstLine="709"/>
        <w:jc w:val="both"/>
        <w:rPr>
          <w:rFonts w:ascii="Times New Roman" w:hAnsi="Times New Roman"/>
          <w:sz w:val="28"/>
          <w:szCs w:val="28"/>
        </w:rPr>
      </w:pPr>
    </w:p>
    <w:p w:rsidR="00C87751" w:rsidRDefault="00C87751" w:rsidP="00C87751">
      <w:pPr>
        <w:pStyle w:val="NoSpacing"/>
        <w:ind w:firstLine="709"/>
        <w:rPr>
          <w:rFonts w:ascii="Times New Roman" w:hAnsi="Times New Roman"/>
          <w:sz w:val="28"/>
          <w:szCs w:val="28"/>
        </w:rPr>
      </w:pPr>
    </w:p>
    <w:p w:rsidR="00C87751" w:rsidRDefault="00C87751" w:rsidP="00C87751">
      <w:pPr>
        <w:jc w:val="center"/>
        <w:rPr>
          <w:sz w:val="28"/>
          <w:szCs w:val="28"/>
        </w:rPr>
      </w:pPr>
      <w:r w:rsidRPr="00B1167D">
        <w:rPr>
          <w:sz w:val="28"/>
          <w:szCs w:val="28"/>
        </w:rPr>
        <w:t>Спасибо за участие в опросе!</w:t>
      </w:r>
    </w:p>
    <w:p w:rsidR="00C87751" w:rsidRDefault="00C87751" w:rsidP="00C87751">
      <w:pPr>
        <w:spacing w:line="360" w:lineRule="auto"/>
        <w:ind w:firstLine="709"/>
        <w:jc w:val="center"/>
        <w:rPr>
          <w:kern w:val="1"/>
          <w:sz w:val="28"/>
          <w:szCs w:val="28"/>
        </w:rPr>
      </w:pPr>
    </w:p>
    <w:p w:rsidR="00C87751" w:rsidRDefault="00C87751" w:rsidP="00134F72">
      <w:pPr>
        <w:spacing w:line="360" w:lineRule="auto"/>
        <w:ind w:firstLine="709"/>
        <w:jc w:val="both"/>
        <w:rPr>
          <w:kern w:val="1"/>
          <w:sz w:val="28"/>
          <w:szCs w:val="28"/>
        </w:rPr>
      </w:pPr>
    </w:p>
    <w:p w:rsidR="00E6641C" w:rsidRDefault="00E6641C" w:rsidP="00134F72">
      <w:pPr>
        <w:spacing w:line="360" w:lineRule="auto"/>
        <w:ind w:firstLine="709"/>
        <w:jc w:val="both"/>
        <w:rPr>
          <w:kern w:val="1"/>
          <w:sz w:val="28"/>
          <w:szCs w:val="28"/>
        </w:rPr>
      </w:pPr>
    </w:p>
    <w:p w:rsidR="00E6641C" w:rsidRDefault="00E6641C" w:rsidP="00134F72">
      <w:pPr>
        <w:spacing w:line="360" w:lineRule="auto"/>
        <w:ind w:firstLine="709"/>
        <w:jc w:val="both"/>
        <w:rPr>
          <w:kern w:val="1"/>
          <w:sz w:val="28"/>
          <w:szCs w:val="28"/>
        </w:rPr>
      </w:pPr>
    </w:p>
    <w:p w:rsidR="00E6641C" w:rsidRDefault="00E6641C" w:rsidP="00134F72">
      <w:pPr>
        <w:spacing w:line="360" w:lineRule="auto"/>
        <w:ind w:firstLine="709"/>
        <w:jc w:val="both"/>
        <w:rPr>
          <w:kern w:val="1"/>
          <w:sz w:val="28"/>
          <w:szCs w:val="28"/>
        </w:rPr>
      </w:pPr>
    </w:p>
    <w:p w:rsidR="00E6641C" w:rsidRDefault="00E6641C" w:rsidP="00134F72">
      <w:pPr>
        <w:spacing w:line="360" w:lineRule="auto"/>
        <w:ind w:firstLine="709"/>
        <w:jc w:val="both"/>
        <w:rPr>
          <w:kern w:val="1"/>
          <w:sz w:val="28"/>
          <w:szCs w:val="28"/>
        </w:rPr>
      </w:pPr>
    </w:p>
    <w:p w:rsidR="00E6641C" w:rsidRDefault="00E6641C" w:rsidP="00134F72">
      <w:pPr>
        <w:spacing w:line="360" w:lineRule="auto"/>
        <w:ind w:firstLine="709"/>
        <w:jc w:val="both"/>
        <w:rPr>
          <w:kern w:val="1"/>
          <w:sz w:val="28"/>
          <w:szCs w:val="28"/>
        </w:rPr>
        <w:sectPr w:rsidR="00E6641C" w:rsidSect="0093266E">
          <w:pgSz w:w="11906" w:h="16838"/>
          <w:pgMar w:top="1134" w:right="850" w:bottom="1134" w:left="1701" w:header="708" w:footer="708" w:gutter="0"/>
          <w:cols w:space="708"/>
          <w:titlePg/>
          <w:docGrid w:linePitch="360"/>
        </w:sectPr>
      </w:pPr>
    </w:p>
    <w:p w:rsidR="00E6641C" w:rsidRDefault="00E6641C" w:rsidP="00E6641C">
      <w:pPr>
        <w:spacing w:line="360" w:lineRule="auto"/>
        <w:ind w:firstLine="709"/>
        <w:jc w:val="right"/>
        <w:rPr>
          <w:kern w:val="1"/>
          <w:sz w:val="28"/>
          <w:szCs w:val="28"/>
        </w:rPr>
      </w:pPr>
      <w:r>
        <w:rPr>
          <w:kern w:val="1"/>
          <w:sz w:val="28"/>
          <w:szCs w:val="28"/>
        </w:rPr>
        <w:lastRenderedPageBreak/>
        <w:t>Приложение 2</w:t>
      </w:r>
    </w:p>
    <w:p w:rsidR="00E6641C" w:rsidRDefault="00E6641C" w:rsidP="00E6641C">
      <w:pPr>
        <w:spacing w:line="360" w:lineRule="auto"/>
        <w:ind w:firstLine="709"/>
        <w:jc w:val="right"/>
        <w:rPr>
          <w:kern w:val="1"/>
          <w:sz w:val="28"/>
          <w:szCs w:val="28"/>
        </w:rPr>
      </w:pPr>
    </w:p>
    <w:p w:rsidR="00B15103" w:rsidRPr="003E26F4" w:rsidRDefault="00B15103" w:rsidP="00B15103">
      <w:pPr>
        <w:spacing w:line="360" w:lineRule="auto"/>
        <w:ind w:firstLine="709"/>
        <w:jc w:val="center"/>
        <w:rPr>
          <w:b/>
          <w:sz w:val="28"/>
          <w:szCs w:val="28"/>
        </w:rPr>
      </w:pPr>
      <w:r w:rsidRPr="003E26F4">
        <w:rPr>
          <w:b/>
          <w:sz w:val="28"/>
          <w:szCs w:val="28"/>
        </w:rPr>
        <w:t xml:space="preserve">НАУЧНАЯ СТАТЬЯ </w:t>
      </w:r>
    </w:p>
    <w:p w:rsidR="00E6641C" w:rsidRPr="003E26F4" w:rsidRDefault="009577C0" w:rsidP="00B15103">
      <w:pPr>
        <w:spacing w:line="360" w:lineRule="auto"/>
        <w:ind w:firstLine="709"/>
        <w:jc w:val="center"/>
        <w:rPr>
          <w:b/>
          <w:sz w:val="28"/>
          <w:szCs w:val="28"/>
        </w:rPr>
      </w:pPr>
      <w:r w:rsidRPr="003E26F4">
        <w:rPr>
          <w:b/>
          <w:sz w:val="28"/>
          <w:szCs w:val="28"/>
        </w:rPr>
        <w:t>по материалам концепции курсовой работы</w:t>
      </w:r>
    </w:p>
    <w:p w:rsidR="003E26F4" w:rsidRDefault="003E26F4" w:rsidP="003E26F4">
      <w:pPr>
        <w:spacing w:line="360" w:lineRule="auto"/>
        <w:ind w:firstLine="709"/>
        <w:jc w:val="right"/>
        <w:rPr>
          <w:sz w:val="28"/>
          <w:szCs w:val="28"/>
        </w:rPr>
      </w:pPr>
    </w:p>
    <w:p w:rsidR="003E26F4" w:rsidRDefault="003E26F4" w:rsidP="003E26F4">
      <w:pPr>
        <w:spacing w:line="360" w:lineRule="auto"/>
        <w:ind w:firstLine="709"/>
        <w:jc w:val="right"/>
        <w:rPr>
          <w:sz w:val="28"/>
          <w:szCs w:val="28"/>
        </w:rPr>
      </w:pPr>
      <w:r>
        <w:rPr>
          <w:sz w:val="28"/>
          <w:szCs w:val="28"/>
        </w:rPr>
        <w:t xml:space="preserve">Методология и методика научного исследования </w:t>
      </w:r>
    </w:p>
    <w:p w:rsidR="003E26F4" w:rsidRDefault="003E26F4" w:rsidP="003E26F4">
      <w:pPr>
        <w:spacing w:line="360" w:lineRule="auto"/>
        <w:ind w:firstLine="709"/>
        <w:rPr>
          <w:sz w:val="28"/>
          <w:szCs w:val="28"/>
        </w:rPr>
      </w:pPr>
      <w:r w:rsidRPr="00CF62BE">
        <w:rPr>
          <w:sz w:val="28"/>
          <w:szCs w:val="28"/>
        </w:rPr>
        <w:t xml:space="preserve">                                        </w:t>
      </w:r>
      <w:r>
        <w:rPr>
          <w:sz w:val="28"/>
          <w:szCs w:val="28"/>
        </w:rPr>
        <w:t xml:space="preserve">социально-культурной деятельности </w:t>
      </w:r>
    </w:p>
    <w:p w:rsidR="003E26F4" w:rsidRPr="0087493D" w:rsidRDefault="003E26F4" w:rsidP="003E26F4">
      <w:pPr>
        <w:spacing w:line="360" w:lineRule="auto"/>
        <w:ind w:firstLine="709"/>
        <w:jc w:val="both"/>
        <w:rPr>
          <w:sz w:val="28"/>
          <w:szCs w:val="28"/>
        </w:rPr>
      </w:pPr>
    </w:p>
    <w:p w:rsidR="003E26F4" w:rsidRDefault="003E26F4" w:rsidP="003E26F4">
      <w:pPr>
        <w:spacing w:line="360" w:lineRule="auto"/>
        <w:ind w:firstLine="709"/>
        <w:jc w:val="right"/>
        <w:rPr>
          <w:b/>
          <w:sz w:val="28"/>
          <w:szCs w:val="28"/>
        </w:rPr>
      </w:pPr>
      <w:r w:rsidRPr="0053640D">
        <w:rPr>
          <w:b/>
          <w:sz w:val="28"/>
          <w:szCs w:val="28"/>
        </w:rPr>
        <w:t>Е.</w:t>
      </w:r>
      <w:r>
        <w:rPr>
          <w:b/>
          <w:sz w:val="28"/>
          <w:szCs w:val="28"/>
        </w:rPr>
        <w:t xml:space="preserve">В. </w:t>
      </w:r>
      <w:r w:rsidRPr="0053640D">
        <w:rPr>
          <w:b/>
          <w:sz w:val="28"/>
          <w:szCs w:val="28"/>
        </w:rPr>
        <w:t>Полянская</w:t>
      </w:r>
    </w:p>
    <w:p w:rsidR="003E26F4" w:rsidRDefault="003E26F4" w:rsidP="003E26F4">
      <w:pPr>
        <w:spacing w:line="360" w:lineRule="auto"/>
        <w:ind w:firstLine="709"/>
        <w:jc w:val="right"/>
        <w:rPr>
          <w:b/>
          <w:sz w:val="28"/>
          <w:szCs w:val="28"/>
        </w:rPr>
      </w:pPr>
      <w:r w:rsidRPr="0053640D">
        <w:rPr>
          <w:b/>
          <w:sz w:val="28"/>
          <w:szCs w:val="28"/>
        </w:rPr>
        <w:t xml:space="preserve"> </w:t>
      </w:r>
    </w:p>
    <w:p w:rsidR="003E26F4" w:rsidRPr="00B3289E" w:rsidRDefault="003E26F4" w:rsidP="003E26F4">
      <w:pPr>
        <w:spacing w:line="360" w:lineRule="auto"/>
        <w:jc w:val="both"/>
        <w:rPr>
          <w:sz w:val="28"/>
          <w:szCs w:val="28"/>
        </w:rPr>
      </w:pPr>
      <w:r w:rsidRPr="00BD59AE">
        <w:rPr>
          <w:b/>
          <w:sz w:val="28"/>
          <w:szCs w:val="28"/>
        </w:rPr>
        <w:t>Полянская Екатерина Владимировна</w:t>
      </w:r>
      <w:r>
        <w:rPr>
          <w:sz w:val="28"/>
          <w:szCs w:val="28"/>
        </w:rPr>
        <w:t xml:space="preserve">, студентка 2 курса ФСКДТ группы СКД/бак-18, ЗФО, Краснодарского государственного института культуры (Краснодар, ул. им. 40-летия Победы, 33), </w:t>
      </w:r>
      <w:r w:rsidRPr="0053640D">
        <w:rPr>
          <w:sz w:val="28"/>
          <w:szCs w:val="28"/>
        </w:rPr>
        <w:t xml:space="preserve"> </w:t>
      </w:r>
      <w:r>
        <w:rPr>
          <w:sz w:val="28"/>
          <w:szCs w:val="28"/>
          <w:lang w:val="en-US"/>
        </w:rPr>
        <w:t>e</w:t>
      </w:r>
      <w:r w:rsidRPr="00B3289E">
        <w:rPr>
          <w:sz w:val="28"/>
          <w:szCs w:val="28"/>
        </w:rPr>
        <w:t>-</w:t>
      </w:r>
      <w:r>
        <w:rPr>
          <w:sz w:val="28"/>
          <w:szCs w:val="28"/>
          <w:lang w:val="en-US"/>
        </w:rPr>
        <w:t>mail</w:t>
      </w:r>
      <w:r>
        <w:rPr>
          <w:sz w:val="28"/>
          <w:szCs w:val="28"/>
        </w:rPr>
        <w:t xml:space="preserve">: </w:t>
      </w:r>
      <w:hyperlink r:id="rId31" w:history="1">
        <w:r w:rsidRPr="00A37FB2">
          <w:rPr>
            <w:rStyle w:val="a7"/>
            <w:sz w:val="28"/>
            <w:szCs w:val="28"/>
            <w:lang w:val="en-US"/>
          </w:rPr>
          <w:t>fvehxeh</w:t>
        </w:r>
        <w:r w:rsidRPr="00B3289E">
          <w:rPr>
            <w:rStyle w:val="a7"/>
            <w:sz w:val="28"/>
            <w:szCs w:val="28"/>
          </w:rPr>
          <w:t>@</w:t>
        </w:r>
        <w:r w:rsidRPr="00A37FB2">
          <w:rPr>
            <w:rStyle w:val="a7"/>
            <w:sz w:val="28"/>
            <w:szCs w:val="28"/>
            <w:lang w:val="en-US"/>
          </w:rPr>
          <w:t>mail</w:t>
        </w:r>
        <w:r w:rsidRPr="00B3289E">
          <w:rPr>
            <w:rStyle w:val="a7"/>
            <w:sz w:val="28"/>
            <w:szCs w:val="28"/>
          </w:rPr>
          <w:t>.</w:t>
        </w:r>
        <w:r w:rsidRPr="00A37FB2">
          <w:rPr>
            <w:rStyle w:val="a7"/>
            <w:sz w:val="28"/>
            <w:szCs w:val="28"/>
            <w:lang w:val="en-US"/>
          </w:rPr>
          <w:t>ru</w:t>
        </w:r>
      </w:hyperlink>
    </w:p>
    <w:p w:rsidR="003E26F4" w:rsidRDefault="003E26F4" w:rsidP="003E26F4">
      <w:pPr>
        <w:spacing w:line="360" w:lineRule="auto"/>
        <w:jc w:val="both"/>
        <w:rPr>
          <w:sz w:val="28"/>
          <w:szCs w:val="28"/>
        </w:rPr>
      </w:pPr>
      <w:r>
        <w:rPr>
          <w:sz w:val="28"/>
          <w:szCs w:val="28"/>
        </w:rPr>
        <w:t xml:space="preserve">Научный руководитель: </w:t>
      </w:r>
      <w:r w:rsidRPr="00BD59AE">
        <w:rPr>
          <w:b/>
          <w:sz w:val="28"/>
          <w:szCs w:val="28"/>
        </w:rPr>
        <w:t>Чавыкина Ульяна Григорьевна</w:t>
      </w:r>
      <w:r>
        <w:rPr>
          <w:sz w:val="28"/>
          <w:szCs w:val="28"/>
        </w:rPr>
        <w:t xml:space="preserve">, преподаватель кафедры социально-культурной деятельности Краснодарского государственного института культуры (Краснодар, ул. им. 40-летия Победы, 33), </w:t>
      </w:r>
      <w:r w:rsidRPr="00BD59AE">
        <w:rPr>
          <w:sz w:val="28"/>
          <w:szCs w:val="28"/>
        </w:rPr>
        <w:t>e-mail</w:t>
      </w:r>
      <w:r>
        <w:rPr>
          <w:sz w:val="28"/>
          <w:szCs w:val="28"/>
        </w:rPr>
        <w:t xml:space="preserve">: </w:t>
      </w:r>
      <w:hyperlink r:id="rId32" w:history="1">
        <w:r w:rsidRPr="00A37FB2">
          <w:rPr>
            <w:rStyle w:val="a7"/>
            <w:sz w:val="28"/>
            <w:szCs w:val="28"/>
            <w:lang w:val="en-US"/>
          </w:rPr>
          <w:t>shvr</w:t>
        </w:r>
        <w:r w:rsidRPr="00A37FB2">
          <w:rPr>
            <w:rStyle w:val="a7"/>
            <w:sz w:val="28"/>
            <w:szCs w:val="28"/>
          </w:rPr>
          <w:t>16@</w:t>
        </w:r>
        <w:r w:rsidRPr="00A37FB2">
          <w:rPr>
            <w:rStyle w:val="a7"/>
            <w:sz w:val="28"/>
            <w:szCs w:val="28"/>
            <w:lang w:val="en-US"/>
          </w:rPr>
          <w:t>mail</w:t>
        </w:r>
        <w:r w:rsidRPr="00BD59AE">
          <w:rPr>
            <w:rStyle w:val="a7"/>
            <w:sz w:val="28"/>
            <w:szCs w:val="28"/>
          </w:rPr>
          <w:t>.</w:t>
        </w:r>
        <w:r w:rsidRPr="00A37FB2">
          <w:rPr>
            <w:rStyle w:val="a7"/>
            <w:sz w:val="28"/>
            <w:szCs w:val="28"/>
            <w:lang w:val="en-US"/>
          </w:rPr>
          <w:t>ru</w:t>
        </w:r>
      </w:hyperlink>
      <w:r w:rsidRPr="00BD59AE">
        <w:rPr>
          <w:sz w:val="28"/>
          <w:szCs w:val="28"/>
        </w:rPr>
        <w:t xml:space="preserve"> </w:t>
      </w:r>
    </w:p>
    <w:p w:rsidR="003E26F4" w:rsidRPr="00BD59AE" w:rsidRDefault="003E26F4" w:rsidP="003E26F4">
      <w:pPr>
        <w:spacing w:line="360" w:lineRule="auto"/>
        <w:jc w:val="both"/>
        <w:rPr>
          <w:sz w:val="28"/>
          <w:szCs w:val="28"/>
        </w:rPr>
      </w:pPr>
    </w:p>
    <w:p w:rsidR="003E26F4" w:rsidRDefault="003E26F4" w:rsidP="003E26F4">
      <w:pPr>
        <w:spacing w:line="360" w:lineRule="auto"/>
        <w:jc w:val="center"/>
        <w:rPr>
          <w:b/>
          <w:sz w:val="28"/>
          <w:szCs w:val="28"/>
        </w:rPr>
      </w:pPr>
      <w:r w:rsidRPr="00BD59AE">
        <w:rPr>
          <w:b/>
          <w:sz w:val="28"/>
          <w:szCs w:val="28"/>
        </w:rPr>
        <w:t>ВЛИЯНИЕ СМИ НА ДОСУГ ПОДРОСТКОВ</w:t>
      </w:r>
    </w:p>
    <w:p w:rsidR="003E26F4" w:rsidRDefault="003E26F4" w:rsidP="003E26F4">
      <w:pPr>
        <w:spacing w:line="360" w:lineRule="auto"/>
        <w:jc w:val="center"/>
        <w:rPr>
          <w:b/>
          <w:sz w:val="28"/>
          <w:szCs w:val="28"/>
        </w:rPr>
      </w:pPr>
    </w:p>
    <w:p w:rsidR="003E26F4" w:rsidRDefault="003E26F4" w:rsidP="003E26F4">
      <w:pPr>
        <w:spacing w:line="360" w:lineRule="auto"/>
        <w:jc w:val="both"/>
        <w:rPr>
          <w:sz w:val="28"/>
          <w:szCs w:val="28"/>
        </w:rPr>
      </w:pPr>
      <w:r w:rsidRPr="00BD59AE">
        <w:rPr>
          <w:sz w:val="28"/>
          <w:szCs w:val="28"/>
        </w:rPr>
        <w:t xml:space="preserve">В данной статье рассматриваются </w:t>
      </w:r>
      <w:r>
        <w:rPr>
          <w:sz w:val="28"/>
          <w:szCs w:val="28"/>
        </w:rPr>
        <w:t xml:space="preserve">особенности и </w:t>
      </w:r>
      <w:r w:rsidRPr="00BD59AE">
        <w:rPr>
          <w:sz w:val="28"/>
          <w:szCs w:val="28"/>
        </w:rPr>
        <w:t>механизмы</w:t>
      </w:r>
      <w:r>
        <w:rPr>
          <w:sz w:val="28"/>
          <w:szCs w:val="28"/>
        </w:rPr>
        <w:t xml:space="preserve"> влияния СМИ на досуг подростков. Подчеркивается особенность подростков, к наибольшей восприимчивости к событиям происходящим во внешней среде. </w:t>
      </w:r>
    </w:p>
    <w:p w:rsidR="003E26F4" w:rsidRDefault="003E26F4" w:rsidP="003E26F4">
      <w:pPr>
        <w:spacing w:line="360" w:lineRule="auto"/>
        <w:jc w:val="both"/>
        <w:rPr>
          <w:sz w:val="28"/>
          <w:szCs w:val="28"/>
        </w:rPr>
      </w:pPr>
      <w:r w:rsidRPr="00232C19">
        <w:rPr>
          <w:b/>
          <w:i/>
          <w:sz w:val="28"/>
          <w:szCs w:val="28"/>
        </w:rPr>
        <w:t>Ключевые слова:</w:t>
      </w:r>
      <w:r>
        <w:rPr>
          <w:sz w:val="28"/>
          <w:szCs w:val="28"/>
        </w:rPr>
        <w:t xml:space="preserve"> средства массовой информации, досуг подростков, социальные сети, </w:t>
      </w:r>
      <w:r>
        <w:rPr>
          <w:sz w:val="28"/>
        </w:rPr>
        <w:t xml:space="preserve">влияние, </w:t>
      </w:r>
      <w:r>
        <w:rPr>
          <w:sz w:val="28"/>
          <w:szCs w:val="28"/>
        </w:rPr>
        <w:t xml:space="preserve">интересы. </w:t>
      </w:r>
    </w:p>
    <w:p w:rsidR="003E26F4" w:rsidRPr="00BD59AE" w:rsidRDefault="003E26F4" w:rsidP="003E26F4">
      <w:pPr>
        <w:spacing w:line="360" w:lineRule="auto"/>
        <w:jc w:val="both"/>
        <w:rPr>
          <w:sz w:val="28"/>
          <w:szCs w:val="28"/>
        </w:rPr>
      </w:pPr>
    </w:p>
    <w:p w:rsidR="003E26F4" w:rsidRDefault="003E26F4" w:rsidP="003E26F4">
      <w:pPr>
        <w:spacing w:line="360" w:lineRule="auto"/>
        <w:jc w:val="right"/>
        <w:rPr>
          <w:b/>
          <w:sz w:val="28"/>
          <w:szCs w:val="28"/>
          <w:lang w:val="en-US"/>
        </w:rPr>
      </w:pPr>
      <w:r>
        <w:rPr>
          <w:b/>
          <w:sz w:val="28"/>
          <w:szCs w:val="28"/>
          <w:lang w:val="en-US"/>
        </w:rPr>
        <w:t>E.V. Polyanskaya</w:t>
      </w:r>
    </w:p>
    <w:p w:rsidR="003E26F4" w:rsidRDefault="003E26F4" w:rsidP="003E26F4">
      <w:pPr>
        <w:spacing w:line="360" w:lineRule="auto"/>
        <w:jc w:val="both"/>
        <w:rPr>
          <w:b/>
          <w:sz w:val="28"/>
          <w:szCs w:val="28"/>
          <w:lang w:val="en-US"/>
        </w:rPr>
        <w:sectPr w:rsidR="003E26F4" w:rsidSect="0093266E">
          <w:pgSz w:w="11906" w:h="16838"/>
          <w:pgMar w:top="1134" w:right="850" w:bottom="1134" w:left="1701" w:header="708" w:footer="708" w:gutter="0"/>
          <w:cols w:space="708"/>
          <w:titlePg/>
          <w:docGrid w:linePitch="360"/>
        </w:sectPr>
      </w:pPr>
    </w:p>
    <w:p w:rsidR="003E26F4" w:rsidRDefault="003E26F4" w:rsidP="003E26F4">
      <w:pPr>
        <w:spacing w:line="360" w:lineRule="auto"/>
        <w:jc w:val="both"/>
        <w:rPr>
          <w:sz w:val="28"/>
          <w:szCs w:val="28"/>
          <w:lang w:val="en-US"/>
        </w:rPr>
      </w:pPr>
      <w:r>
        <w:rPr>
          <w:b/>
          <w:sz w:val="28"/>
          <w:szCs w:val="28"/>
          <w:lang w:val="en-US"/>
        </w:rPr>
        <w:lastRenderedPageBreak/>
        <w:t>Polyanskaya Ekaterina Vladimirovna</w:t>
      </w:r>
      <w:r w:rsidRPr="00232C19">
        <w:rPr>
          <w:b/>
          <w:sz w:val="28"/>
          <w:szCs w:val="28"/>
          <w:lang w:val="en-US"/>
        </w:rPr>
        <w:t xml:space="preserve">, </w:t>
      </w:r>
      <w:r>
        <w:rPr>
          <w:sz w:val="28"/>
          <w:szCs w:val="28"/>
          <w:lang w:val="en-US"/>
        </w:rPr>
        <w:t xml:space="preserve">student of 2nd course of the Krasnodar state institute of culture (33, im. 40-letiya Pobedy St., Krasnodar), e-mail: </w:t>
      </w:r>
      <w:hyperlink r:id="rId33" w:history="1">
        <w:r w:rsidRPr="00A37FB2">
          <w:rPr>
            <w:rStyle w:val="a7"/>
            <w:sz w:val="28"/>
            <w:szCs w:val="28"/>
            <w:lang w:val="en-US"/>
          </w:rPr>
          <w:t>fvehxeh@mail.ru</w:t>
        </w:r>
      </w:hyperlink>
      <w:r>
        <w:rPr>
          <w:sz w:val="28"/>
          <w:szCs w:val="28"/>
          <w:lang w:val="en-US"/>
        </w:rPr>
        <w:t xml:space="preserve"> </w:t>
      </w:r>
    </w:p>
    <w:p w:rsidR="003E26F4" w:rsidRPr="001309AA" w:rsidRDefault="003E26F4" w:rsidP="003E26F4">
      <w:pPr>
        <w:spacing w:line="360" w:lineRule="auto"/>
        <w:jc w:val="both"/>
        <w:rPr>
          <w:sz w:val="28"/>
          <w:szCs w:val="28"/>
          <w:lang w:val="en-US"/>
        </w:rPr>
      </w:pPr>
      <w:r>
        <w:rPr>
          <w:sz w:val="28"/>
          <w:szCs w:val="28"/>
          <w:lang w:val="en-US"/>
        </w:rPr>
        <w:t>Research supervisor</w:t>
      </w:r>
      <w:r w:rsidRPr="001309AA">
        <w:rPr>
          <w:sz w:val="28"/>
          <w:szCs w:val="28"/>
          <w:lang w:val="en-US"/>
        </w:rPr>
        <w:t xml:space="preserve">: </w:t>
      </w:r>
      <w:r w:rsidRPr="00D919AB">
        <w:rPr>
          <w:b/>
          <w:sz w:val="28"/>
          <w:szCs w:val="28"/>
          <w:lang w:val="en-US"/>
        </w:rPr>
        <w:t>Chavykina Ulyana Grigoryevna</w:t>
      </w:r>
      <w:r>
        <w:rPr>
          <w:sz w:val="28"/>
          <w:szCs w:val="28"/>
          <w:lang w:val="en-US"/>
        </w:rPr>
        <w:t xml:space="preserve">, teacher </w:t>
      </w:r>
      <w:r w:rsidRPr="00E63EA6">
        <w:rPr>
          <w:sz w:val="28"/>
          <w:szCs w:val="28"/>
          <w:lang w:val="en-US"/>
        </w:rPr>
        <w:t xml:space="preserve">department </w:t>
      </w:r>
      <w:r>
        <w:rPr>
          <w:sz w:val="28"/>
          <w:szCs w:val="28"/>
          <w:lang w:val="en-US"/>
        </w:rPr>
        <w:t>of social and cultural activity of the Krasnodar state institute of culture (33, im. 40-letiya Pobedy St.</w:t>
      </w:r>
      <w:r w:rsidRPr="00E325C2">
        <w:rPr>
          <w:sz w:val="28"/>
          <w:szCs w:val="28"/>
          <w:lang w:val="en-US"/>
        </w:rPr>
        <w:t>,</w:t>
      </w:r>
      <w:r>
        <w:rPr>
          <w:sz w:val="28"/>
          <w:szCs w:val="28"/>
          <w:lang w:val="en-US"/>
        </w:rPr>
        <w:t xml:space="preserve"> Krasnodar), e-mail: </w:t>
      </w:r>
      <w:hyperlink r:id="rId34" w:history="1">
        <w:r w:rsidRPr="00A37FB2">
          <w:rPr>
            <w:rStyle w:val="a7"/>
            <w:sz w:val="28"/>
            <w:szCs w:val="28"/>
            <w:lang w:val="en-US"/>
          </w:rPr>
          <w:t>shvr16@mail.ru</w:t>
        </w:r>
      </w:hyperlink>
      <w:r>
        <w:rPr>
          <w:sz w:val="28"/>
          <w:szCs w:val="28"/>
          <w:lang w:val="en-US"/>
        </w:rPr>
        <w:t xml:space="preserve"> </w:t>
      </w:r>
    </w:p>
    <w:p w:rsidR="003E26F4" w:rsidRDefault="003E26F4" w:rsidP="003E26F4">
      <w:pPr>
        <w:spacing w:line="360" w:lineRule="auto"/>
        <w:jc w:val="both"/>
        <w:rPr>
          <w:sz w:val="28"/>
          <w:szCs w:val="28"/>
          <w:lang w:val="en-US"/>
        </w:rPr>
      </w:pPr>
    </w:p>
    <w:p w:rsidR="003E26F4" w:rsidRPr="00D919AB" w:rsidRDefault="003E26F4" w:rsidP="003E26F4">
      <w:pPr>
        <w:spacing w:line="360" w:lineRule="auto"/>
        <w:jc w:val="center"/>
        <w:rPr>
          <w:b/>
          <w:sz w:val="28"/>
          <w:szCs w:val="28"/>
          <w:lang w:val="en-US"/>
        </w:rPr>
      </w:pPr>
      <w:r w:rsidRPr="00D919AB">
        <w:rPr>
          <w:b/>
          <w:sz w:val="28"/>
          <w:szCs w:val="28"/>
          <w:lang w:val="en-US"/>
        </w:rPr>
        <w:t>MEDIA INFLUENCE ON TEENAGERS ' LEISURE TIME</w:t>
      </w:r>
    </w:p>
    <w:p w:rsidR="003E26F4" w:rsidRDefault="003E26F4" w:rsidP="003E26F4">
      <w:pPr>
        <w:spacing w:line="360" w:lineRule="auto"/>
        <w:jc w:val="both"/>
        <w:rPr>
          <w:sz w:val="28"/>
          <w:szCs w:val="28"/>
          <w:lang w:val="en-US"/>
        </w:rPr>
      </w:pPr>
    </w:p>
    <w:p w:rsidR="003E26F4" w:rsidRDefault="003E26F4" w:rsidP="003E26F4">
      <w:pPr>
        <w:spacing w:line="360" w:lineRule="auto"/>
        <w:jc w:val="both"/>
        <w:rPr>
          <w:sz w:val="28"/>
          <w:szCs w:val="28"/>
          <w:lang w:val="en-US"/>
        </w:rPr>
      </w:pPr>
      <w:r w:rsidRPr="00B365A4">
        <w:rPr>
          <w:sz w:val="28"/>
          <w:szCs w:val="28"/>
          <w:lang w:val="en-US"/>
        </w:rPr>
        <w:t>This article discusses the features and mechanisms of media influence on teenagers ' leisure time.</w:t>
      </w:r>
      <w:r>
        <w:rPr>
          <w:sz w:val="28"/>
          <w:szCs w:val="28"/>
          <w:lang w:val="en-US"/>
        </w:rPr>
        <w:t xml:space="preserve"> </w:t>
      </w:r>
      <w:r w:rsidRPr="006361A9">
        <w:rPr>
          <w:sz w:val="28"/>
          <w:szCs w:val="28"/>
          <w:lang w:val="en-US"/>
        </w:rPr>
        <w:t>The peculiarity of teenagers who are most susceptible to events occurring in the external environm</w:t>
      </w:r>
      <w:r>
        <w:rPr>
          <w:sz w:val="28"/>
          <w:szCs w:val="28"/>
          <w:lang w:val="en-US"/>
        </w:rPr>
        <w:t xml:space="preserve">. </w:t>
      </w:r>
    </w:p>
    <w:p w:rsidR="003E26F4" w:rsidRPr="00BF0A09" w:rsidRDefault="003E26F4" w:rsidP="003E26F4">
      <w:pPr>
        <w:spacing w:line="360" w:lineRule="auto"/>
        <w:jc w:val="both"/>
        <w:rPr>
          <w:sz w:val="28"/>
          <w:szCs w:val="28"/>
          <w:lang w:val="en-US"/>
        </w:rPr>
      </w:pPr>
      <w:r w:rsidRPr="006361A9">
        <w:rPr>
          <w:b/>
          <w:i/>
          <w:sz w:val="28"/>
          <w:szCs w:val="28"/>
          <w:lang w:val="en-US"/>
        </w:rPr>
        <w:t>Key words</w:t>
      </w:r>
      <w:r w:rsidRPr="00125FE1">
        <w:rPr>
          <w:sz w:val="28"/>
          <w:szCs w:val="28"/>
          <w:lang w:val="en-US"/>
        </w:rPr>
        <w:t>: mass media</w:t>
      </w:r>
      <w:r>
        <w:rPr>
          <w:sz w:val="28"/>
          <w:szCs w:val="28"/>
          <w:lang w:val="en-US"/>
        </w:rPr>
        <w:t>,</w:t>
      </w:r>
      <w:r w:rsidRPr="00EA5DA3">
        <w:rPr>
          <w:sz w:val="28"/>
          <w:szCs w:val="28"/>
          <w:lang w:val="en-US"/>
        </w:rPr>
        <w:t xml:space="preserve"> </w:t>
      </w:r>
      <w:r>
        <w:rPr>
          <w:sz w:val="28"/>
          <w:szCs w:val="28"/>
          <w:lang w:val="en-US"/>
        </w:rPr>
        <w:t xml:space="preserve">leisure </w:t>
      </w:r>
      <w:r w:rsidRPr="00EA5DA3">
        <w:rPr>
          <w:sz w:val="28"/>
          <w:szCs w:val="28"/>
          <w:lang w:val="en-US"/>
        </w:rPr>
        <w:t xml:space="preserve">teenagers, </w:t>
      </w:r>
      <w:r w:rsidRPr="00E325C2">
        <w:rPr>
          <w:sz w:val="28"/>
          <w:szCs w:val="28"/>
          <w:lang w:val="en-US"/>
        </w:rPr>
        <w:t xml:space="preserve">social network, </w:t>
      </w:r>
      <w:r w:rsidRPr="00BF0A09">
        <w:rPr>
          <w:sz w:val="28"/>
          <w:szCs w:val="28"/>
          <w:lang w:val="en-US"/>
        </w:rPr>
        <w:t xml:space="preserve">influence, </w:t>
      </w:r>
      <w:r>
        <w:rPr>
          <w:sz w:val="28"/>
          <w:szCs w:val="28"/>
          <w:lang w:val="en-US"/>
        </w:rPr>
        <w:t xml:space="preserve">interests. </w:t>
      </w:r>
    </w:p>
    <w:p w:rsidR="003E26F4" w:rsidRDefault="003E26F4" w:rsidP="003E26F4">
      <w:pPr>
        <w:spacing w:line="360" w:lineRule="auto"/>
        <w:jc w:val="both"/>
        <w:rPr>
          <w:sz w:val="28"/>
          <w:szCs w:val="28"/>
          <w:lang w:val="en-US"/>
        </w:rPr>
      </w:pPr>
    </w:p>
    <w:p w:rsidR="003E26F4" w:rsidRDefault="003E26F4" w:rsidP="003E26F4">
      <w:pPr>
        <w:spacing w:line="360" w:lineRule="auto"/>
        <w:jc w:val="both"/>
        <w:rPr>
          <w:sz w:val="28"/>
          <w:szCs w:val="28"/>
          <w:lang w:val="en-US"/>
        </w:rPr>
      </w:pPr>
    </w:p>
    <w:p w:rsidR="003E26F4" w:rsidRPr="00764770" w:rsidRDefault="003E26F4" w:rsidP="003E26F4">
      <w:pPr>
        <w:pStyle w:val="a6"/>
        <w:shd w:val="clear" w:color="auto" w:fill="FFFFFF"/>
        <w:spacing w:before="0" w:beforeAutospacing="0" w:after="0" w:afterAutospacing="0" w:line="360" w:lineRule="auto"/>
        <w:ind w:firstLine="709"/>
        <w:jc w:val="both"/>
        <w:rPr>
          <w:b/>
          <w:sz w:val="28"/>
          <w:szCs w:val="28"/>
        </w:rPr>
      </w:pPr>
      <w:r w:rsidRPr="00764770">
        <w:rPr>
          <w:sz w:val="28"/>
          <w:szCs w:val="28"/>
        </w:rPr>
        <w:t>Средства массо</w:t>
      </w:r>
      <w:r>
        <w:rPr>
          <w:sz w:val="28"/>
          <w:szCs w:val="28"/>
        </w:rPr>
        <w:t>во</w:t>
      </w:r>
      <w:r w:rsidRPr="00764770">
        <w:rPr>
          <w:sz w:val="28"/>
          <w:szCs w:val="28"/>
        </w:rPr>
        <w:t>й информации оказывают значительное влияние на образ жизни людей, в частности, подростков, формируют, программируют и регулируют их поведение в обществе. Информация, передаваемая в СМИ, оказывает то или иное психологическое воздействие на аудиторию подросткового возраста. В процессе просмотра телевизионных передач или знакомства с информацией, передаваемой через другие СМИ, у подростков создаются те или иные привлекательные, желанные или напротив образы.</w:t>
      </w:r>
    </w:p>
    <w:p w:rsidR="003E26F4" w:rsidRDefault="003E26F4" w:rsidP="003E26F4">
      <w:pPr>
        <w:spacing w:line="360" w:lineRule="auto"/>
        <w:ind w:firstLine="709"/>
        <w:jc w:val="both"/>
        <w:rPr>
          <w:sz w:val="28"/>
          <w:szCs w:val="28"/>
        </w:rPr>
      </w:pPr>
      <w:r>
        <w:rPr>
          <w:sz w:val="28"/>
          <w:szCs w:val="28"/>
        </w:rPr>
        <w:t xml:space="preserve">Кроме того, посредством СМИ </w:t>
      </w:r>
      <w:r w:rsidRPr="00801F9E">
        <w:rPr>
          <w:sz w:val="28"/>
          <w:szCs w:val="28"/>
        </w:rPr>
        <w:t xml:space="preserve">устанавливается контакт </w:t>
      </w:r>
      <w:r>
        <w:rPr>
          <w:sz w:val="28"/>
          <w:szCs w:val="28"/>
        </w:rPr>
        <w:t xml:space="preserve">различных организаций, государственных органов, общественных учреждений и т.д. с лицами подросткового возраста. Именно СМИ </w:t>
      </w:r>
      <w:r w:rsidRPr="00801F9E">
        <w:rPr>
          <w:sz w:val="28"/>
          <w:szCs w:val="28"/>
        </w:rPr>
        <w:t>является проводником</w:t>
      </w:r>
      <w:r>
        <w:rPr>
          <w:sz w:val="28"/>
          <w:szCs w:val="28"/>
        </w:rPr>
        <w:t xml:space="preserve"> информации</w:t>
      </w:r>
      <w:r w:rsidRPr="00801F9E">
        <w:rPr>
          <w:sz w:val="28"/>
          <w:szCs w:val="28"/>
        </w:rPr>
        <w:t>, способом</w:t>
      </w:r>
      <w:r>
        <w:rPr>
          <w:sz w:val="28"/>
          <w:szCs w:val="28"/>
        </w:rPr>
        <w:t xml:space="preserve"> их</w:t>
      </w:r>
      <w:r w:rsidRPr="00801F9E">
        <w:rPr>
          <w:sz w:val="28"/>
          <w:szCs w:val="28"/>
        </w:rPr>
        <w:t xml:space="preserve"> оповещения, ознакомления </w:t>
      </w:r>
      <w:r>
        <w:rPr>
          <w:sz w:val="28"/>
          <w:szCs w:val="28"/>
        </w:rPr>
        <w:t>с происходящими в обществе событиями, существующими идеями, предложениями и т.д.</w:t>
      </w:r>
    </w:p>
    <w:p w:rsidR="003E26F4" w:rsidRDefault="003E26F4" w:rsidP="003E26F4">
      <w:pPr>
        <w:spacing w:line="360" w:lineRule="auto"/>
        <w:ind w:firstLine="709"/>
        <w:jc w:val="both"/>
        <w:rPr>
          <w:sz w:val="28"/>
          <w:szCs w:val="28"/>
        </w:rPr>
      </w:pPr>
      <w:r>
        <w:rPr>
          <w:sz w:val="28"/>
          <w:szCs w:val="28"/>
        </w:rPr>
        <w:t>Особенности влияния СМИ на личность подростка изучают такие исследователи, как Т.Д.</w:t>
      </w:r>
      <w:r w:rsidRPr="00F76894">
        <w:rPr>
          <w:sz w:val="28"/>
          <w:szCs w:val="28"/>
        </w:rPr>
        <w:t>Джишкариани, И.С. Кокарев</w:t>
      </w:r>
      <w:r>
        <w:rPr>
          <w:sz w:val="28"/>
          <w:szCs w:val="28"/>
        </w:rPr>
        <w:t>, А.А. Гришина, М.В. Данилова и др.</w:t>
      </w:r>
    </w:p>
    <w:p w:rsidR="003E26F4" w:rsidRDefault="003E26F4" w:rsidP="003E26F4">
      <w:pPr>
        <w:spacing w:line="360" w:lineRule="auto"/>
        <w:ind w:firstLine="709"/>
        <w:jc w:val="both"/>
        <w:rPr>
          <w:sz w:val="28"/>
          <w:szCs w:val="28"/>
        </w:rPr>
        <w:sectPr w:rsidR="003E26F4" w:rsidSect="0093266E">
          <w:pgSz w:w="11906" w:h="16838"/>
          <w:pgMar w:top="1134" w:right="850" w:bottom="1134" w:left="1701" w:header="708" w:footer="708" w:gutter="0"/>
          <w:cols w:space="708"/>
          <w:titlePg/>
          <w:docGrid w:linePitch="360"/>
        </w:sectPr>
      </w:pPr>
    </w:p>
    <w:p w:rsidR="003E26F4" w:rsidRPr="00A06978" w:rsidRDefault="003E26F4" w:rsidP="003E26F4">
      <w:pPr>
        <w:spacing w:line="360" w:lineRule="auto"/>
        <w:ind w:firstLine="709"/>
        <w:jc w:val="both"/>
        <w:rPr>
          <w:kern w:val="1"/>
          <w:sz w:val="28"/>
          <w:szCs w:val="28"/>
        </w:rPr>
      </w:pPr>
      <w:r>
        <w:rPr>
          <w:sz w:val="28"/>
          <w:szCs w:val="28"/>
        </w:rPr>
        <w:lastRenderedPageBreak/>
        <w:t xml:space="preserve">Особое внимание понятию СМИ и механизмам их влияния на личность человека уделяют такие ученые, как </w:t>
      </w:r>
      <w:r w:rsidRPr="00B12E7A">
        <w:rPr>
          <w:sz w:val="28"/>
          <w:szCs w:val="28"/>
        </w:rPr>
        <w:t>Д.Е. Штильников</w:t>
      </w:r>
      <w:r>
        <w:rPr>
          <w:sz w:val="28"/>
          <w:szCs w:val="28"/>
        </w:rPr>
        <w:t xml:space="preserve">, </w:t>
      </w:r>
      <w:r w:rsidRPr="00B12E7A">
        <w:rPr>
          <w:sz w:val="28"/>
          <w:szCs w:val="28"/>
        </w:rPr>
        <w:t>В.Ф. Олешко, О.В. Малик</w:t>
      </w:r>
      <w:r>
        <w:rPr>
          <w:sz w:val="28"/>
          <w:szCs w:val="28"/>
        </w:rPr>
        <w:t xml:space="preserve"> и др. Особое внимание работе с подростками в процессе их развития уделяют </w:t>
      </w:r>
      <w:r w:rsidRPr="00C51229">
        <w:rPr>
          <w:kern w:val="1"/>
          <w:sz w:val="28"/>
          <w:szCs w:val="28"/>
        </w:rPr>
        <w:t xml:space="preserve">И.В. Челышева, </w:t>
      </w:r>
      <w:r>
        <w:rPr>
          <w:kern w:val="1"/>
          <w:sz w:val="28"/>
          <w:szCs w:val="28"/>
        </w:rPr>
        <w:t xml:space="preserve">О.И. Ефремова, В.С. Шаповалова и др. исследователи. </w:t>
      </w:r>
      <w:r>
        <w:rPr>
          <w:sz w:val="28"/>
        </w:rPr>
        <w:t xml:space="preserve">Именно на этапе подросткового возраста человек активно осмысляет собственную жизнь в целом и свое место в </w:t>
      </w:r>
      <w:r w:rsidRPr="0015513D">
        <w:rPr>
          <w:sz w:val="28"/>
        </w:rPr>
        <w:t>системе общественных отношений, в частности</w:t>
      </w:r>
      <w:r>
        <w:rPr>
          <w:sz w:val="28"/>
        </w:rPr>
        <w:t>.</w:t>
      </w:r>
    </w:p>
    <w:p w:rsidR="003E26F4" w:rsidRDefault="003E26F4" w:rsidP="003E26F4">
      <w:pPr>
        <w:spacing w:line="360" w:lineRule="auto"/>
        <w:ind w:firstLine="709"/>
        <w:jc w:val="both"/>
        <w:rPr>
          <w:sz w:val="28"/>
        </w:rPr>
      </w:pPr>
      <w:r>
        <w:rPr>
          <w:sz w:val="28"/>
        </w:rPr>
        <w:t xml:space="preserve">Такие исследователи, как </w:t>
      </w:r>
      <w:r>
        <w:rPr>
          <w:kern w:val="1"/>
          <w:sz w:val="28"/>
          <w:szCs w:val="28"/>
        </w:rPr>
        <w:t>И.В.</w:t>
      </w:r>
      <w:r w:rsidRPr="00C51229">
        <w:rPr>
          <w:kern w:val="1"/>
          <w:sz w:val="28"/>
          <w:szCs w:val="28"/>
        </w:rPr>
        <w:t xml:space="preserve">Челышева, </w:t>
      </w:r>
      <w:r>
        <w:rPr>
          <w:kern w:val="1"/>
          <w:sz w:val="28"/>
          <w:szCs w:val="28"/>
        </w:rPr>
        <w:t>О.И. Ефремова и др.,</w:t>
      </w:r>
      <w:r>
        <w:rPr>
          <w:sz w:val="28"/>
        </w:rPr>
        <w:t xml:space="preserve"> обращают внимание на то, что Э. Эриксон утверждает, что вследствие неспособности подростка идентифицировать себя, для него наступает кризис идентичности, который сопровождается депрессией</w:t>
      </w:r>
      <w:r w:rsidRPr="00DE5AD4">
        <w:rPr>
          <w:sz w:val="28"/>
        </w:rPr>
        <w:t xml:space="preserve">, неприспособленностью к жизни, отсутствием стремления </w:t>
      </w:r>
      <w:r>
        <w:rPr>
          <w:sz w:val="28"/>
        </w:rPr>
        <w:t>к продолжению</w:t>
      </w:r>
      <w:r w:rsidRPr="00DE5AD4">
        <w:rPr>
          <w:sz w:val="28"/>
        </w:rPr>
        <w:t xml:space="preserve"> обр</w:t>
      </w:r>
      <w:r>
        <w:rPr>
          <w:sz w:val="28"/>
        </w:rPr>
        <w:t xml:space="preserve">азования и выбору карьеры </w:t>
      </w:r>
      <w:r w:rsidRPr="001D5269">
        <w:rPr>
          <w:sz w:val="28"/>
        </w:rPr>
        <w:t>[</w:t>
      </w:r>
      <w:r>
        <w:rPr>
          <w:sz w:val="28"/>
        </w:rPr>
        <w:t>2, с. 39</w:t>
      </w:r>
      <w:r w:rsidRPr="001D5269">
        <w:rPr>
          <w:sz w:val="28"/>
        </w:rPr>
        <w:t>]</w:t>
      </w:r>
      <w:r>
        <w:rPr>
          <w:sz w:val="28"/>
        </w:rPr>
        <w:t>.</w:t>
      </w:r>
    </w:p>
    <w:p w:rsidR="003E26F4" w:rsidRDefault="003E26F4" w:rsidP="003E26F4">
      <w:pPr>
        <w:spacing w:line="360" w:lineRule="auto"/>
        <w:ind w:firstLine="709"/>
        <w:jc w:val="both"/>
        <w:rPr>
          <w:sz w:val="28"/>
        </w:rPr>
      </w:pPr>
      <w:r>
        <w:rPr>
          <w:sz w:val="28"/>
        </w:rPr>
        <w:t xml:space="preserve">Большое влияние на подростка имеет социальное окружение, которое включает в себя такие социальные группы, как семья, </w:t>
      </w:r>
      <w:r w:rsidRPr="00890094">
        <w:rPr>
          <w:sz w:val="28"/>
        </w:rPr>
        <w:t>компания сверстников, школьный класс</w:t>
      </w:r>
      <w:r>
        <w:rPr>
          <w:sz w:val="28"/>
        </w:rPr>
        <w:t xml:space="preserve">. Они представляют собой группы, которые окружают подростка и выступают в качестве </w:t>
      </w:r>
      <w:r w:rsidRPr="00DE5AD4">
        <w:rPr>
          <w:sz w:val="28"/>
        </w:rPr>
        <w:t>носителей различных норм и ценно</w:t>
      </w:r>
      <w:r>
        <w:rPr>
          <w:sz w:val="28"/>
        </w:rPr>
        <w:t>стей.</w:t>
      </w:r>
    </w:p>
    <w:p w:rsidR="003E26F4" w:rsidRDefault="003E26F4" w:rsidP="003E26F4">
      <w:pPr>
        <w:spacing w:line="360" w:lineRule="auto"/>
        <w:ind w:firstLine="709"/>
        <w:jc w:val="both"/>
        <w:rPr>
          <w:sz w:val="28"/>
          <w:szCs w:val="28"/>
        </w:rPr>
      </w:pPr>
      <w:r>
        <w:rPr>
          <w:sz w:val="28"/>
          <w:szCs w:val="28"/>
        </w:rPr>
        <w:t xml:space="preserve">С точки зрения таких исследователей, как А.А. Гришина, М.В. Данилова, </w:t>
      </w:r>
      <w:r w:rsidRPr="00BA54C0">
        <w:rPr>
          <w:sz w:val="28"/>
          <w:szCs w:val="28"/>
        </w:rPr>
        <w:t>психологическое воздействие</w:t>
      </w:r>
      <w:r>
        <w:rPr>
          <w:sz w:val="28"/>
          <w:szCs w:val="28"/>
        </w:rPr>
        <w:t xml:space="preserve"> на подростков</w:t>
      </w:r>
      <w:r w:rsidRPr="00BA54C0">
        <w:rPr>
          <w:sz w:val="28"/>
          <w:szCs w:val="28"/>
        </w:rPr>
        <w:t xml:space="preserve"> </w:t>
      </w:r>
      <w:r>
        <w:rPr>
          <w:sz w:val="28"/>
          <w:szCs w:val="28"/>
        </w:rPr>
        <w:t xml:space="preserve">СМИ </w:t>
      </w:r>
      <w:r w:rsidRPr="00BA54C0">
        <w:rPr>
          <w:sz w:val="28"/>
          <w:szCs w:val="28"/>
        </w:rPr>
        <w:t>осуще</w:t>
      </w:r>
      <w:r>
        <w:rPr>
          <w:sz w:val="28"/>
          <w:szCs w:val="28"/>
        </w:rPr>
        <w:t xml:space="preserve">ствляется путем информирования, </w:t>
      </w:r>
      <w:r w:rsidRPr="00BA54C0">
        <w:rPr>
          <w:sz w:val="28"/>
          <w:szCs w:val="28"/>
        </w:rPr>
        <w:t>убеждения, внушения, побужден</w:t>
      </w:r>
      <w:r>
        <w:rPr>
          <w:sz w:val="28"/>
          <w:szCs w:val="28"/>
        </w:rPr>
        <w:t xml:space="preserve">ия и программирования </w:t>
      </w:r>
      <w:r w:rsidRPr="00A14297">
        <w:rPr>
          <w:sz w:val="28"/>
          <w:szCs w:val="28"/>
        </w:rPr>
        <w:t>[</w:t>
      </w:r>
      <w:r>
        <w:rPr>
          <w:sz w:val="28"/>
          <w:szCs w:val="28"/>
        </w:rPr>
        <w:t>1, с. 162</w:t>
      </w:r>
      <w:r w:rsidRPr="00A14297">
        <w:rPr>
          <w:sz w:val="28"/>
          <w:szCs w:val="28"/>
        </w:rPr>
        <w:t>]</w:t>
      </w:r>
      <w:r>
        <w:rPr>
          <w:sz w:val="28"/>
          <w:szCs w:val="28"/>
        </w:rPr>
        <w:t>.</w:t>
      </w:r>
    </w:p>
    <w:p w:rsidR="003E26F4" w:rsidRDefault="003E26F4" w:rsidP="003E26F4">
      <w:pPr>
        <w:spacing w:line="360" w:lineRule="auto"/>
        <w:ind w:firstLine="709"/>
        <w:jc w:val="both"/>
        <w:rPr>
          <w:sz w:val="28"/>
          <w:szCs w:val="28"/>
        </w:rPr>
      </w:pPr>
      <w:r w:rsidRPr="006F081C">
        <w:rPr>
          <w:sz w:val="28"/>
          <w:szCs w:val="28"/>
        </w:rPr>
        <w:t>Мн</w:t>
      </w:r>
      <w:r>
        <w:rPr>
          <w:sz w:val="28"/>
          <w:szCs w:val="28"/>
        </w:rPr>
        <w:t>огие исследователи, при изучении роли</w:t>
      </w:r>
      <w:r w:rsidRPr="006F081C">
        <w:rPr>
          <w:sz w:val="28"/>
          <w:szCs w:val="28"/>
        </w:rPr>
        <w:t xml:space="preserve"> телевидения в социализации подростков, пришли к выводу, что эти факторы создают определенный образ жизни подростка, ст</w:t>
      </w:r>
      <w:r>
        <w:rPr>
          <w:sz w:val="28"/>
          <w:szCs w:val="28"/>
        </w:rPr>
        <w:t xml:space="preserve">руктуру его свободного времени и </w:t>
      </w:r>
      <w:r w:rsidRPr="006F081C">
        <w:rPr>
          <w:sz w:val="28"/>
          <w:szCs w:val="28"/>
        </w:rPr>
        <w:t>оказывают негативное влияние на его мировоззрение, лишают волевых и интеллектуальных качеств</w:t>
      </w:r>
      <w:r>
        <w:rPr>
          <w:sz w:val="28"/>
          <w:szCs w:val="28"/>
        </w:rPr>
        <w:t>. Существует и</w:t>
      </w:r>
      <w:r w:rsidRPr="006F081C">
        <w:rPr>
          <w:sz w:val="28"/>
          <w:szCs w:val="28"/>
        </w:rPr>
        <w:t xml:space="preserve"> совершенно противоположная точка зрения, исследоват</w:t>
      </w:r>
      <w:r>
        <w:rPr>
          <w:sz w:val="28"/>
          <w:szCs w:val="28"/>
        </w:rPr>
        <w:t xml:space="preserve">еля Сычевой И. </w:t>
      </w:r>
      <w:r w:rsidRPr="006F081C">
        <w:rPr>
          <w:sz w:val="28"/>
          <w:szCs w:val="28"/>
        </w:rPr>
        <w:t>в своих работах</w:t>
      </w:r>
      <w:r>
        <w:rPr>
          <w:sz w:val="28"/>
          <w:szCs w:val="28"/>
        </w:rPr>
        <w:t>,</w:t>
      </w:r>
      <w:r w:rsidRPr="006F081C">
        <w:rPr>
          <w:sz w:val="28"/>
          <w:szCs w:val="28"/>
        </w:rPr>
        <w:t xml:space="preserve"> посвященных и</w:t>
      </w:r>
      <w:r>
        <w:rPr>
          <w:sz w:val="28"/>
          <w:szCs w:val="28"/>
        </w:rPr>
        <w:t>нформационной культуре, она отмечает</w:t>
      </w:r>
      <w:r w:rsidRPr="006F081C">
        <w:rPr>
          <w:sz w:val="28"/>
          <w:szCs w:val="28"/>
        </w:rPr>
        <w:t xml:space="preserve"> необходимость влияния средств массовой информации на подростков, </w:t>
      </w:r>
      <w:r>
        <w:rPr>
          <w:sz w:val="28"/>
          <w:szCs w:val="28"/>
        </w:rPr>
        <w:t>как главный фактор их социализации. [3</w:t>
      </w:r>
      <w:r w:rsidRPr="006F081C">
        <w:rPr>
          <w:sz w:val="28"/>
          <w:szCs w:val="28"/>
        </w:rPr>
        <w:t>]</w:t>
      </w:r>
      <w:r>
        <w:rPr>
          <w:sz w:val="28"/>
          <w:szCs w:val="28"/>
        </w:rPr>
        <w:t xml:space="preserve">. </w:t>
      </w:r>
    </w:p>
    <w:p w:rsidR="003E26F4" w:rsidRDefault="003E26F4" w:rsidP="003E26F4">
      <w:pPr>
        <w:spacing w:line="360" w:lineRule="auto"/>
        <w:ind w:firstLine="709"/>
        <w:jc w:val="both"/>
        <w:rPr>
          <w:sz w:val="28"/>
          <w:szCs w:val="28"/>
        </w:rPr>
        <w:sectPr w:rsidR="003E26F4" w:rsidSect="0093266E">
          <w:pgSz w:w="11906" w:h="16838"/>
          <w:pgMar w:top="1134" w:right="850" w:bottom="1134" w:left="1701" w:header="708" w:footer="708" w:gutter="0"/>
          <w:cols w:space="708"/>
          <w:titlePg/>
          <w:docGrid w:linePitch="360"/>
        </w:sectPr>
      </w:pPr>
    </w:p>
    <w:p w:rsidR="003E26F4" w:rsidRPr="00BB1F36" w:rsidRDefault="003E26F4" w:rsidP="003E26F4">
      <w:pPr>
        <w:pStyle w:val="NoSpacing"/>
        <w:spacing w:line="360" w:lineRule="auto"/>
        <w:ind w:firstLine="709"/>
        <w:jc w:val="both"/>
        <w:rPr>
          <w:rFonts w:ascii="Times New Roman" w:eastAsia="Times New Roman" w:hAnsi="Times New Roman"/>
          <w:sz w:val="28"/>
          <w:szCs w:val="28"/>
        </w:rPr>
      </w:pPr>
      <w:r w:rsidRPr="003F304D">
        <w:rPr>
          <w:rFonts w:ascii="Times New Roman" w:eastAsia="Times New Roman" w:hAnsi="Times New Roman"/>
          <w:sz w:val="28"/>
          <w:szCs w:val="28"/>
        </w:rPr>
        <w:lastRenderedPageBreak/>
        <w:t xml:space="preserve">По результатам экспертного опроса большая часть подростков </w:t>
      </w:r>
      <w:r>
        <w:rPr>
          <w:rFonts w:ascii="Times New Roman" w:eastAsia="Times New Roman" w:hAnsi="Times New Roman"/>
          <w:sz w:val="28"/>
          <w:szCs w:val="28"/>
        </w:rPr>
        <w:t xml:space="preserve">проводя </w:t>
      </w:r>
      <w:r w:rsidRPr="003F304D">
        <w:rPr>
          <w:rFonts w:ascii="Times New Roman" w:eastAsia="Times New Roman" w:hAnsi="Times New Roman"/>
          <w:sz w:val="28"/>
          <w:szCs w:val="28"/>
        </w:rPr>
        <w:t>свой досуг, играют в компьютерные игры, меньшая часть - пос</w:t>
      </w:r>
      <w:r w:rsidRPr="00BB1F36">
        <w:rPr>
          <w:rFonts w:ascii="Times New Roman" w:eastAsia="Times New Roman" w:hAnsi="Times New Roman"/>
          <w:sz w:val="28"/>
          <w:szCs w:val="28"/>
        </w:rPr>
        <w:t xml:space="preserve">ещают различные секции и кружки. </w:t>
      </w:r>
      <w:r>
        <w:rPr>
          <w:rFonts w:ascii="Times New Roman" w:eastAsia="Times New Roman" w:hAnsi="Times New Roman"/>
          <w:sz w:val="28"/>
          <w:szCs w:val="28"/>
        </w:rPr>
        <w:t>Подростки</w:t>
      </w:r>
      <w:r w:rsidRPr="00BB1F36">
        <w:rPr>
          <w:rFonts w:ascii="Times New Roman" w:eastAsia="Times New Roman" w:hAnsi="Times New Roman"/>
          <w:sz w:val="28"/>
          <w:szCs w:val="28"/>
        </w:rPr>
        <w:t>, используя Интернет</w:t>
      </w:r>
      <w:r>
        <w:rPr>
          <w:rFonts w:ascii="Times New Roman" w:eastAsia="Times New Roman" w:hAnsi="Times New Roman"/>
          <w:sz w:val="28"/>
          <w:szCs w:val="28"/>
        </w:rPr>
        <w:t xml:space="preserve"> при организации своего досуга, </w:t>
      </w:r>
      <w:r w:rsidRPr="00BB1F36">
        <w:rPr>
          <w:rFonts w:ascii="Times New Roman" w:eastAsia="Times New Roman" w:hAnsi="Times New Roman"/>
          <w:sz w:val="28"/>
          <w:szCs w:val="28"/>
        </w:rPr>
        <w:t>посещают социальные сети, которые привлекают их возможностью общаться с друзьями и слушать музыку, делиться своими фотографиями, возможностью просматривать ленты видеозаписи. С</w:t>
      </w:r>
      <w:r w:rsidRPr="004B353A">
        <w:rPr>
          <w:rFonts w:ascii="Times New Roman" w:eastAsia="Times New Roman" w:hAnsi="Times New Roman"/>
          <w:sz w:val="28"/>
          <w:szCs w:val="28"/>
        </w:rPr>
        <w:t>оциальные сети оказывают знач</w:t>
      </w:r>
      <w:r w:rsidRPr="00BB1F36">
        <w:rPr>
          <w:rFonts w:ascii="Times New Roman" w:eastAsia="Times New Roman" w:hAnsi="Times New Roman"/>
          <w:sz w:val="28"/>
          <w:szCs w:val="28"/>
        </w:rPr>
        <w:t>ительное влияние на подростков,</w:t>
      </w:r>
      <w:r w:rsidRPr="004B353A">
        <w:rPr>
          <w:rFonts w:ascii="Times New Roman" w:eastAsia="Times New Roman" w:hAnsi="Times New Roman"/>
          <w:sz w:val="28"/>
          <w:szCs w:val="28"/>
        </w:rPr>
        <w:t xml:space="preserve"> </w:t>
      </w:r>
      <w:r w:rsidRPr="00BB1F36">
        <w:rPr>
          <w:rFonts w:ascii="Times New Roman" w:eastAsia="Times New Roman" w:hAnsi="Times New Roman"/>
          <w:sz w:val="28"/>
          <w:szCs w:val="28"/>
        </w:rPr>
        <w:t>удовлетворяя их потребности, интересы, стремление к общению и познанию чего-то нового,</w:t>
      </w:r>
      <w:r>
        <w:rPr>
          <w:rFonts w:ascii="Times New Roman" w:eastAsia="Times New Roman" w:hAnsi="Times New Roman"/>
          <w:sz w:val="28"/>
          <w:szCs w:val="28"/>
        </w:rPr>
        <w:t xml:space="preserve"> </w:t>
      </w:r>
      <w:r w:rsidRPr="00BB1F36">
        <w:rPr>
          <w:rFonts w:ascii="Times New Roman" w:eastAsia="Times New Roman" w:hAnsi="Times New Roman"/>
          <w:sz w:val="28"/>
          <w:szCs w:val="28"/>
        </w:rPr>
        <w:t>способствую</w:t>
      </w:r>
      <w:r w:rsidRPr="004B353A">
        <w:rPr>
          <w:rFonts w:ascii="Times New Roman" w:eastAsia="Times New Roman" w:hAnsi="Times New Roman"/>
          <w:sz w:val="28"/>
          <w:szCs w:val="28"/>
        </w:rPr>
        <w:t>т самореализации подростка.</w:t>
      </w:r>
      <w:r w:rsidRPr="00BB1F36">
        <w:rPr>
          <w:rFonts w:ascii="Times New Roman" w:eastAsia="Times New Roman" w:hAnsi="Times New Roman"/>
          <w:sz w:val="28"/>
          <w:szCs w:val="28"/>
        </w:rPr>
        <w:t xml:space="preserve"> </w:t>
      </w:r>
      <w:r w:rsidRPr="004B353A">
        <w:rPr>
          <w:rFonts w:ascii="Times New Roman" w:eastAsia="Times New Roman" w:hAnsi="Times New Roman"/>
          <w:sz w:val="28"/>
          <w:szCs w:val="28"/>
        </w:rPr>
        <w:t xml:space="preserve"> </w:t>
      </w:r>
    </w:p>
    <w:p w:rsidR="003E26F4" w:rsidRDefault="003E26F4" w:rsidP="003E26F4">
      <w:pPr>
        <w:pStyle w:val="a6"/>
        <w:spacing w:before="0" w:beforeAutospacing="0" w:after="0" w:afterAutospacing="0" w:line="360" w:lineRule="auto"/>
        <w:ind w:firstLine="709"/>
        <w:jc w:val="both"/>
        <w:rPr>
          <w:sz w:val="28"/>
          <w:szCs w:val="28"/>
        </w:rPr>
      </w:pPr>
      <w:r>
        <w:rPr>
          <w:sz w:val="28"/>
          <w:szCs w:val="28"/>
        </w:rPr>
        <w:t>Большая часть подростков считает, что ограничение времени их проведения около компьютера, препятствует им получать большее удовольствие от проведения свободного времени. Из этого можно сделать вывод о большом влиянии, которое оказывает Интернет на подростков.</w:t>
      </w:r>
      <w:r w:rsidRPr="00F94A8C">
        <w:rPr>
          <w:sz w:val="28"/>
          <w:szCs w:val="28"/>
        </w:rPr>
        <w:t xml:space="preserve"> </w:t>
      </w:r>
      <w:r>
        <w:rPr>
          <w:sz w:val="28"/>
          <w:szCs w:val="28"/>
        </w:rPr>
        <w:t>М</w:t>
      </w:r>
      <w:r w:rsidRPr="00787578">
        <w:rPr>
          <w:sz w:val="28"/>
          <w:szCs w:val="28"/>
        </w:rPr>
        <w:t>алое внимание уделяется познавательным передачам и программам</w:t>
      </w:r>
      <w:r>
        <w:rPr>
          <w:sz w:val="28"/>
          <w:szCs w:val="28"/>
        </w:rPr>
        <w:t>. При организации досуга редко используется потенциал СМИ для интеллектуального развития.</w:t>
      </w:r>
    </w:p>
    <w:p w:rsidR="003E26F4" w:rsidRDefault="003E26F4" w:rsidP="003E26F4">
      <w:pPr>
        <w:spacing w:line="360" w:lineRule="auto"/>
        <w:ind w:firstLine="708"/>
        <w:jc w:val="both"/>
        <w:rPr>
          <w:sz w:val="28"/>
          <w:szCs w:val="28"/>
        </w:rPr>
      </w:pPr>
      <w:r>
        <w:rPr>
          <w:sz w:val="28"/>
          <w:szCs w:val="28"/>
        </w:rPr>
        <w:t xml:space="preserve">Исследователь Чернобровкина </w:t>
      </w:r>
      <w:r w:rsidRPr="006F081C">
        <w:rPr>
          <w:sz w:val="28"/>
          <w:szCs w:val="28"/>
        </w:rPr>
        <w:t xml:space="preserve">П.В. </w:t>
      </w:r>
      <w:r>
        <w:rPr>
          <w:sz w:val="28"/>
          <w:szCs w:val="28"/>
        </w:rPr>
        <w:t>в своей научной работе подчёркивает, что и</w:t>
      </w:r>
      <w:r w:rsidRPr="006F081C">
        <w:rPr>
          <w:sz w:val="28"/>
          <w:szCs w:val="28"/>
          <w:shd w:val="clear" w:color="auto" w:fill="FFFFFF"/>
        </w:rPr>
        <w:t>нформация, получаемая в интернете, способствует развитию мышления, расширению кругозора подростка, делает его обучение продуктивным и успешным. Есть много познавательных сайтов,</w:t>
      </w:r>
      <w:r>
        <w:rPr>
          <w:sz w:val="28"/>
          <w:szCs w:val="28"/>
          <w:shd w:val="clear" w:color="auto" w:fill="FFFFFF"/>
        </w:rPr>
        <w:t xml:space="preserve"> н</w:t>
      </w:r>
      <w:r w:rsidRPr="006F081C">
        <w:rPr>
          <w:sz w:val="28"/>
          <w:szCs w:val="28"/>
          <w:shd w:val="clear" w:color="auto" w:fill="FFFFFF"/>
        </w:rPr>
        <w:t>о, к сожалению, подростки мало интересуются такими сайтами и используют интернет не всегда по назначению.</w:t>
      </w:r>
      <w:r w:rsidRPr="006F081C">
        <w:rPr>
          <w:sz w:val="28"/>
          <w:szCs w:val="28"/>
        </w:rPr>
        <w:t xml:space="preserve"> </w:t>
      </w:r>
      <w:r w:rsidRPr="00F049E8">
        <w:rPr>
          <w:sz w:val="28"/>
          <w:szCs w:val="28"/>
        </w:rPr>
        <w:t>[</w:t>
      </w:r>
      <w:r>
        <w:rPr>
          <w:sz w:val="28"/>
          <w:szCs w:val="28"/>
        </w:rPr>
        <w:t>4</w:t>
      </w:r>
      <w:r w:rsidRPr="00F049E8">
        <w:rPr>
          <w:sz w:val="28"/>
          <w:szCs w:val="28"/>
        </w:rPr>
        <w:t>].</w:t>
      </w:r>
    </w:p>
    <w:p w:rsidR="003E26F4" w:rsidRDefault="003E26F4" w:rsidP="003E26F4">
      <w:pPr>
        <w:spacing w:line="360" w:lineRule="auto"/>
        <w:ind w:firstLine="709"/>
        <w:jc w:val="both"/>
        <w:rPr>
          <w:sz w:val="28"/>
          <w:szCs w:val="28"/>
        </w:rPr>
        <w:sectPr w:rsidR="003E26F4" w:rsidSect="0093266E">
          <w:pgSz w:w="11906" w:h="16838"/>
          <w:pgMar w:top="1134" w:right="850" w:bottom="1134" w:left="1701" w:header="708" w:footer="708" w:gutter="0"/>
          <w:cols w:space="708"/>
          <w:titlePg/>
          <w:docGrid w:linePitch="360"/>
        </w:sectPr>
      </w:pPr>
      <w:r>
        <w:rPr>
          <w:sz w:val="28"/>
          <w:szCs w:val="28"/>
        </w:rPr>
        <w:t>А ведь п</w:t>
      </w:r>
      <w:r w:rsidRPr="000065FE">
        <w:rPr>
          <w:sz w:val="28"/>
          <w:szCs w:val="28"/>
        </w:rPr>
        <w:t xml:space="preserve">ри этом </w:t>
      </w:r>
      <w:r>
        <w:rPr>
          <w:sz w:val="28"/>
          <w:szCs w:val="28"/>
        </w:rPr>
        <w:t>просторы интернета содержат</w:t>
      </w:r>
      <w:r w:rsidRPr="000065FE">
        <w:rPr>
          <w:sz w:val="28"/>
          <w:szCs w:val="28"/>
        </w:rPr>
        <w:t xml:space="preserve"> большое количество информ</w:t>
      </w:r>
      <w:r>
        <w:rPr>
          <w:sz w:val="28"/>
          <w:szCs w:val="28"/>
        </w:rPr>
        <w:t xml:space="preserve">ации сомнительного содержания. </w:t>
      </w:r>
      <w:r w:rsidRPr="000065FE">
        <w:rPr>
          <w:sz w:val="28"/>
          <w:szCs w:val="28"/>
        </w:rPr>
        <w:t xml:space="preserve">Так, существуют </w:t>
      </w:r>
      <w:r>
        <w:rPr>
          <w:sz w:val="28"/>
          <w:szCs w:val="28"/>
        </w:rPr>
        <w:t xml:space="preserve">сомнительные сайты, </w:t>
      </w:r>
      <w:r w:rsidRPr="000065FE">
        <w:rPr>
          <w:sz w:val="28"/>
          <w:szCs w:val="28"/>
        </w:rPr>
        <w:t>посвященные суициду, обсуждению действия тех или иных наркотических веществ. Представленная на таких сайтах информация может увлечь по</w:t>
      </w:r>
      <w:r>
        <w:rPr>
          <w:sz w:val="28"/>
          <w:szCs w:val="28"/>
        </w:rPr>
        <w:t xml:space="preserve">дростков и угрожать его здоровью. Конечно, в </w:t>
      </w:r>
      <w:r w:rsidRPr="002314A1">
        <w:rPr>
          <w:sz w:val="28"/>
          <w:szCs w:val="28"/>
        </w:rPr>
        <w:t xml:space="preserve">большинстве своем </w:t>
      </w:r>
      <w:r>
        <w:rPr>
          <w:sz w:val="28"/>
          <w:szCs w:val="28"/>
        </w:rPr>
        <w:t>подростки-</w:t>
      </w:r>
      <w:r w:rsidRPr="002314A1">
        <w:rPr>
          <w:sz w:val="28"/>
          <w:szCs w:val="28"/>
        </w:rPr>
        <w:t>пользователи</w:t>
      </w:r>
      <w:r>
        <w:rPr>
          <w:sz w:val="28"/>
          <w:szCs w:val="28"/>
        </w:rPr>
        <w:t xml:space="preserve"> социальных сетей</w:t>
      </w:r>
      <w:r w:rsidRPr="002314A1">
        <w:rPr>
          <w:sz w:val="28"/>
          <w:szCs w:val="28"/>
        </w:rPr>
        <w:t xml:space="preserve"> </w:t>
      </w:r>
      <w:r>
        <w:rPr>
          <w:sz w:val="28"/>
          <w:szCs w:val="28"/>
        </w:rPr>
        <w:t>общаются в виртуальном мире</w:t>
      </w:r>
      <w:r w:rsidRPr="002314A1">
        <w:rPr>
          <w:sz w:val="28"/>
          <w:szCs w:val="28"/>
        </w:rPr>
        <w:t xml:space="preserve"> с реальными людьми, с которыми они общаются и в жизни: общение посредством социальных сервисов </w:t>
      </w:r>
      <w:r>
        <w:rPr>
          <w:sz w:val="28"/>
          <w:szCs w:val="28"/>
        </w:rPr>
        <w:t>способствует</w:t>
      </w:r>
      <w:r w:rsidRPr="002314A1">
        <w:rPr>
          <w:sz w:val="28"/>
          <w:szCs w:val="28"/>
        </w:rPr>
        <w:t xml:space="preserve"> постоянно</w:t>
      </w:r>
      <w:r>
        <w:rPr>
          <w:sz w:val="28"/>
          <w:szCs w:val="28"/>
        </w:rPr>
        <w:t>му</w:t>
      </w:r>
      <w:r w:rsidRPr="002314A1">
        <w:rPr>
          <w:sz w:val="28"/>
          <w:szCs w:val="28"/>
        </w:rPr>
        <w:t xml:space="preserve"> поддерж</w:t>
      </w:r>
      <w:r>
        <w:rPr>
          <w:sz w:val="28"/>
          <w:szCs w:val="28"/>
        </w:rPr>
        <w:t>анию</w:t>
      </w:r>
      <w:r w:rsidRPr="002314A1">
        <w:rPr>
          <w:sz w:val="28"/>
          <w:szCs w:val="28"/>
        </w:rPr>
        <w:t xml:space="preserve"> </w:t>
      </w:r>
    </w:p>
    <w:p w:rsidR="003E26F4" w:rsidRDefault="003E26F4" w:rsidP="003E26F4">
      <w:pPr>
        <w:spacing w:line="360" w:lineRule="auto"/>
        <w:jc w:val="both"/>
        <w:rPr>
          <w:sz w:val="28"/>
          <w:szCs w:val="28"/>
        </w:rPr>
      </w:pPr>
      <w:r w:rsidRPr="002314A1">
        <w:rPr>
          <w:sz w:val="28"/>
          <w:szCs w:val="28"/>
        </w:rPr>
        <w:lastRenderedPageBreak/>
        <w:t>коммуникаци</w:t>
      </w:r>
      <w:r>
        <w:rPr>
          <w:sz w:val="28"/>
          <w:szCs w:val="28"/>
        </w:rPr>
        <w:t>и</w:t>
      </w:r>
      <w:r w:rsidRPr="002314A1">
        <w:rPr>
          <w:sz w:val="28"/>
          <w:szCs w:val="28"/>
        </w:rPr>
        <w:t xml:space="preserve"> и нахо</w:t>
      </w:r>
      <w:r>
        <w:rPr>
          <w:sz w:val="28"/>
          <w:szCs w:val="28"/>
        </w:rPr>
        <w:t>ждению</w:t>
      </w:r>
      <w:r w:rsidRPr="002314A1">
        <w:rPr>
          <w:sz w:val="28"/>
          <w:szCs w:val="28"/>
        </w:rPr>
        <w:t xml:space="preserve"> больш</w:t>
      </w:r>
      <w:r>
        <w:rPr>
          <w:sz w:val="28"/>
          <w:szCs w:val="28"/>
        </w:rPr>
        <w:t>его количества</w:t>
      </w:r>
      <w:r w:rsidRPr="002314A1">
        <w:rPr>
          <w:sz w:val="28"/>
          <w:szCs w:val="28"/>
        </w:rPr>
        <w:t xml:space="preserve"> точек соприкосновения с другими людьми. Тем не менее, широко распространена практика создания «несуществующих» страниц, называемых «фейковы</w:t>
      </w:r>
      <w:r>
        <w:rPr>
          <w:sz w:val="28"/>
          <w:szCs w:val="28"/>
        </w:rPr>
        <w:t>х» [2, с. 128]</w:t>
      </w:r>
      <w:r w:rsidRPr="002314A1">
        <w:rPr>
          <w:sz w:val="28"/>
          <w:szCs w:val="28"/>
        </w:rPr>
        <w:t xml:space="preserve">. </w:t>
      </w:r>
    </w:p>
    <w:p w:rsidR="003E26F4" w:rsidRPr="00F049E8" w:rsidRDefault="003E26F4" w:rsidP="003E26F4">
      <w:pPr>
        <w:spacing w:line="360" w:lineRule="auto"/>
        <w:ind w:firstLine="708"/>
        <w:jc w:val="both"/>
        <w:textAlignment w:val="baseline"/>
        <w:rPr>
          <w:sz w:val="28"/>
          <w:szCs w:val="28"/>
        </w:rPr>
      </w:pPr>
      <w:r>
        <w:rPr>
          <w:sz w:val="28"/>
          <w:szCs w:val="28"/>
        </w:rPr>
        <w:t>А</w:t>
      </w:r>
      <w:r w:rsidRPr="000E1C07">
        <w:rPr>
          <w:sz w:val="28"/>
          <w:szCs w:val="28"/>
        </w:rPr>
        <w:t>ктуальный н</w:t>
      </w:r>
      <w:r>
        <w:rPr>
          <w:sz w:val="28"/>
          <w:szCs w:val="28"/>
        </w:rPr>
        <w:t>ыне страх остаться без мобильного телефона. «</w:t>
      </w:r>
      <w:r w:rsidRPr="006F081C">
        <w:rPr>
          <w:sz w:val="28"/>
          <w:szCs w:val="28"/>
          <w:shd w:val="clear" w:color="auto" w:fill="FFFFFF"/>
        </w:rPr>
        <w:t xml:space="preserve">Современный страх </w:t>
      </w:r>
      <w:r>
        <w:rPr>
          <w:sz w:val="28"/>
          <w:szCs w:val="28"/>
          <w:shd w:val="clear" w:color="auto" w:fill="FFFFFF"/>
        </w:rPr>
        <w:t>«Н</w:t>
      </w:r>
      <w:r w:rsidRPr="006F081C">
        <w:rPr>
          <w:sz w:val="28"/>
          <w:szCs w:val="28"/>
          <w:shd w:val="clear" w:color="auto" w:fill="FFFFFF"/>
        </w:rPr>
        <w:t>омофобия</w:t>
      </w:r>
      <w:r>
        <w:rPr>
          <w:sz w:val="28"/>
          <w:szCs w:val="28"/>
          <w:shd w:val="clear" w:color="auto" w:fill="FFFFFF"/>
        </w:rPr>
        <w:t xml:space="preserve"> (</w:t>
      </w:r>
      <w:r>
        <w:rPr>
          <w:sz w:val="28"/>
          <w:szCs w:val="28"/>
        </w:rPr>
        <w:t xml:space="preserve">Nomophobia - </w:t>
      </w:r>
      <w:r w:rsidRPr="000E1C07">
        <w:rPr>
          <w:sz w:val="28"/>
          <w:szCs w:val="28"/>
        </w:rPr>
        <w:t>от словосоч</w:t>
      </w:r>
      <w:r>
        <w:rPr>
          <w:sz w:val="28"/>
          <w:szCs w:val="28"/>
        </w:rPr>
        <w:t>етания «no mobile-phone phobia»)</w:t>
      </w:r>
      <w:r w:rsidRPr="000E1C07">
        <w:rPr>
          <w:sz w:val="28"/>
          <w:szCs w:val="28"/>
        </w:rPr>
        <w:t xml:space="preserve"> </w:t>
      </w:r>
      <w:r w:rsidRPr="006F081C">
        <w:rPr>
          <w:sz w:val="28"/>
          <w:szCs w:val="28"/>
          <w:shd w:val="clear" w:color="auto" w:fill="FFFFFF"/>
        </w:rPr>
        <w:t>- психическое расстройство или трево</w:t>
      </w:r>
      <w:r>
        <w:rPr>
          <w:sz w:val="28"/>
          <w:szCs w:val="28"/>
          <w:shd w:val="clear" w:color="auto" w:fill="FFFFFF"/>
        </w:rPr>
        <w:t>га остаться без мобильной связи. В</w:t>
      </w:r>
      <w:r w:rsidRPr="006F081C">
        <w:rPr>
          <w:sz w:val="28"/>
          <w:szCs w:val="28"/>
          <w:shd w:val="clear" w:color="auto" w:fill="FFFFFF"/>
        </w:rPr>
        <w:t xml:space="preserve"> статье </w:t>
      </w:r>
      <w:r>
        <w:rPr>
          <w:sz w:val="28"/>
          <w:szCs w:val="28"/>
          <w:shd w:val="clear" w:color="auto" w:fill="FFFFFF"/>
        </w:rPr>
        <w:t>автором</w:t>
      </w:r>
      <w:r w:rsidRPr="000E1C07">
        <w:rPr>
          <w:sz w:val="28"/>
          <w:szCs w:val="28"/>
        </w:rPr>
        <w:t xml:space="preserve"> </w:t>
      </w:r>
      <w:r>
        <w:rPr>
          <w:sz w:val="28"/>
          <w:szCs w:val="28"/>
        </w:rPr>
        <w:t>указывается</w:t>
      </w:r>
      <w:r w:rsidRPr="000E1C07">
        <w:rPr>
          <w:sz w:val="28"/>
          <w:szCs w:val="28"/>
        </w:rPr>
        <w:t xml:space="preserve">, </w:t>
      </w:r>
      <w:r>
        <w:rPr>
          <w:sz w:val="28"/>
          <w:szCs w:val="28"/>
        </w:rPr>
        <w:t xml:space="preserve">что </w:t>
      </w:r>
      <w:r w:rsidRPr="000E1C07">
        <w:rPr>
          <w:sz w:val="28"/>
          <w:szCs w:val="28"/>
        </w:rPr>
        <w:t xml:space="preserve">тревога обуславливается не столько страхом потерять, как отсутствием связи и обновлений новостей из социальных сетей. </w:t>
      </w:r>
      <w:r>
        <w:rPr>
          <w:sz w:val="28"/>
          <w:szCs w:val="28"/>
        </w:rPr>
        <w:t>В статье говорится, что у</w:t>
      </w:r>
      <w:r w:rsidRPr="000E1C07">
        <w:rPr>
          <w:sz w:val="28"/>
          <w:szCs w:val="28"/>
        </w:rPr>
        <w:t>ровень стресса при этом сравним со свадебными переживаниями или походом к стоматологу</w:t>
      </w:r>
      <w:r>
        <w:rPr>
          <w:sz w:val="28"/>
          <w:szCs w:val="28"/>
        </w:rPr>
        <w:t xml:space="preserve">: зависимость, тревога, </w:t>
      </w:r>
      <w:r w:rsidRPr="000E1C07">
        <w:rPr>
          <w:sz w:val="28"/>
          <w:szCs w:val="28"/>
        </w:rPr>
        <w:t xml:space="preserve">наличие сети и </w:t>
      </w:r>
      <w:r>
        <w:rPr>
          <w:sz w:val="28"/>
          <w:szCs w:val="28"/>
          <w:lang w:val="en-US"/>
        </w:rPr>
        <w:t>WI</w:t>
      </w:r>
      <w:r w:rsidRPr="00963D3A">
        <w:rPr>
          <w:sz w:val="28"/>
          <w:szCs w:val="28"/>
        </w:rPr>
        <w:t>-</w:t>
      </w:r>
      <w:r>
        <w:rPr>
          <w:sz w:val="28"/>
          <w:szCs w:val="28"/>
          <w:lang w:val="en-US"/>
        </w:rPr>
        <w:t>FI</w:t>
      </w:r>
      <w:r>
        <w:rPr>
          <w:sz w:val="28"/>
          <w:szCs w:val="28"/>
        </w:rPr>
        <w:t>, с</w:t>
      </w:r>
      <w:r w:rsidRPr="000E1C07">
        <w:rPr>
          <w:sz w:val="28"/>
          <w:szCs w:val="28"/>
        </w:rPr>
        <w:t>ильный стресс при недоступности гаджета, который сопровождается раздражительностью, а</w:t>
      </w:r>
      <w:r>
        <w:rPr>
          <w:sz w:val="28"/>
          <w:szCs w:val="28"/>
        </w:rPr>
        <w:t xml:space="preserve"> также физическими проявлениями: </w:t>
      </w:r>
      <w:r w:rsidRPr="000E1C07">
        <w:rPr>
          <w:sz w:val="28"/>
          <w:szCs w:val="28"/>
        </w:rPr>
        <w:t>потливостью, учащенным сердцебиением, нехваткой воздуха</w:t>
      </w:r>
      <w:r>
        <w:rPr>
          <w:sz w:val="28"/>
          <w:szCs w:val="28"/>
        </w:rPr>
        <w:t xml:space="preserve">. Постоянные отслеживания вызывают страх одиночества, страх изоляции от внешней среды. </w:t>
      </w:r>
      <w:r w:rsidRPr="000E1C07">
        <w:rPr>
          <w:sz w:val="28"/>
          <w:szCs w:val="28"/>
        </w:rPr>
        <w:t>Проверка уведомлений сразу после звукового оповещения независимо от те</w:t>
      </w:r>
      <w:r>
        <w:rPr>
          <w:sz w:val="28"/>
          <w:szCs w:val="28"/>
        </w:rPr>
        <w:t>кущего занятия, а</w:t>
      </w:r>
      <w:r w:rsidRPr="000E1C07">
        <w:rPr>
          <w:sz w:val="28"/>
          <w:szCs w:val="28"/>
        </w:rPr>
        <w:t xml:space="preserve"> также частая проверка устройства на наличие уведомлений и новостей.</w:t>
      </w:r>
      <w:r w:rsidRPr="00F049E8">
        <w:rPr>
          <w:sz w:val="28"/>
          <w:szCs w:val="28"/>
        </w:rPr>
        <w:t xml:space="preserve"> [</w:t>
      </w:r>
      <w:r>
        <w:rPr>
          <w:sz w:val="28"/>
          <w:szCs w:val="28"/>
        </w:rPr>
        <w:t>5</w:t>
      </w:r>
      <w:r w:rsidRPr="00F049E8">
        <w:rPr>
          <w:sz w:val="28"/>
          <w:szCs w:val="28"/>
        </w:rPr>
        <w:t xml:space="preserve">]. </w:t>
      </w:r>
    </w:p>
    <w:p w:rsidR="003E26F4" w:rsidRPr="00AE6615" w:rsidRDefault="003E26F4" w:rsidP="003E26F4">
      <w:pPr>
        <w:spacing w:line="360" w:lineRule="auto"/>
        <w:ind w:firstLine="708"/>
        <w:jc w:val="both"/>
        <w:rPr>
          <w:sz w:val="28"/>
          <w:szCs w:val="28"/>
        </w:rPr>
      </w:pPr>
      <w:r>
        <w:rPr>
          <w:sz w:val="28"/>
          <w:szCs w:val="28"/>
        </w:rPr>
        <w:t xml:space="preserve">Проведен эксперимент с тегом </w:t>
      </w:r>
      <w:r w:rsidRPr="00BD4D60">
        <w:rPr>
          <w:bCs/>
          <w:color w:val="333333"/>
          <w:sz w:val="28"/>
          <w:szCs w:val="28"/>
        </w:rPr>
        <w:t>Дисклеймер</w:t>
      </w:r>
      <w:r w:rsidRPr="00BD4D60">
        <w:rPr>
          <w:color w:val="333333"/>
          <w:sz w:val="28"/>
          <w:szCs w:val="28"/>
          <w:shd w:val="clear" w:color="auto" w:fill="FFFFFF"/>
        </w:rPr>
        <w:t xml:space="preserve"> </w:t>
      </w:r>
      <w:r w:rsidRPr="00BD4D60">
        <w:rPr>
          <w:i/>
          <w:color w:val="333333"/>
          <w:sz w:val="28"/>
          <w:szCs w:val="28"/>
          <w:shd w:val="clear" w:color="auto" w:fill="FFFFFF"/>
        </w:rPr>
        <w:t xml:space="preserve">(англ. </w:t>
      </w:r>
      <w:r w:rsidRPr="00BD4D60">
        <w:rPr>
          <w:bCs/>
          <w:i/>
          <w:color w:val="333333"/>
          <w:sz w:val="28"/>
          <w:szCs w:val="28"/>
        </w:rPr>
        <w:t>Disclaimer</w:t>
      </w:r>
      <w:r w:rsidRPr="00BD4D60">
        <w:rPr>
          <w:i/>
          <w:color w:val="333333"/>
          <w:sz w:val="28"/>
          <w:szCs w:val="28"/>
          <w:shd w:val="clear" w:color="auto" w:fill="FFFFFF"/>
        </w:rPr>
        <w:t>)</w:t>
      </w:r>
      <w:r w:rsidRPr="00BD4D60">
        <w:rPr>
          <w:color w:val="333333"/>
          <w:sz w:val="28"/>
          <w:szCs w:val="28"/>
          <w:shd w:val="clear" w:color="auto" w:fill="FFFFFF"/>
        </w:rPr>
        <w:t xml:space="preserve"> -</w:t>
      </w:r>
      <w:r>
        <w:rPr>
          <w:rFonts w:ascii="Arial" w:hAnsi="Arial" w:cs="Arial"/>
          <w:color w:val="333333"/>
          <w:sz w:val="20"/>
          <w:szCs w:val="20"/>
          <w:shd w:val="clear" w:color="auto" w:fill="FFFFFF"/>
        </w:rPr>
        <w:t xml:space="preserve"> </w:t>
      </w:r>
      <w:r w:rsidRPr="00BD4D60">
        <w:rPr>
          <w:sz w:val="28"/>
          <w:szCs w:val="28"/>
          <w:shd w:val="clear" w:color="auto" w:fill="FFFFFF"/>
        </w:rPr>
        <w:t>ненаправленное интервью</w:t>
      </w:r>
      <w:r>
        <w:rPr>
          <w:sz w:val="28"/>
          <w:szCs w:val="28"/>
          <w:shd w:val="clear" w:color="auto" w:fill="FFFFFF"/>
        </w:rPr>
        <w:t xml:space="preserve">, </w:t>
      </w:r>
      <w:r w:rsidRPr="00BD4D60">
        <w:rPr>
          <w:sz w:val="28"/>
          <w:szCs w:val="28"/>
          <w:shd w:val="clear" w:color="auto" w:fill="FFFFFF"/>
        </w:rPr>
        <w:t>при котором ведущая роль отдаётся респонденту</w:t>
      </w:r>
      <w:r>
        <w:rPr>
          <w:sz w:val="28"/>
          <w:szCs w:val="28"/>
          <w:shd w:val="clear" w:color="auto" w:fill="FFFFFF"/>
        </w:rPr>
        <w:t xml:space="preserve">. </w:t>
      </w:r>
      <w:r>
        <w:rPr>
          <w:sz w:val="28"/>
          <w:szCs w:val="28"/>
        </w:rPr>
        <w:t>В</w:t>
      </w:r>
      <w:r w:rsidRPr="00AE6615">
        <w:rPr>
          <w:sz w:val="28"/>
          <w:szCs w:val="28"/>
        </w:rPr>
        <w:t>идео-эксперимент</w:t>
      </w:r>
      <w:r>
        <w:rPr>
          <w:bCs/>
          <w:color w:val="333333"/>
          <w:sz w:val="28"/>
          <w:szCs w:val="28"/>
        </w:rPr>
        <w:t xml:space="preserve"> </w:t>
      </w:r>
      <w:r w:rsidRPr="00E94993">
        <w:rPr>
          <w:sz w:val="28"/>
          <w:szCs w:val="28"/>
        </w:rPr>
        <w:t>(видео для ютуба)</w:t>
      </w:r>
      <w:r w:rsidRPr="00AE6615">
        <w:rPr>
          <w:sz w:val="28"/>
          <w:szCs w:val="28"/>
        </w:rPr>
        <w:t xml:space="preserve"> </w:t>
      </w:r>
      <w:r>
        <w:rPr>
          <w:sz w:val="28"/>
          <w:szCs w:val="28"/>
        </w:rPr>
        <w:t xml:space="preserve">проведен </w:t>
      </w:r>
      <w:r w:rsidRPr="00AE6615">
        <w:rPr>
          <w:sz w:val="28"/>
          <w:szCs w:val="28"/>
        </w:rPr>
        <w:t>с активной молодежью</w:t>
      </w:r>
      <w:r>
        <w:rPr>
          <w:sz w:val="28"/>
          <w:szCs w:val="28"/>
        </w:rPr>
        <w:t xml:space="preserve"> города, чтобы </w:t>
      </w:r>
      <w:r w:rsidRPr="00AE6615">
        <w:rPr>
          <w:sz w:val="28"/>
          <w:szCs w:val="28"/>
        </w:rPr>
        <w:t>проверить, насколько они подвержены данной фобии.</w:t>
      </w:r>
      <w:r>
        <w:rPr>
          <w:sz w:val="28"/>
          <w:szCs w:val="28"/>
        </w:rPr>
        <w:t xml:space="preserve"> </w:t>
      </w:r>
      <w:r w:rsidRPr="00AE6615">
        <w:rPr>
          <w:sz w:val="28"/>
          <w:szCs w:val="28"/>
        </w:rPr>
        <w:br/>
        <w:t>Что из этого вышло,</w:t>
      </w:r>
      <w:r>
        <w:rPr>
          <w:sz w:val="28"/>
          <w:szCs w:val="28"/>
        </w:rPr>
        <w:t xml:space="preserve"> можно увидеть в ролике. [6]. </w:t>
      </w:r>
    </w:p>
    <w:p w:rsidR="003E26F4" w:rsidRDefault="003E26F4" w:rsidP="003E26F4">
      <w:pPr>
        <w:spacing w:line="360" w:lineRule="auto"/>
        <w:ind w:firstLine="709"/>
        <w:jc w:val="both"/>
        <w:rPr>
          <w:sz w:val="28"/>
          <w:szCs w:val="28"/>
        </w:rPr>
      </w:pPr>
      <w:r>
        <w:rPr>
          <w:sz w:val="28"/>
          <w:szCs w:val="28"/>
        </w:rPr>
        <w:t xml:space="preserve">Подростки в большинстве своем всегда имеют желание подражать известным личностям, информацию о которых получили из СМИ. Данный показатель может свидетельствовать о высокой степени влияния информации, получаемой из СМИ, на личность и досуг подростков. </w:t>
      </w:r>
    </w:p>
    <w:p w:rsidR="003E26F4" w:rsidRDefault="003E26F4" w:rsidP="003E26F4">
      <w:pPr>
        <w:spacing w:line="360" w:lineRule="auto"/>
        <w:ind w:firstLine="709"/>
        <w:jc w:val="both"/>
        <w:rPr>
          <w:sz w:val="28"/>
          <w:szCs w:val="28"/>
        </w:rPr>
        <w:sectPr w:rsidR="003E26F4" w:rsidSect="0093266E">
          <w:pgSz w:w="11906" w:h="16838"/>
          <w:pgMar w:top="1134" w:right="850" w:bottom="1134" w:left="1701" w:header="708" w:footer="708" w:gutter="0"/>
          <w:cols w:space="708"/>
          <w:titlePg/>
          <w:docGrid w:linePitch="360"/>
        </w:sectPr>
      </w:pPr>
      <w:r>
        <w:rPr>
          <w:sz w:val="28"/>
          <w:szCs w:val="28"/>
        </w:rPr>
        <w:t xml:space="preserve">Таким образом в процессе организации своего досуга с использованием средств массовой информации, подросток проявляет интерес, </w:t>
      </w:r>
      <w:r w:rsidRPr="00E50B61">
        <w:rPr>
          <w:sz w:val="28"/>
          <w:szCs w:val="28"/>
        </w:rPr>
        <w:t>испытывает познавательную потребность</w:t>
      </w:r>
      <w:r>
        <w:rPr>
          <w:sz w:val="28"/>
          <w:szCs w:val="28"/>
        </w:rPr>
        <w:t xml:space="preserve"> к информации, передаваемой через СМИ. </w:t>
      </w:r>
      <w:r w:rsidRPr="00E50B61">
        <w:rPr>
          <w:sz w:val="28"/>
          <w:szCs w:val="28"/>
        </w:rPr>
        <w:t>Удовлетворение интереса вызы</w:t>
      </w:r>
      <w:r>
        <w:rPr>
          <w:sz w:val="28"/>
          <w:szCs w:val="28"/>
        </w:rPr>
        <w:t>вает появление новых интересов,</w:t>
      </w:r>
    </w:p>
    <w:p w:rsidR="003E26F4" w:rsidRDefault="003E26F4" w:rsidP="003E26F4">
      <w:pPr>
        <w:spacing w:line="360" w:lineRule="auto"/>
        <w:jc w:val="both"/>
        <w:rPr>
          <w:sz w:val="28"/>
          <w:szCs w:val="28"/>
        </w:rPr>
      </w:pPr>
      <w:r w:rsidRPr="00E50B61">
        <w:rPr>
          <w:sz w:val="28"/>
          <w:szCs w:val="28"/>
        </w:rPr>
        <w:lastRenderedPageBreak/>
        <w:t>соответствующих более высокому уровню познавательной де</w:t>
      </w:r>
      <w:r w:rsidRPr="00E50B61">
        <w:rPr>
          <w:sz w:val="28"/>
          <w:szCs w:val="28"/>
        </w:rPr>
        <w:softHyphen/>
        <w:t>ятельности, что может привести к устойчивой лич</w:t>
      </w:r>
      <w:r w:rsidRPr="00E50B61">
        <w:rPr>
          <w:sz w:val="28"/>
          <w:szCs w:val="28"/>
        </w:rPr>
        <w:softHyphen/>
        <w:t>ностной потребно</w:t>
      </w:r>
      <w:r>
        <w:rPr>
          <w:sz w:val="28"/>
          <w:szCs w:val="28"/>
        </w:rPr>
        <w:t xml:space="preserve">сти в обращении к СМИ. В данных условиях с помощью СМИ </w:t>
      </w:r>
      <w:r w:rsidRPr="00BA54C0">
        <w:rPr>
          <w:sz w:val="28"/>
          <w:szCs w:val="28"/>
        </w:rPr>
        <w:t xml:space="preserve">можно сформировать у </w:t>
      </w:r>
      <w:r>
        <w:rPr>
          <w:sz w:val="28"/>
          <w:szCs w:val="28"/>
        </w:rPr>
        <w:t>подростков</w:t>
      </w:r>
      <w:r w:rsidRPr="00BA54C0">
        <w:rPr>
          <w:sz w:val="28"/>
          <w:szCs w:val="28"/>
        </w:rPr>
        <w:t xml:space="preserve"> определенные потребности и на их основе управлять интересом.</w:t>
      </w:r>
    </w:p>
    <w:p w:rsidR="003E26F4" w:rsidRDefault="003E26F4" w:rsidP="003E26F4">
      <w:pPr>
        <w:spacing w:line="360" w:lineRule="auto"/>
        <w:jc w:val="both"/>
        <w:rPr>
          <w:kern w:val="1"/>
          <w:sz w:val="28"/>
          <w:szCs w:val="28"/>
        </w:rPr>
      </w:pPr>
    </w:p>
    <w:p w:rsidR="003E26F4" w:rsidRPr="00D05BFC" w:rsidRDefault="003E26F4" w:rsidP="003E26F4">
      <w:pPr>
        <w:spacing w:line="360" w:lineRule="auto"/>
        <w:rPr>
          <w:b/>
          <w:kern w:val="1"/>
          <w:sz w:val="28"/>
          <w:szCs w:val="28"/>
        </w:rPr>
      </w:pPr>
      <w:r w:rsidRPr="00D05BFC">
        <w:rPr>
          <w:b/>
          <w:kern w:val="1"/>
          <w:sz w:val="28"/>
          <w:szCs w:val="28"/>
        </w:rPr>
        <w:t>Список используемой литературы:</w:t>
      </w:r>
    </w:p>
    <w:p w:rsidR="003E26F4" w:rsidRDefault="003E26F4" w:rsidP="003E26F4">
      <w:pPr>
        <w:pStyle w:val="a6"/>
        <w:numPr>
          <w:ilvl w:val="0"/>
          <w:numId w:val="2"/>
        </w:numPr>
        <w:tabs>
          <w:tab w:val="left" w:pos="142"/>
          <w:tab w:val="left" w:pos="284"/>
        </w:tabs>
        <w:spacing w:before="0" w:beforeAutospacing="0" w:after="0" w:afterAutospacing="0" w:line="360" w:lineRule="auto"/>
        <w:ind w:left="0" w:firstLine="0"/>
        <w:jc w:val="both"/>
        <w:rPr>
          <w:sz w:val="28"/>
          <w:szCs w:val="28"/>
        </w:rPr>
      </w:pPr>
      <w:r w:rsidRPr="00C71840">
        <w:rPr>
          <w:sz w:val="28"/>
          <w:szCs w:val="28"/>
        </w:rPr>
        <w:t>Гр</w:t>
      </w:r>
      <w:r>
        <w:rPr>
          <w:sz w:val="28"/>
          <w:szCs w:val="28"/>
        </w:rPr>
        <w:t>ушина А.А.</w:t>
      </w:r>
      <w:r w:rsidRPr="00C71840">
        <w:rPr>
          <w:sz w:val="28"/>
          <w:szCs w:val="28"/>
        </w:rPr>
        <w:t xml:space="preserve"> Влияние СМИ на личность подростка </w:t>
      </w:r>
      <w:r>
        <w:rPr>
          <w:sz w:val="28"/>
          <w:szCs w:val="28"/>
        </w:rPr>
        <w:t xml:space="preserve">/ А.А. Гришина, М.В. Данилова </w:t>
      </w:r>
      <w:r w:rsidRPr="00C71840">
        <w:rPr>
          <w:sz w:val="28"/>
          <w:szCs w:val="28"/>
        </w:rPr>
        <w:t xml:space="preserve">// Молодой ученый. </w:t>
      </w:r>
      <w:r>
        <w:rPr>
          <w:sz w:val="28"/>
          <w:szCs w:val="28"/>
        </w:rPr>
        <w:t xml:space="preserve">- </w:t>
      </w:r>
      <w:r w:rsidRPr="00C71840">
        <w:rPr>
          <w:sz w:val="28"/>
          <w:szCs w:val="28"/>
        </w:rPr>
        <w:t xml:space="preserve">2018. </w:t>
      </w:r>
      <w:r>
        <w:rPr>
          <w:sz w:val="28"/>
          <w:szCs w:val="28"/>
        </w:rPr>
        <w:t>-</w:t>
      </w:r>
      <w:r w:rsidRPr="00C71840">
        <w:rPr>
          <w:sz w:val="28"/>
          <w:szCs w:val="28"/>
        </w:rPr>
        <w:t xml:space="preserve"> №3. </w:t>
      </w:r>
      <w:r>
        <w:rPr>
          <w:sz w:val="28"/>
          <w:szCs w:val="28"/>
        </w:rPr>
        <w:t>-</w:t>
      </w:r>
      <w:r w:rsidRPr="00C71840">
        <w:rPr>
          <w:sz w:val="28"/>
          <w:szCs w:val="28"/>
        </w:rPr>
        <w:t xml:space="preserve"> С. 162-164.</w:t>
      </w:r>
    </w:p>
    <w:p w:rsidR="003E26F4" w:rsidRDefault="003E26F4" w:rsidP="003E26F4">
      <w:pPr>
        <w:pStyle w:val="a6"/>
        <w:numPr>
          <w:ilvl w:val="0"/>
          <w:numId w:val="2"/>
        </w:numPr>
        <w:tabs>
          <w:tab w:val="left" w:pos="142"/>
          <w:tab w:val="left" w:pos="284"/>
        </w:tabs>
        <w:spacing w:before="0" w:beforeAutospacing="0" w:after="0" w:afterAutospacing="0" w:line="360" w:lineRule="auto"/>
        <w:ind w:left="0" w:firstLine="0"/>
        <w:jc w:val="both"/>
        <w:rPr>
          <w:sz w:val="28"/>
          <w:szCs w:val="28"/>
        </w:rPr>
      </w:pPr>
      <w:r w:rsidRPr="00EB46AD">
        <w:rPr>
          <w:kern w:val="1"/>
          <w:sz w:val="28"/>
          <w:szCs w:val="28"/>
        </w:rPr>
        <w:t>Челышева И.В. Работа с молодежью: политика, управление и творческо-производственная деятельность на материале медиакультуры / И.В.Челышева, О.И. Ефремова, В.С. Шаповалова -  М.: МОО «Информация для всех», 2018. – 177 с.</w:t>
      </w:r>
    </w:p>
    <w:p w:rsidR="003E26F4" w:rsidRDefault="003E26F4" w:rsidP="003E26F4">
      <w:pPr>
        <w:pStyle w:val="a6"/>
        <w:numPr>
          <w:ilvl w:val="0"/>
          <w:numId w:val="2"/>
        </w:numPr>
        <w:tabs>
          <w:tab w:val="left" w:pos="142"/>
          <w:tab w:val="left" w:pos="284"/>
        </w:tabs>
        <w:spacing w:before="0" w:beforeAutospacing="0" w:after="0" w:afterAutospacing="0" w:line="360" w:lineRule="auto"/>
        <w:ind w:left="0" w:firstLine="0"/>
        <w:jc w:val="both"/>
        <w:rPr>
          <w:sz w:val="28"/>
          <w:szCs w:val="28"/>
        </w:rPr>
      </w:pPr>
      <w:r w:rsidRPr="00946711">
        <w:rPr>
          <w:sz w:val="28"/>
          <w:szCs w:val="28"/>
        </w:rPr>
        <w:t>Кузнецова Т. Смена культурной парадигмы: как она влияет на формирование личности</w:t>
      </w:r>
      <w:r>
        <w:rPr>
          <w:sz w:val="28"/>
          <w:szCs w:val="28"/>
        </w:rPr>
        <w:t xml:space="preserve"> подростка // Библиотечное дело, </w:t>
      </w:r>
      <w:r w:rsidRPr="00946711">
        <w:rPr>
          <w:sz w:val="28"/>
          <w:szCs w:val="28"/>
        </w:rPr>
        <w:t>2008.</w:t>
      </w:r>
      <w:r>
        <w:rPr>
          <w:sz w:val="28"/>
          <w:szCs w:val="28"/>
        </w:rPr>
        <w:t xml:space="preserve"> </w:t>
      </w:r>
      <w:r w:rsidRPr="00946711">
        <w:rPr>
          <w:sz w:val="28"/>
          <w:szCs w:val="28"/>
        </w:rPr>
        <w:t>- №5. - С</w:t>
      </w:r>
      <w:r>
        <w:rPr>
          <w:sz w:val="28"/>
          <w:szCs w:val="28"/>
        </w:rPr>
        <w:t>. 13-16</w:t>
      </w:r>
    </w:p>
    <w:p w:rsidR="003E26F4" w:rsidRPr="00946711" w:rsidRDefault="003E26F4" w:rsidP="003E26F4">
      <w:pPr>
        <w:pStyle w:val="a6"/>
        <w:numPr>
          <w:ilvl w:val="0"/>
          <w:numId w:val="2"/>
        </w:numPr>
        <w:tabs>
          <w:tab w:val="left" w:pos="142"/>
          <w:tab w:val="left" w:pos="284"/>
        </w:tabs>
        <w:spacing w:before="0" w:beforeAutospacing="0" w:after="0" w:afterAutospacing="0" w:line="360" w:lineRule="auto"/>
        <w:ind w:left="0" w:firstLine="0"/>
        <w:jc w:val="both"/>
        <w:rPr>
          <w:sz w:val="28"/>
          <w:szCs w:val="28"/>
        </w:rPr>
      </w:pPr>
      <w:r w:rsidRPr="006F081C">
        <w:rPr>
          <w:sz w:val="28"/>
          <w:szCs w:val="28"/>
        </w:rPr>
        <w:t>Чернобровкина П.В. Влияние СМИ на формирования личности подростка // Научное сообщество студентов XXI столетия. ГУМАНИТА</w:t>
      </w:r>
      <w:r>
        <w:rPr>
          <w:sz w:val="28"/>
          <w:szCs w:val="28"/>
        </w:rPr>
        <w:t>РНЫЕ НАУКИ: сб. ст. по мат. XL Международной студенческой</w:t>
      </w:r>
      <w:r w:rsidRPr="006F081C">
        <w:rPr>
          <w:sz w:val="28"/>
          <w:szCs w:val="28"/>
        </w:rPr>
        <w:t xml:space="preserve"> науч</w:t>
      </w:r>
      <w:r>
        <w:rPr>
          <w:sz w:val="28"/>
          <w:szCs w:val="28"/>
        </w:rPr>
        <w:t xml:space="preserve">но-практической конференции № 3(40). [Электронный ресурс]. </w:t>
      </w:r>
      <w:r>
        <w:rPr>
          <w:bCs/>
          <w:sz w:val="28"/>
          <w:szCs w:val="28"/>
          <w:shd w:val="clear" w:color="auto" w:fill="FFFFFF"/>
        </w:rPr>
        <w:t xml:space="preserve">Режим доступа: </w:t>
      </w:r>
      <w:r w:rsidRPr="006F081C">
        <w:rPr>
          <w:sz w:val="28"/>
          <w:szCs w:val="28"/>
        </w:rPr>
        <w:t>URL: https://sibac.info/archive/guman/3(40).pdf (дата обращения: 19.03.2020)</w:t>
      </w:r>
    </w:p>
    <w:p w:rsidR="003E26F4" w:rsidRPr="00A5470D" w:rsidRDefault="003E26F4" w:rsidP="003E26F4">
      <w:pPr>
        <w:pStyle w:val="a6"/>
        <w:numPr>
          <w:ilvl w:val="0"/>
          <w:numId w:val="2"/>
        </w:numPr>
        <w:tabs>
          <w:tab w:val="left" w:pos="142"/>
          <w:tab w:val="left" w:pos="284"/>
        </w:tabs>
        <w:spacing w:before="0" w:beforeAutospacing="0" w:after="0" w:afterAutospacing="0" w:line="360" w:lineRule="auto"/>
        <w:ind w:left="0" w:firstLine="0"/>
        <w:jc w:val="both"/>
        <w:rPr>
          <w:sz w:val="28"/>
          <w:szCs w:val="28"/>
        </w:rPr>
      </w:pPr>
      <w:r w:rsidRPr="00A5470D">
        <w:rPr>
          <w:sz w:val="28"/>
          <w:szCs w:val="28"/>
          <w:shd w:val="clear" w:color="auto" w:fill="FFFFFF"/>
        </w:rPr>
        <w:t>© СТРАХИ и ФОБИИ 2020.</w:t>
      </w:r>
      <w:r w:rsidRPr="00A5470D">
        <w:rPr>
          <w:b/>
          <w:bCs/>
          <w:sz w:val="28"/>
          <w:szCs w:val="28"/>
          <w:shd w:val="clear" w:color="auto" w:fill="FFFFFF"/>
        </w:rPr>
        <w:t xml:space="preserve"> </w:t>
      </w:r>
      <w:r>
        <w:rPr>
          <w:sz w:val="28"/>
          <w:szCs w:val="28"/>
        </w:rPr>
        <w:t xml:space="preserve">[Электронный ресурс]. </w:t>
      </w:r>
      <w:r w:rsidRPr="00A5470D">
        <w:rPr>
          <w:bCs/>
          <w:sz w:val="28"/>
          <w:szCs w:val="28"/>
          <w:shd w:val="clear" w:color="auto" w:fill="FFFFFF"/>
        </w:rPr>
        <w:t xml:space="preserve">«Виды фобии. Как с ними справиться». </w:t>
      </w:r>
      <w:r>
        <w:rPr>
          <w:bCs/>
          <w:sz w:val="28"/>
          <w:szCs w:val="28"/>
          <w:shd w:val="clear" w:color="auto" w:fill="FFFFFF"/>
        </w:rPr>
        <w:t xml:space="preserve">Режим доступа: </w:t>
      </w:r>
      <w:r w:rsidRPr="00A5470D">
        <w:rPr>
          <w:sz w:val="28"/>
          <w:szCs w:val="28"/>
        </w:rPr>
        <w:t>URL: </w:t>
      </w:r>
      <w:hyperlink r:id="rId35" w:history="1">
        <w:r w:rsidRPr="00A5470D">
          <w:rPr>
            <w:rStyle w:val="a7"/>
            <w:bCs/>
            <w:sz w:val="28"/>
            <w:szCs w:val="28"/>
            <w:shd w:val="clear" w:color="auto" w:fill="FFFFFF"/>
          </w:rPr>
          <w:t>https://strahifobii.ru/</w:t>
        </w:r>
      </w:hyperlink>
      <w:r w:rsidRPr="00A5470D">
        <w:rPr>
          <w:bCs/>
          <w:sz w:val="28"/>
          <w:szCs w:val="28"/>
          <w:shd w:val="clear" w:color="auto" w:fill="FFFFFF"/>
        </w:rPr>
        <w:t xml:space="preserve"> (дата обращения: 19.03.2020) </w:t>
      </w:r>
    </w:p>
    <w:p w:rsidR="003E26F4" w:rsidRPr="00AA63FB" w:rsidRDefault="003E26F4" w:rsidP="003E26F4">
      <w:pPr>
        <w:pStyle w:val="a6"/>
        <w:numPr>
          <w:ilvl w:val="0"/>
          <w:numId w:val="2"/>
        </w:numPr>
        <w:tabs>
          <w:tab w:val="left" w:pos="142"/>
          <w:tab w:val="left" w:pos="284"/>
        </w:tabs>
        <w:spacing w:before="0" w:beforeAutospacing="0" w:after="0" w:afterAutospacing="0" w:line="360" w:lineRule="auto"/>
        <w:ind w:left="0" w:firstLine="0"/>
        <w:jc w:val="both"/>
        <w:rPr>
          <w:sz w:val="28"/>
          <w:szCs w:val="28"/>
        </w:rPr>
      </w:pPr>
      <w:r>
        <w:rPr>
          <w:kern w:val="1"/>
          <w:sz w:val="28"/>
          <w:szCs w:val="28"/>
        </w:rPr>
        <w:t xml:space="preserve">Молодежь Геленджика. </w:t>
      </w:r>
      <w:r>
        <w:rPr>
          <w:sz w:val="28"/>
          <w:szCs w:val="28"/>
        </w:rPr>
        <w:t>[Электронный ресурс].</w:t>
      </w:r>
      <w:r>
        <w:rPr>
          <w:kern w:val="1"/>
          <w:sz w:val="28"/>
          <w:szCs w:val="28"/>
        </w:rPr>
        <w:t xml:space="preserve"> </w:t>
      </w:r>
      <w:r>
        <w:rPr>
          <w:kern w:val="1"/>
          <w:sz w:val="28"/>
          <w:szCs w:val="28"/>
          <w:lang w:val="en-US"/>
        </w:rPr>
        <w:t>I</w:t>
      </w:r>
      <w:r>
        <w:rPr>
          <w:kern w:val="1"/>
          <w:sz w:val="28"/>
          <w:szCs w:val="28"/>
        </w:rPr>
        <w:t xml:space="preserve">nstagram </w:t>
      </w:r>
      <w:r w:rsidRPr="00AA63FB">
        <w:rPr>
          <w:kern w:val="1"/>
          <w:sz w:val="28"/>
          <w:szCs w:val="28"/>
        </w:rPr>
        <w:t>@kcsom_puls</w:t>
      </w:r>
      <w:r>
        <w:rPr>
          <w:kern w:val="1"/>
          <w:sz w:val="28"/>
          <w:szCs w:val="28"/>
        </w:rPr>
        <w:t xml:space="preserve">. </w:t>
      </w:r>
      <w:r w:rsidRPr="00AA63FB">
        <w:rPr>
          <w:kern w:val="1"/>
          <w:sz w:val="28"/>
          <w:szCs w:val="28"/>
        </w:rPr>
        <w:t>Молодежный центр «Пульс». г. Геленджик. Номофобия и молодежь.</w:t>
      </w:r>
      <w:r w:rsidRPr="008242E9">
        <w:rPr>
          <w:rStyle w:val="watch-title"/>
          <w:rFonts w:ascii="Calibri" w:hAnsi="Calibri"/>
          <w:kern w:val="36"/>
          <w:sz w:val="30"/>
          <w:szCs w:val="30"/>
        </w:rPr>
        <w:t xml:space="preserve"> </w:t>
      </w:r>
      <w:r>
        <w:rPr>
          <w:bCs/>
          <w:sz w:val="28"/>
          <w:szCs w:val="28"/>
          <w:shd w:val="clear" w:color="auto" w:fill="FFFFFF"/>
        </w:rPr>
        <w:t xml:space="preserve">«Без телефона». Режим доступа: </w:t>
      </w:r>
      <w:hyperlink r:id="rId36" w:tgtFrame="_blank" w:history="1">
        <w:r w:rsidRPr="00AA63FB">
          <w:rPr>
            <w:rStyle w:val="a7"/>
            <w:b/>
            <w:bCs/>
          </w:rPr>
          <w:t>youtu.be/WOpOwe1Sinw</w:t>
        </w:r>
      </w:hyperlink>
      <w:r>
        <w:t xml:space="preserve">. </w:t>
      </w:r>
      <w:r w:rsidRPr="00AA63FB">
        <w:rPr>
          <w:kern w:val="1"/>
          <w:sz w:val="28"/>
          <w:szCs w:val="28"/>
        </w:rPr>
        <w:t>(Опубликовано: 19.03.2020)</w:t>
      </w:r>
      <w:r w:rsidRPr="008242E9">
        <w:rPr>
          <w:rStyle w:val="ae"/>
          <w:rFonts w:ascii="Calibri" w:hAnsi="Calibri"/>
          <w:color w:val="333333"/>
          <w:sz w:val="18"/>
          <w:szCs w:val="18"/>
        </w:rPr>
        <w:t>.</w:t>
      </w:r>
      <w:r>
        <w:rPr>
          <w:rStyle w:val="ae"/>
          <w:rFonts w:ascii="Calibri" w:hAnsi="Calibri"/>
          <w:color w:val="333333"/>
          <w:sz w:val="18"/>
          <w:szCs w:val="18"/>
        </w:rPr>
        <w:t xml:space="preserve"> </w:t>
      </w:r>
      <w:r>
        <w:rPr>
          <w:rStyle w:val="ae"/>
          <w:sz w:val="28"/>
          <w:szCs w:val="28"/>
        </w:rPr>
        <w:t>/</w:t>
      </w:r>
      <w:hyperlink r:id="rId37" w:tgtFrame="_blank" w:history="1">
        <w:r w:rsidRPr="00AA63FB">
          <w:rPr>
            <w:rStyle w:val="a7"/>
            <w:rFonts w:ascii="Arial" w:hAnsi="Arial" w:cs="Arial"/>
            <w:color w:val="005BD1"/>
            <w:sz w:val="23"/>
            <w:szCs w:val="23"/>
          </w:rPr>
          <w:t>https://www.instagram.co</w:t>
        </w:r>
        <w:r w:rsidRPr="00AA63FB">
          <w:rPr>
            <w:rStyle w:val="a7"/>
            <w:rFonts w:ascii="Arial" w:hAnsi="Arial" w:cs="Arial"/>
            <w:color w:val="005BD1"/>
            <w:sz w:val="23"/>
            <w:szCs w:val="23"/>
          </w:rPr>
          <w:t>m</w:t>
        </w:r>
        <w:r w:rsidRPr="00AA63FB">
          <w:rPr>
            <w:rStyle w:val="a7"/>
            <w:rFonts w:ascii="Arial" w:hAnsi="Arial" w:cs="Arial"/>
            <w:color w:val="005BD1"/>
            <w:sz w:val="23"/>
            <w:szCs w:val="23"/>
          </w:rPr>
          <w:t>/tv/B96UxwOKQjF/?igshid=11snmhiguf653</w:t>
        </w:r>
      </w:hyperlink>
      <w:r>
        <w:t xml:space="preserve">/ </w:t>
      </w:r>
    </w:p>
    <w:p w:rsidR="003E26F4" w:rsidRPr="00A5470D" w:rsidRDefault="003E26F4" w:rsidP="003E26F4">
      <w:pPr>
        <w:pStyle w:val="a6"/>
        <w:tabs>
          <w:tab w:val="left" w:pos="142"/>
          <w:tab w:val="left" w:pos="284"/>
        </w:tabs>
        <w:spacing w:before="0" w:beforeAutospacing="0" w:after="0" w:afterAutospacing="0" w:line="360" w:lineRule="auto"/>
        <w:jc w:val="both"/>
        <w:rPr>
          <w:sz w:val="28"/>
          <w:szCs w:val="28"/>
        </w:rPr>
      </w:pPr>
      <w:hyperlink r:id="rId38" w:history="1">
        <w:r>
          <w:rPr>
            <w:rStyle w:val="a7"/>
          </w:rPr>
          <w:t>#номофобия</w:t>
        </w:r>
      </w:hyperlink>
      <w:r>
        <w:t xml:space="preserve"> </w:t>
      </w:r>
      <w:hyperlink r:id="rId39" w:history="1">
        <w:r>
          <w:rPr>
            <w:rStyle w:val="a7"/>
          </w:rPr>
          <w:t>#вкадре</w:t>
        </w:r>
      </w:hyperlink>
      <w:r>
        <w:t xml:space="preserve"> </w:t>
      </w:r>
      <w:hyperlink r:id="rId40" w:history="1">
        <w:r>
          <w:rPr>
            <w:rStyle w:val="a7"/>
          </w:rPr>
          <w:t>#молодежь</w:t>
        </w:r>
      </w:hyperlink>
      <w:r>
        <w:rPr>
          <w:rStyle w:val="ae"/>
          <w:sz w:val="28"/>
          <w:szCs w:val="28"/>
        </w:rPr>
        <w:t xml:space="preserve">  </w:t>
      </w:r>
      <w:r w:rsidRPr="00A5470D">
        <w:rPr>
          <w:bCs/>
          <w:sz w:val="28"/>
          <w:szCs w:val="28"/>
          <w:shd w:val="clear" w:color="auto" w:fill="FFFFFF"/>
        </w:rPr>
        <w:t>(дата обращения: 19.03.2020)</w:t>
      </w:r>
      <w:r>
        <w:rPr>
          <w:bCs/>
          <w:sz w:val="28"/>
          <w:szCs w:val="28"/>
          <w:shd w:val="clear" w:color="auto" w:fill="FFFFFF"/>
        </w:rPr>
        <w:t xml:space="preserve">. </w:t>
      </w:r>
    </w:p>
    <w:p w:rsidR="00B15103" w:rsidRPr="009577C0" w:rsidRDefault="00B15103" w:rsidP="00B15103">
      <w:pPr>
        <w:spacing w:line="360" w:lineRule="auto"/>
        <w:ind w:firstLine="709"/>
        <w:jc w:val="center"/>
        <w:rPr>
          <w:kern w:val="1"/>
          <w:sz w:val="28"/>
          <w:szCs w:val="28"/>
        </w:rPr>
      </w:pPr>
    </w:p>
    <w:p w:rsidR="005826B6" w:rsidRDefault="005826B6"/>
    <w:sectPr w:rsidR="005826B6" w:rsidSect="0093266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AE1" w:rsidRDefault="00C67AE1">
      <w:r>
        <w:separator/>
      </w:r>
    </w:p>
  </w:endnote>
  <w:endnote w:type="continuationSeparator" w:id="0">
    <w:p w:rsidR="00C67AE1" w:rsidRDefault="00C6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AE1" w:rsidRDefault="00C67AE1">
      <w:r>
        <w:separator/>
      </w:r>
    </w:p>
  </w:footnote>
  <w:footnote w:type="continuationSeparator" w:id="0">
    <w:p w:rsidR="00C67AE1" w:rsidRDefault="00C67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9A" w:rsidRDefault="00FD1D9A" w:rsidP="002379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1D9A" w:rsidRDefault="00FD1D9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9A" w:rsidRDefault="00FD1D9A" w:rsidP="002379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3BC0">
      <w:rPr>
        <w:rStyle w:val="a5"/>
        <w:noProof/>
      </w:rPr>
      <w:t>5</w:t>
    </w:r>
    <w:r>
      <w:rPr>
        <w:rStyle w:val="a5"/>
      </w:rPr>
      <w:fldChar w:fldCharType="end"/>
    </w:r>
  </w:p>
  <w:p w:rsidR="00FD1D9A" w:rsidRDefault="00FD1D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6AF"/>
    <w:multiLevelType w:val="hybridMultilevel"/>
    <w:tmpl w:val="EB9E9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620278"/>
    <w:multiLevelType w:val="hybridMultilevel"/>
    <w:tmpl w:val="37A07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B6"/>
    <w:rsid w:val="000017C7"/>
    <w:rsid w:val="000065FE"/>
    <w:rsid w:val="00007F70"/>
    <w:rsid w:val="00033471"/>
    <w:rsid w:val="00035B91"/>
    <w:rsid w:val="0003676B"/>
    <w:rsid w:val="0004332F"/>
    <w:rsid w:val="00056D9A"/>
    <w:rsid w:val="000835E5"/>
    <w:rsid w:val="00085346"/>
    <w:rsid w:val="000918CF"/>
    <w:rsid w:val="00092B5E"/>
    <w:rsid w:val="000A0FE1"/>
    <w:rsid w:val="000D046E"/>
    <w:rsid w:val="000F4128"/>
    <w:rsid w:val="000F682D"/>
    <w:rsid w:val="0011466E"/>
    <w:rsid w:val="001279DA"/>
    <w:rsid w:val="00134F72"/>
    <w:rsid w:val="001352DE"/>
    <w:rsid w:val="00137FFA"/>
    <w:rsid w:val="0014108C"/>
    <w:rsid w:val="0014515D"/>
    <w:rsid w:val="00145415"/>
    <w:rsid w:val="00151A26"/>
    <w:rsid w:val="0015511F"/>
    <w:rsid w:val="00166577"/>
    <w:rsid w:val="00167451"/>
    <w:rsid w:val="00174460"/>
    <w:rsid w:val="001A3E1B"/>
    <w:rsid w:val="001B14CF"/>
    <w:rsid w:val="001C63D9"/>
    <w:rsid w:val="001D5269"/>
    <w:rsid w:val="00212518"/>
    <w:rsid w:val="0021477D"/>
    <w:rsid w:val="00215AAC"/>
    <w:rsid w:val="00226A9F"/>
    <w:rsid w:val="00237910"/>
    <w:rsid w:val="00253C73"/>
    <w:rsid w:val="00296ACF"/>
    <w:rsid w:val="002A19B6"/>
    <w:rsid w:val="002A3FE8"/>
    <w:rsid w:val="002B256C"/>
    <w:rsid w:val="002E0D27"/>
    <w:rsid w:val="002E3736"/>
    <w:rsid w:val="002E4C9E"/>
    <w:rsid w:val="002F7FFD"/>
    <w:rsid w:val="00304010"/>
    <w:rsid w:val="00313FEF"/>
    <w:rsid w:val="00326E62"/>
    <w:rsid w:val="0034341C"/>
    <w:rsid w:val="00352EA0"/>
    <w:rsid w:val="00355A13"/>
    <w:rsid w:val="00384257"/>
    <w:rsid w:val="003942B7"/>
    <w:rsid w:val="003B1B2F"/>
    <w:rsid w:val="003D1CF9"/>
    <w:rsid w:val="003D4B79"/>
    <w:rsid w:val="003D4FDD"/>
    <w:rsid w:val="003D6D53"/>
    <w:rsid w:val="003E26F4"/>
    <w:rsid w:val="003E48E0"/>
    <w:rsid w:val="003F3865"/>
    <w:rsid w:val="003F5C91"/>
    <w:rsid w:val="004004F2"/>
    <w:rsid w:val="00413BC0"/>
    <w:rsid w:val="00420077"/>
    <w:rsid w:val="0043308F"/>
    <w:rsid w:val="00436151"/>
    <w:rsid w:val="00437737"/>
    <w:rsid w:val="004423A8"/>
    <w:rsid w:val="00446565"/>
    <w:rsid w:val="004530FB"/>
    <w:rsid w:val="00467E8F"/>
    <w:rsid w:val="00483A56"/>
    <w:rsid w:val="004B576E"/>
    <w:rsid w:val="004C7DB3"/>
    <w:rsid w:val="004D392B"/>
    <w:rsid w:val="004F73A2"/>
    <w:rsid w:val="0051193D"/>
    <w:rsid w:val="005143FB"/>
    <w:rsid w:val="005149D8"/>
    <w:rsid w:val="00521D52"/>
    <w:rsid w:val="00533B0B"/>
    <w:rsid w:val="00542522"/>
    <w:rsid w:val="0054522F"/>
    <w:rsid w:val="00575CB5"/>
    <w:rsid w:val="005774AB"/>
    <w:rsid w:val="005826B6"/>
    <w:rsid w:val="00585CE2"/>
    <w:rsid w:val="00596244"/>
    <w:rsid w:val="005A15E2"/>
    <w:rsid w:val="005A4DD0"/>
    <w:rsid w:val="005B16C8"/>
    <w:rsid w:val="005B72CA"/>
    <w:rsid w:val="005C5A8C"/>
    <w:rsid w:val="005D0F4B"/>
    <w:rsid w:val="005D1BFD"/>
    <w:rsid w:val="005E5CB9"/>
    <w:rsid w:val="0061623A"/>
    <w:rsid w:val="006166E3"/>
    <w:rsid w:val="0062000B"/>
    <w:rsid w:val="00635310"/>
    <w:rsid w:val="00651A3C"/>
    <w:rsid w:val="00677325"/>
    <w:rsid w:val="006777D1"/>
    <w:rsid w:val="00682AAD"/>
    <w:rsid w:val="006916D4"/>
    <w:rsid w:val="006B0588"/>
    <w:rsid w:val="006C2B68"/>
    <w:rsid w:val="006D011A"/>
    <w:rsid w:val="006D0C15"/>
    <w:rsid w:val="006D13FF"/>
    <w:rsid w:val="006E4746"/>
    <w:rsid w:val="00703718"/>
    <w:rsid w:val="00712471"/>
    <w:rsid w:val="007216F8"/>
    <w:rsid w:val="007935B3"/>
    <w:rsid w:val="007A4529"/>
    <w:rsid w:val="007A5E11"/>
    <w:rsid w:val="007E7598"/>
    <w:rsid w:val="007F3804"/>
    <w:rsid w:val="007F7BBD"/>
    <w:rsid w:val="00801839"/>
    <w:rsid w:val="00802937"/>
    <w:rsid w:val="00803281"/>
    <w:rsid w:val="00806DFE"/>
    <w:rsid w:val="008075A7"/>
    <w:rsid w:val="00822D85"/>
    <w:rsid w:val="00822E16"/>
    <w:rsid w:val="00846407"/>
    <w:rsid w:val="00853FB4"/>
    <w:rsid w:val="00861ACE"/>
    <w:rsid w:val="00865731"/>
    <w:rsid w:val="00872867"/>
    <w:rsid w:val="008A08F1"/>
    <w:rsid w:val="008A1A72"/>
    <w:rsid w:val="008C6B74"/>
    <w:rsid w:val="008D606E"/>
    <w:rsid w:val="008F1903"/>
    <w:rsid w:val="008F5ED9"/>
    <w:rsid w:val="0090578C"/>
    <w:rsid w:val="00910940"/>
    <w:rsid w:val="00910BF4"/>
    <w:rsid w:val="00914178"/>
    <w:rsid w:val="00920C80"/>
    <w:rsid w:val="00924B82"/>
    <w:rsid w:val="0093266E"/>
    <w:rsid w:val="00942A1F"/>
    <w:rsid w:val="00946E39"/>
    <w:rsid w:val="00954A98"/>
    <w:rsid w:val="009577C0"/>
    <w:rsid w:val="00992C92"/>
    <w:rsid w:val="009A1323"/>
    <w:rsid w:val="009A7ABC"/>
    <w:rsid w:val="009B2EDA"/>
    <w:rsid w:val="009B3FFF"/>
    <w:rsid w:val="009B7D57"/>
    <w:rsid w:val="009C3DD0"/>
    <w:rsid w:val="009C55B2"/>
    <w:rsid w:val="009D48BB"/>
    <w:rsid w:val="009F7B6C"/>
    <w:rsid w:val="00A04D56"/>
    <w:rsid w:val="00A06B0A"/>
    <w:rsid w:val="00A37434"/>
    <w:rsid w:val="00A41262"/>
    <w:rsid w:val="00A60C91"/>
    <w:rsid w:val="00A66454"/>
    <w:rsid w:val="00A710CE"/>
    <w:rsid w:val="00A725B5"/>
    <w:rsid w:val="00A72693"/>
    <w:rsid w:val="00A90D54"/>
    <w:rsid w:val="00A9795B"/>
    <w:rsid w:val="00AB6CFD"/>
    <w:rsid w:val="00AC1994"/>
    <w:rsid w:val="00AE09EA"/>
    <w:rsid w:val="00AE21D0"/>
    <w:rsid w:val="00AF40B0"/>
    <w:rsid w:val="00AF5F34"/>
    <w:rsid w:val="00B03BAE"/>
    <w:rsid w:val="00B054B8"/>
    <w:rsid w:val="00B11F03"/>
    <w:rsid w:val="00B12E7A"/>
    <w:rsid w:val="00B15103"/>
    <w:rsid w:val="00B36748"/>
    <w:rsid w:val="00B45EF0"/>
    <w:rsid w:val="00B471B9"/>
    <w:rsid w:val="00B52351"/>
    <w:rsid w:val="00B61A4B"/>
    <w:rsid w:val="00B6526E"/>
    <w:rsid w:val="00B718D5"/>
    <w:rsid w:val="00B8096E"/>
    <w:rsid w:val="00B82059"/>
    <w:rsid w:val="00B97AA5"/>
    <w:rsid w:val="00BA6FF4"/>
    <w:rsid w:val="00BC14A9"/>
    <w:rsid w:val="00BE7FE9"/>
    <w:rsid w:val="00BF4367"/>
    <w:rsid w:val="00C050B0"/>
    <w:rsid w:val="00C06DE2"/>
    <w:rsid w:val="00C115CF"/>
    <w:rsid w:val="00C15BE3"/>
    <w:rsid w:val="00C17056"/>
    <w:rsid w:val="00C17387"/>
    <w:rsid w:val="00C323F6"/>
    <w:rsid w:val="00C51229"/>
    <w:rsid w:val="00C67AE1"/>
    <w:rsid w:val="00C70E4D"/>
    <w:rsid w:val="00C85017"/>
    <w:rsid w:val="00C87751"/>
    <w:rsid w:val="00C93078"/>
    <w:rsid w:val="00C93378"/>
    <w:rsid w:val="00CB5D74"/>
    <w:rsid w:val="00CC14DC"/>
    <w:rsid w:val="00CC3D45"/>
    <w:rsid w:val="00CC4F89"/>
    <w:rsid w:val="00CC7F22"/>
    <w:rsid w:val="00CF58A8"/>
    <w:rsid w:val="00D05175"/>
    <w:rsid w:val="00D174BF"/>
    <w:rsid w:val="00D216D6"/>
    <w:rsid w:val="00D2709D"/>
    <w:rsid w:val="00D338E6"/>
    <w:rsid w:val="00D35747"/>
    <w:rsid w:val="00D70540"/>
    <w:rsid w:val="00D75743"/>
    <w:rsid w:val="00D817B8"/>
    <w:rsid w:val="00D90B05"/>
    <w:rsid w:val="00D95116"/>
    <w:rsid w:val="00DB0A02"/>
    <w:rsid w:val="00DB7E11"/>
    <w:rsid w:val="00DC1E38"/>
    <w:rsid w:val="00DD45DC"/>
    <w:rsid w:val="00DD5C14"/>
    <w:rsid w:val="00DE22B1"/>
    <w:rsid w:val="00DF54A7"/>
    <w:rsid w:val="00E147B6"/>
    <w:rsid w:val="00E20004"/>
    <w:rsid w:val="00E22B05"/>
    <w:rsid w:val="00E248A5"/>
    <w:rsid w:val="00E25A40"/>
    <w:rsid w:val="00E25C92"/>
    <w:rsid w:val="00E32C9D"/>
    <w:rsid w:val="00E363D4"/>
    <w:rsid w:val="00E54DCB"/>
    <w:rsid w:val="00E6641C"/>
    <w:rsid w:val="00E85745"/>
    <w:rsid w:val="00E96A2C"/>
    <w:rsid w:val="00EB3011"/>
    <w:rsid w:val="00EC0509"/>
    <w:rsid w:val="00EC70D4"/>
    <w:rsid w:val="00EF7AD9"/>
    <w:rsid w:val="00F03253"/>
    <w:rsid w:val="00F0390B"/>
    <w:rsid w:val="00F04283"/>
    <w:rsid w:val="00F26756"/>
    <w:rsid w:val="00F3496E"/>
    <w:rsid w:val="00F363CC"/>
    <w:rsid w:val="00F467B1"/>
    <w:rsid w:val="00F55263"/>
    <w:rsid w:val="00F64252"/>
    <w:rsid w:val="00F65FD9"/>
    <w:rsid w:val="00F76631"/>
    <w:rsid w:val="00F76894"/>
    <w:rsid w:val="00F77692"/>
    <w:rsid w:val="00F77D52"/>
    <w:rsid w:val="00F77E52"/>
    <w:rsid w:val="00F929F9"/>
    <w:rsid w:val="00FC4F0F"/>
    <w:rsid w:val="00FD1D9A"/>
    <w:rsid w:val="00FF0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5826B6"/>
    <w:pPr>
      <w:tabs>
        <w:tab w:val="center" w:pos="4677"/>
        <w:tab w:val="right" w:pos="9355"/>
      </w:tabs>
    </w:pPr>
    <w:rPr>
      <w:lang w:val="x-none" w:eastAsia="x-none"/>
    </w:rPr>
  </w:style>
  <w:style w:type="character" w:styleId="a5">
    <w:name w:val="page number"/>
    <w:basedOn w:val="a0"/>
    <w:rsid w:val="005826B6"/>
  </w:style>
  <w:style w:type="paragraph" w:styleId="a6">
    <w:name w:val="Normal (Web)"/>
    <w:basedOn w:val="a"/>
    <w:uiPriority w:val="99"/>
    <w:rsid w:val="00B12E7A"/>
    <w:pPr>
      <w:spacing w:before="100" w:beforeAutospacing="1" w:after="100" w:afterAutospacing="1"/>
    </w:pPr>
  </w:style>
  <w:style w:type="character" w:styleId="a7">
    <w:name w:val="Hyperlink"/>
    <w:rsid w:val="00326E62"/>
    <w:rPr>
      <w:color w:val="0000FF"/>
      <w:u w:val="single"/>
    </w:rPr>
  </w:style>
  <w:style w:type="paragraph" w:customStyle="1" w:styleId="NoSpacing">
    <w:name w:val="No Spacing"/>
    <w:rsid w:val="00C87751"/>
    <w:rPr>
      <w:rFonts w:ascii="Calibri" w:eastAsia="Calibri" w:hAnsi="Calibri"/>
      <w:sz w:val="22"/>
      <w:szCs w:val="22"/>
    </w:rPr>
  </w:style>
  <w:style w:type="paragraph" w:customStyle="1" w:styleId="ListParagraph">
    <w:name w:val="List Paragraph"/>
    <w:basedOn w:val="a"/>
    <w:rsid w:val="00C87751"/>
    <w:pPr>
      <w:autoSpaceDE w:val="0"/>
      <w:autoSpaceDN w:val="0"/>
      <w:adjustRightInd w:val="0"/>
      <w:ind w:left="720"/>
      <w:contextualSpacing/>
    </w:pPr>
    <w:rPr>
      <w:rFonts w:eastAsia="Calibri"/>
      <w:sz w:val="20"/>
      <w:szCs w:val="20"/>
    </w:rPr>
  </w:style>
  <w:style w:type="paragraph" w:styleId="a8">
    <w:name w:val="No Spacing"/>
    <w:uiPriority w:val="99"/>
    <w:qFormat/>
    <w:rsid w:val="008F5ED9"/>
    <w:rPr>
      <w:rFonts w:ascii="Calibri" w:eastAsia="Calibri" w:hAnsi="Calibri"/>
      <w:sz w:val="22"/>
      <w:szCs w:val="22"/>
      <w:lang w:eastAsia="en-US"/>
    </w:rPr>
  </w:style>
  <w:style w:type="paragraph" w:styleId="a9">
    <w:name w:val="Balloon Text"/>
    <w:basedOn w:val="a"/>
    <w:link w:val="aa"/>
    <w:rsid w:val="00CB5D74"/>
    <w:rPr>
      <w:rFonts w:ascii="Tahoma" w:hAnsi="Tahoma"/>
      <w:sz w:val="16"/>
      <w:szCs w:val="16"/>
      <w:lang w:val="x-none" w:eastAsia="x-none"/>
    </w:rPr>
  </w:style>
  <w:style w:type="character" w:customStyle="1" w:styleId="aa">
    <w:name w:val="Текст выноски Знак"/>
    <w:link w:val="a9"/>
    <w:rsid w:val="00CB5D74"/>
    <w:rPr>
      <w:rFonts w:ascii="Tahoma" w:hAnsi="Tahoma" w:cs="Tahoma"/>
      <w:sz w:val="16"/>
      <w:szCs w:val="16"/>
    </w:rPr>
  </w:style>
  <w:style w:type="paragraph" w:styleId="ab">
    <w:name w:val="List Paragraph"/>
    <w:basedOn w:val="a"/>
    <w:uiPriority w:val="99"/>
    <w:qFormat/>
    <w:rsid w:val="00CB5D74"/>
    <w:pPr>
      <w:autoSpaceDE w:val="0"/>
      <w:autoSpaceDN w:val="0"/>
      <w:adjustRightInd w:val="0"/>
      <w:ind w:left="720"/>
      <w:contextualSpacing/>
    </w:pPr>
    <w:rPr>
      <w:sz w:val="20"/>
      <w:szCs w:val="20"/>
    </w:rPr>
  </w:style>
  <w:style w:type="paragraph" w:customStyle="1" w:styleId="Style0">
    <w:name w:val="_Style 0"/>
    <w:uiPriority w:val="1"/>
    <w:qFormat/>
    <w:rsid w:val="00AE09EA"/>
    <w:rPr>
      <w:rFonts w:ascii="Calibri" w:eastAsia="SimSun" w:hAnsi="Calibri"/>
      <w:sz w:val="22"/>
      <w:szCs w:val="22"/>
      <w:lang w:eastAsia="en-US"/>
    </w:rPr>
  </w:style>
  <w:style w:type="paragraph" w:customStyle="1" w:styleId="1">
    <w:name w:val="Без интервала1"/>
    <w:uiPriority w:val="99"/>
    <w:rsid w:val="00EC0509"/>
    <w:rPr>
      <w:rFonts w:ascii="Calibri" w:hAnsi="Calibri"/>
      <w:sz w:val="22"/>
      <w:szCs w:val="22"/>
      <w:lang w:eastAsia="en-US"/>
    </w:rPr>
  </w:style>
  <w:style w:type="paragraph" w:styleId="ac">
    <w:name w:val="footer"/>
    <w:basedOn w:val="a"/>
    <w:link w:val="ad"/>
    <w:rsid w:val="004530FB"/>
    <w:pPr>
      <w:tabs>
        <w:tab w:val="center" w:pos="4677"/>
        <w:tab w:val="right" w:pos="9355"/>
      </w:tabs>
    </w:pPr>
    <w:rPr>
      <w:lang w:val="x-none" w:eastAsia="x-none"/>
    </w:rPr>
  </w:style>
  <w:style w:type="character" w:customStyle="1" w:styleId="ad">
    <w:name w:val="Нижний колонтитул Знак"/>
    <w:link w:val="ac"/>
    <w:rsid w:val="004530FB"/>
    <w:rPr>
      <w:sz w:val="24"/>
      <w:szCs w:val="24"/>
    </w:rPr>
  </w:style>
  <w:style w:type="character" w:customStyle="1" w:styleId="a4">
    <w:name w:val="Верхний колонтитул Знак"/>
    <w:link w:val="a3"/>
    <w:uiPriority w:val="99"/>
    <w:rsid w:val="004530FB"/>
    <w:rPr>
      <w:sz w:val="24"/>
      <w:szCs w:val="24"/>
    </w:rPr>
  </w:style>
  <w:style w:type="character" w:customStyle="1" w:styleId="watch-title">
    <w:name w:val="watch-title"/>
    <w:rsid w:val="003E26F4"/>
    <w:rPr>
      <w:sz w:val="24"/>
      <w:szCs w:val="24"/>
      <w:bdr w:val="none" w:sz="0" w:space="0" w:color="auto" w:frame="1"/>
      <w:shd w:val="clear" w:color="auto" w:fill="auto"/>
    </w:rPr>
  </w:style>
  <w:style w:type="character" w:styleId="ae">
    <w:name w:val="Strong"/>
    <w:uiPriority w:val="22"/>
    <w:qFormat/>
    <w:rsid w:val="003E26F4"/>
    <w:rPr>
      <w:b w:val="0"/>
      <w:bCs w:val="0"/>
      <w:sz w:val="24"/>
      <w:szCs w:val="24"/>
      <w:bdr w:val="none" w:sz="0" w:space="0" w:color="auto" w:frame="1"/>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5826B6"/>
    <w:pPr>
      <w:tabs>
        <w:tab w:val="center" w:pos="4677"/>
        <w:tab w:val="right" w:pos="9355"/>
      </w:tabs>
    </w:pPr>
    <w:rPr>
      <w:lang w:val="x-none" w:eastAsia="x-none"/>
    </w:rPr>
  </w:style>
  <w:style w:type="character" w:styleId="a5">
    <w:name w:val="page number"/>
    <w:basedOn w:val="a0"/>
    <w:rsid w:val="005826B6"/>
  </w:style>
  <w:style w:type="paragraph" w:styleId="a6">
    <w:name w:val="Normal (Web)"/>
    <w:basedOn w:val="a"/>
    <w:uiPriority w:val="99"/>
    <w:rsid w:val="00B12E7A"/>
    <w:pPr>
      <w:spacing w:before="100" w:beforeAutospacing="1" w:after="100" w:afterAutospacing="1"/>
    </w:pPr>
  </w:style>
  <w:style w:type="character" w:styleId="a7">
    <w:name w:val="Hyperlink"/>
    <w:rsid w:val="00326E62"/>
    <w:rPr>
      <w:color w:val="0000FF"/>
      <w:u w:val="single"/>
    </w:rPr>
  </w:style>
  <w:style w:type="paragraph" w:customStyle="1" w:styleId="NoSpacing">
    <w:name w:val="No Spacing"/>
    <w:rsid w:val="00C87751"/>
    <w:rPr>
      <w:rFonts w:ascii="Calibri" w:eastAsia="Calibri" w:hAnsi="Calibri"/>
      <w:sz w:val="22"/>
      <w:szCs w:val="22"/>
    </w:rPr>
  </w:style>
  <w:style w:type="paragraph" w:customStyle="1" w:styleId="ListParagraph">
    <w:name w:val="List Paragraph"/>
    <w:basedOn w:val="a"/>
    <w:rsid w:val="00C87751"/>
    <w:pPr>
      <w:autoSpaceDE w:val="0"/>
      <w:autoSpaceDN w:val="0"/>
      <w:adjustRightInd w:val="0"/>
      <w:ind w:left="720"/>
      <w:contextualSpacing/>
    </w:pPr>
    <w:rPr>
      <w:rFonts w:eastAsia="Calibri"/>
      <w:sz w:val="20"/>
      <w:szCs w:val="20"/>
    </w:rPr>
  </w:style>
  <w:style w:type="paragraph" w:styleId="a8">
    <w:name w:val="No Spacing"/>
    <w:uiPriority w:val="99"/>
    <w:qFormat/>
    <w:rsid w:val="008F5ED9"/>
    <w:rPr>
      <w:rFonts w:ascii="Calibri" w:eastAsia="Calibri" w:hAnsi="Calibri"/>
      <w:sz w:val="22"/>
      <w:szCs w:val="22"/>
      <w:lang w:eastAsia="en-US"/>
    </w:rPr>
  </w:style>
  <w:style w:type="paragraph" w:styleId="a9">
    <w:name w:val="Balloon Text"/>
    <w:basedOn w:val="a"/>
    <w:link w:val="aa"/>
    <w:rsid w:val="00CB5D74"/>
    <w:rPr>
      <w:rFonts w:ascii="Tahoma" w:hAnsi="Tahoma"/>
      <w:sz w:val="16"/>
      <w:szCs w:val="16"/>
      <w:lang w:val="x-none" w:eastAsia="x-none"/>
    </w:rPr>
  </w:style>
  <w:style w:type="character" w:customStyle="1" w:styleId="aa">
    <w:name w:val="Текст выноски Знак"/>
    <w:link w:val="a9"/>
    <w:rsid w:val="00CB5D74"/>
    <w:rPr>
      <w:rFonts w:ascii="Tahoma" w:hAnsi="Tahoma" w:cs="Tahoma"/>
      <w:sz w:val="16"/>
      <w:szCs w:val="16"/>
    </w:rPr>
  </w:style>
  <w:style w:type="paragraph" w:styleId="ab">
    <w:name w:val="List Paragraph"/>
    <w:basedOn w:val="a"/>
    <w:uiPriority w:val="99"/>
    <w:qFormat/>
    <w:rsid w:val="00CB5D74"/>
    <w:pPr>
      <w:autoSpaceDE w:val="0"/>
      <w:autoSpaceDN w:val="0"/>
      <w:adjustRightInd w:val="0"/>
      <w:ind w:left="720"/>
      <w:contextualSpacing/>
    </w:pPr>
    <w:rPr>
      <w:sz w:val="20"/>
      <w:szCs w:val="20"/>
    </w:rPr>
  </w:style>
  <w:style w:type="paragraph" w:customStyle="1" w:styleId="Style0">
    <w:name w:val="_Style 0"/>
    <w:uiPriority w:val="1"/>
    <w:qFormat/>
    <w:rsid w:val="00AE09EA"/>
    <w:rPr>
      <w:rFonts w:ascii="Calibri" w:eastAsia="SimSun" w:hAnsi="Calibri"/>
      <w:sz w:val="22"/>
      <w:szCs w:val="22"/>
      <w:lang w:eastAsia="en-US"/>
    </w:rPr>
  </w:style>
  <w:style w:type="paragraph" w:customStyle="1" w:styleId="1">
    <w:name w:val="Без интервала1"/>
    <w:uiPriority w:val="99"/>
    <w:rsid w:val="00EC0509"/>
    <w:rPr>
      <w:rFonts w:ascii="Calibri" w:hAnsi="Calibri"/>
      <w:sz w:val="22"/>
      <w:szCs w:val="22"/>
      <w:lang w:eastAsia="en-US"/>
    </w:rPr>
  </w:style>
  <w:style w:type="paragraph" w:styleId="ac">
    <w:name w:val="footer"/>
    <w:basedOn w:val="a"/>
    <w:link w:val="ad"/>
    <w:rsid w:val="004530FB"/>
    <w:pPr>
      <w:tabs>
        <w:tab w:val="center" w:pos="4677"/>
        <w:tab w:val="right" w:pos="9355"/>
      </w:tabs>
    </w:pPr>
    <w:rPr>
      <w:lang w:val="x-none" w:eastAsia="x-none"/>
    </w:rPr>
  </w:style>
  <w:style w:type="character" w:customStyle="1" w:styleId="ad">
    <w:name w:val="Нижний колонтитул Знак"/>
    <w:link w:val="ac"/>
    <w:rsid w:val="004530FB"/>
    <w:rPr>
      <w:sz w:val="24"/>
      <w:szCs w:val="24"/>
    </w:rPr>
  </w:style>
  <w:style w:type="character" w:customStyle="1" w:styleId="a4">
    <w:name w:val="Верхний колонтитул Знак"/>
    <w:link w:val="a3"/>
    <w:uiPriority w:val="99"/>
    <w:rsid w:val="004530FB"/>
    <w:rPr>
      <w:sz w:val="24"/>
      <w:szCs w:val="24"/>
    </w:rPr>
  </w:style>
  <w:style w:type="character" w:customStyle="1" w:styleId="watch-title">
    <w:name w:val="watch-title"/>
    <w:rsid w:val="003E26F4"/>
    <w:rPr>
      <w:sz w:val="24"/>
      <w:szCs w:val="24"/>
      <w:bdr w:val="none" w:sz="0" w:space="0" w:color="auto" w:frame="1"/>
      <w:shd w:val="clear" w:color="auto" w:fill="auto"/>
    </w:rPr>
  </w:style>
  <w:style w:type="character" w:styleId="ae">
    <w:name w:val="Strong"/>
    <w:uiPriority w:val="22"/>
    <w:qFormat/>
    <w:rsid w:val="003E26F4"/>
    <w:rPr>
      <w:b w:val="0"/>
      <w:bCs w:val="0"/>
      <w:sz w:val="24"/>
      <w:szCs w:val="24"/>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49335">
      <w:bodyDiv w:val="1"/>
      <w:marLeft w:val="0"/>
      <w:marRight w:val="0"/>
      <w:marTop w:val="0"/>
      <w:marBottom w:val="0"/>
      <w:divBdr>
        <w:top w:val="none" w:sz="0" w:space="0" w:color="auto"/>
        <w:left w:val="none" w:sz="0" w:space="0" w:color="auto"/>
        <w:bottom w:val="none" w:sz="0" w:space="0" w:color="auto"/>
        <w:right w:val="none" w:sz="0" w:space="0" w:color="auto"/>
      </w:divBdr>
    </w:div>
    <w:div w:id="321929617">
      <w:bodyDiv w:val="1"/>
      <w:marLeft w:val="0"/>
      <w:marRight w:val="0"/>
      <w:marTop w:val="0"/>
      <w:marBottom w:val="0"/>
      <w:divBdr>
        <w:top w:val="none" w:sz="0" w:space="0" w:color="auto"/>
        <w:left w:val="none" w:sz="0" w:space="0" w:color="auto"/>
        <w:bottom w:val="none" w:sz="0" w:space="0" w:color="auto"/>
        <w:right w:val="none" w:sz="0" w:space="0" w:color="auto"/>
      </w:divBdr>
    </w:div>
    <w:div w:id="391663131">
      <w:bodyDiv w:val="1"/>
      <w:marLeft w:val="0"/>
      <w:marRight w:val="0"/>
      <w:marTop w:val="0"/>
      <w:marBottom w:val="0"/>
      <w:divBdr>
        <w:top w:val="none" w:sz="0" w:space="0" w:color="auto"/>
        <w:left w:val="none" w:sz="0" w:space="0" w:color="auto"/>
        <w:bottom w:val="none" w:sz="0" w:space="0" w:color="auto"/>
        <w:right w:val="none" w:sz="0" w:space="0" w:color="auto"/>
      </w:divBdr>
    </w:div>
    <w:div w:id="112639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oleObject" Target="embeddings/oleObject3.bin"/><Relationship Id="rId26" Type="http://schemas.openxmlformats.org/officeDocument/2006/relationships/chart" Target="charts/chart6.xml"/><Relationship Id="rId39" Type="http://schemas.openxmlformats.org/officeDocument/2006/relationships/hyperlink" Target="https://www.instagram.com/explore/tags/&#1074;&#1082;&#1072;&#1076;&#1088;&#1077;/" TargetMode="External"/><Relationship Id="rId21" Type="http://schemas.openxmlformats.org/officeDocument/2006/relationships/chart" Target="charts/chart5.xml"/><Relationship Id="rId34" Type="http://schemas.openxmlformats.org/officeDocument/2006/relationships/hyperlink" Target="mailto:shvr16@mail.ru"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6.emf"/><Relationship Id="rId32" Type="http://schemas.openxmlformats.org/officeDocument/2006/relationships/hyperlink" Target="mailto:shvr16@mail.ru" TargetMode="External"/><Relationship Id="rId37" Type="http://schemas.openxmlformats.org/officeDocument/2006/relationships/hyperlink" Target="https://www.instagram.com/tv/B96UxwOKQjF/?igshid=11snmhiguf653&#1082;&#1072;&#1090;&#1077;&#1088;&#1080;&#1085;&#1072;" TargetMode="External"/><Relationship Id="rId40" Type="http://schemas.openxmlformats.org/officeDocument/2006/relationships/hyperlink" Target="https://www.instagram.com/explore/tags/&#1084;&#1086;&#1083;&#1086;&#1076;&#1077;&#1078;&#1100;/"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5.bin"/><Relationship Id="rId28" Type="http://schemas.openxmlformats.org/officeDocument/2006/relationships/oleObject" Target="embeddings/__________Microsoft_Excel1.xls"/><Relationship Id="rId36" Type="http://schemas.openxmlformats.org/officeDocument/2006/relationships/hyperlink" Target="https://l.instagram.com/?u=https%3A%2F%2Fyoutu.be%2FWOpOwe1Sinw&amp;e=ATOYj75Ugb9SovNSu59-4XQzV4a89ztPuiSK3km--1DMGGlzJPD9VdYpeOVgUTrLWy5xjAXe&amp;s=1" TargetMode="External"/><Relationship Id="rId10" Type="http://schemas.openxmlformats.org/officeDocument/2006/relationships/image" Target="media/image1.emf"/><Relationship Id="rId19" Type="http://schemas.openxmlformats.org/officeDocument/2006/relationships/image" Target="media/image4.emf"/><Relationship Id="rId31" Type="http://schemas.openxmlformats.org/officeDocument/2006/relationships/hyperlink" Target="mailto:fvehxeh@mail.ru"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image" Target="media/image5.emf"/><Relationship Id="rId27" Type="http://schemas.openxmlformats.org/officeDocument/2006/relationships/image" Target="media/image7.emf"/><Relationship Id="rId30" Type="http://schemas.openxmlformats.org/officeDocument/2006/relationships/header" Target="header2.xml"/><Relationship Id="rId35" Type="http://schemas.openxmlformats.org/officeDocument/2006/relationships/hyperlink" Target="https://strahifobii.ru/"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image" Target="media/image3.emf"/><Relationship Id="rId25" Type="http://schemas.openxmlformats.org/officeDocument/2006/relationships/oleObject" Target="embeddings/oleObject6.bin"/><Relationship Id="rId33" Type="http://schemas.openxmlformats.org/officeDocument/2006/relationships/hyperlink" Target="mailto:fvehxeh@mail.ru" TargetMode="External"/><Relationship Id="rId38" Type="http://schemas.openxmlformats.org/officeDocument/2006/relationships/hyperlink" Target="https://www.instagram.com/explore/tags/&#1085;&#1086;&#1084;&#1086;&#1092;&#1086;&#1073;&#1080;&#110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314878892733561E-2"/>
          <c:y val="0.11618257261410789"/>
          <c:w val="0.55882352941176472"/>
          <c:h val="0.65145228215767637"/>
        </c:manualLayout>
      </c:layout>
      <c:lineChart>
        <c:grouping val="standard"/>
        <c:varyColors val="0"/>
        <c:ser>
          <c:idx val="0"/>
          <c:order val="0"/>
          <c:tx>
            <c:strRef>
              <c:f>Sheet1!$B$1</c:f>
              <c:strCache>
                <c:ptCount val="1"/>
                <c:pt idx="0">
                  <c:v>% от численности населения области</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dLbls>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Sheet1!$A$2:$A$6</c:f>
              <c:strCache>
                <c:ptCount val="5"/>
                <c:pt idx="0">
                  <c:v>2014 г.</c:v>
                </c:pt>
                <c:pt idx="1">
                  <c:v>2015 г.</c:v>
                </c:pt>
                <c:pt idx="2">
                  <c:v>2016 г.</c:v>
                </c:pt>
                <c:pt idx="3">
                  <c:v>2017 г.</c:v>
                </c:pt>
                <c:pt idx="4">
                  <c:v>2018 г.</c:v>
                </c:pt>
              </c:strCache>
            </c:strRef>
          </c:cat>
          <c:val>
            <c:numRef>
              <c:f>Sheet1!$B$2:$B$6</c:f>
              <c:numCache>
                <c:formatCode>General</c:formatCode>
                <c:ptCount val="5"/>
                <c:pt idx="0">
                  <c:v>20.399999999999999</c:v>
                </c:pt>
                <c:pt idx="1">
                  <c:v>30.6</c:v>
                </c:pt>
                <c:pt idx="2">
                  <c:v>45.9</c:v>
                </c:pt>
              </c:numCache>
            </c:numRef>
          </c:val>
          <c:smooth val="0"/>
        </c:ser>
        <c:dLbls>
          <c:showLegendKey val="0"/>
          <c:showVal val="1"/>
          <c:showCatName val="0"/>
          <c:showSerName val="0"/>
          <c:showPercent val="0"/>
          <c:showBubbleSize val="0"/>
        </c:dLbls>
        <c:marker val="1"/>
        <c:smooth val="0"/>
        <c:axId val="158468096"/>
        <c:axId val="45078720"/>
      </c:lineChart>
      <c:catAx>
        <c:axId val="158468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ru-RU"/>
          </a:p>
        </c:txPr>
        <c:crossAx val="45078720"/>
        <c:crosses val="autoZero"/>
        <c:auto val="1"/>
        <c:lblAlgn val="ctr"/>
        <c:lblOffset val="100"/>
        <c:tickLblSkip val="1"/>
        <c:tickMarkSkip val="1"/>
        <c:noMultiLvlLbl val="0"/>
      </c:catAx>
      <c:valAx>
        <c:axId val="450787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ru-RU"/>
          </a:p>
        </c:txPr>
        <c:crossAx val="158468096"/>
        <c:crosses val="autoZero"/>
        <c:crossBetween val="between"/>
      </c:valAx>
      <c:spPr>
        <a:solidFill>
          <a:srgbClr val="C0C0C0"/>
        </a:solidFill>
        <a:ln w="12700">
          <a:solidFill>
            <a:srgbClr val="808080"/>
          </a:solidFill>
          <a:prstDash val="solid"/>
        </a:ln>
      </c:spPr>
    </c:plotArea>
    <c:legend>
      <c:legendPos val="r"/>
      <c:layout>
        <c:manualLayout>
          <c:xMode val="edge"/>
          <c:yMode val="edge"/>
          <c:x val="0.65743944636678198"/>
          <c:y val="0.33195020746887965"/>
          <c:w val="0.33564013840830448"/>
          <c:h val="0.21576763485477179"/>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Times New Roman"/>
                <a:ea typeface="Times New Roman"/>
                <a:cs typeface="Times New Roman"/>
              </a:defRPr>
            </a:pPr>
            <a:r>
              <a:t>Результат</a:t>
            </a:r>
          </a:p>
        </c:rich>
      </c:tx>
      <c:layout>
        <c:manualLayout>
          <c:xMode val="edge"/>
          <c:yMode val="edge"/>
          <c:x val="0.41621621621621624"/>
          <c:y val="1.8450184501845018E-2"/>
        </c:manualLayout>
      </c:layout>
      <c:overlay val="0"/>
      <c:spPr>
        <a:noFill/>
        <a:ln w="25401">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1081081081081082"/>
          <c:y val="0.39852398523985239"/>
          <c:w val="0.46846846846846846"/>
          <c:h val="0.38007380073800739"/>
        </c:manualLayout>
      </c:layout>
      <c:pie3DChart>
        <c:varyColors val="1"/>
        <c:ser>
          <c:idx val="0"/>
          <c:order val="0"/>
          <c:tx>
            <c:strRef>
              <c:f>Sheet1!$B$1</c:f>
              <c:strCache>
                <c:ptCount val="1"/>
                <c:pt idx="0">
                  <c:v>%</c:v>
                </c:pt>
              </c:strCache>
            </c:strRef>
          </c:tx>
          <c:spPr>
            <a:solidFill>
              <a:srgbClr val="9999FF"/>
            </a:solidFill>
            <a:ln w="12701">
              <a:solidFill>
                <a:srgbClr val="000000"/>
              </a:solidFill>
              <a:prstDash val="solid"/>
            </a:ln>
          </c:spPr>
          <c:explosion val="25"/>
          <c:dPt>
            <c:idx val="0"/>
            <c:bubble3D val="0"/>
          </c:dPt>
          <c:dPt>
            <c:idx val="1"/>
            <c:bubble3D val="0"/>
            <c:spPr>
              <a:solidFill>
                <a:srgbClr val="993366"/>
              </a:solidFill>
              <a:ln w="12701">
                <a:solidFill>
                  <a:srgbClr val="000000"/>
                </a:solidFill>
                <a:prstDash val="solid"/>
              </a:ln>
            </c:spPr>
          </c:dPt>
          <c:dLbls>
            <c:spPr>
              <a:noFill/>
              <a:ln w="25401">
                <a:noFill/>
              </a:ln>
            </c:spPr>
            <c:txPr>
              <a:bodyPr/>
              <a:lstStyle/>
              <a:p>
                <a:pPr>
                  <a:defRPr sz="14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dLbls>
          <c:cat>
            <c:strRef>
              <c:f>Sheet1!$A$2:$A$3</c:f>
              <c:strCache>
                <c:ptCount val="2"/>
                <c:pt idx="0">
                  <c:v>Да</c:v>
                </c:pt>
                <c:pt idx="1">
                  <c:v>Нет</c:v>
                </c:pt>
              </c:strCache>
            </c:strRef>
          </c:cat>
          <c:val>
            <c:numRef>
              <c:f>Sheet1!$B$2:$B$3</c:f>
              <c:numCache>
                <c:formatCode>0%</c:formatCode>
                <c:ptCount val="2"/>
                <c:pt idx="0">
                  <c:v>0.5</c:v>
                </c:pt>
                <c:pt idx="1">
                  <c:v>0.5</c:v>
                </c:pt>
              </c:numCache>
            </c:numRef>
          </c:val>
        </c:ser>
        <c:dLbls>
          <c:showLegendKey val="0"/>
          <c:showVal val="1"/>
          <c:showCatName val="0"/>
          <c:showSerName val="0"/>
          <c:showPercent val="0"/>
          <c:showBubbleSize val="0"/>
          <c:showLeaderLines val="1"/>
        </c:dLbls>
      </c:pie3DChart>
      <c:spPr>
        <a:solidFill>
          <a:srgbClr val="C0C0C0"/>
        </a:solidFill>
        <a:ln w="12701">
          <a:solidFill>
            <a:srgbClr val="808080"/>
          </a:solidFill>
          <a:prstDash val="solid"/>
        </a:ln>
      </c:spPr>
    </c:plotArea>
    <c:legend>
      <c:legendPos val="r"/>
      <c:layout>
        <c:manualLayout>
          <c:xMode val="edge"/>
          <c:yMode val="edge"/>
          <c:x val="0.88828828828828832"/>
          <c:y val="0.47970479704797048"/>
          <c:w val="0.10450450450450451"/>
          <c:h val="0.21033210332103322"/>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w="19050" cap="flat" cmpd="sng" algn="ctr">
      <a:solidFill>
        <a:srgbClr val="000000"/>
      </a:solidFill>
      <a:prstDash val="solid"/>
      <a:miter lim="800000"/>
      <a:headEnd type="none" w="med" len="med"/>
      <a:tailEnd type="none" w="med" len="med"/>
    </a:ln>
  </c:spPr>
  <c:txPr>
    <a:bodyPr/>
    <a:lstStyle/>
    <a:p>
      <a:pPr>
        <a:defRPr sz="14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75" b="1" i="0" u="none" strike="noStrike" baseline="0">
                <a:solidFill>
                  <a:srgbClr val="000000"/>
                </a:solidFill>
                <a:latin typeface="Times New Roman"/>
                <a:ea typeface="Times New Roman"/>
                <a:cs typeface="Times New Roman"/>
              </a:defRPr>
            </a:pPr>
            <a:r>
              <a:t>Результат</a:t>
            </a:r>
          </a:p>
        </c:rich>
      </c:tx>
      <c:layout>
        <c:manualLayout>
          <c:xMode val="edge"/>
          <c:yMode val="edge"/>
          <c:x val="0.41846758349705304"/>
          <c:y val="2.0080321285140562E-2"/>
        </c:manualLayout>
      </c:layout>
      <c:overlay val="0"/>
      <c:spPr>
        <a:noFill/>
        <a:ln w="25401">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4538310412573674"/>
          <c:y val="0.43373493975903615"/>
          <c:w val="0.36542239685658151"/>
          <c:h val="0.2971887550200803"/>
        </c:manualLayout>
      </c:layout>
      <c:pie3DChart>
        <c:varyColors val="1"/>
        <c:ser>
          <c:idx val="0"/>
          <c:order val="0"/>
          <c:tx>
            <c:strRef>
              <c:f>Sheet1!$B$1</c:f>
              <c:strCache>
                <c:ptCount val="1"/>
                <c:pt idx="0">
                  <c:v>%</c:v>
                </c:pt>
              </c:strCache>
            </c:strRef>
          </c:tx>
          <c:spPr>
            <a:solidFill>
              <a:srgbClr val="9999FF"/>
            </a:solidFill>
            <a:ln w="12701">
              <a:solidFill>
                <a:srgbClr val="000000"/>
              </a:solidFill>
              <a:prstDash val="solid"/>
            </a:ln>
          </c:spPr>
          <c:explosion val="25"/>
          <c:dPt>
            <c:idx val="0"/>
            <c:bubble3D val="0"/>
          </c:dPt>
          <c:dPt>
            <c:idx val="1"/>
            <c:bubble3D val="0"/>
            <c:spPr>
              <a:solidFill>
                <a:srgbClr val="993366"/>
              </a:solidFill>
              <a:ln w="12701">
                <a:solidFill>
                  <a:srgbClr val="000000"/>
                </a:solidFill>
                <a:prstDash val="solid"/>
              </a:ln>
            </c:spPr>
          </c:dPt>
          <c:dPt>
            <c:idx val="2"/>
            <c:bubble3D val="0"/>
            <c:spPr>
              <a:solidFill>
                <a:srgbClr val="FFFFCC"/>
              </a:solidFill>
              <a:ln w="12701">
                <a:solidFill>
                  <a:srgbClr val="000000"/>
                </a:solidFill>
                <a:prstDash val="solid"/>
              </a:ln>
            </c:spPr>
          </c:dPt>
          <c:dPt>
            <c:idx val="3"/>
            <c:bubble3D val="0"/>
            <c:spPr>
              <a:solidFill>
                <a:srgbClr val="CCFFFF"/>
              </a:solidFill>
              <a:ln w="12701">
                <a:solidFill>
                  <a:srgbClr val="000000"/>
                </a:solidFill>
                <a:prstDash val="solid"/>
              </a:ln>
            </c:spPr>
          </c:dPt>
          <c:dLbls>
            <c:spPr>
              <a:noFill/>
              <a:ln w="25401">
                <a:noFill/>
              </a:ln>
            </c:spPr>
            <c:txPr>
              <a:bodyPr/>
              <a:lstStyle/>
              <a:p>
                <a:pPr>
                  <a:defRPr sz="1275"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dLbls>
          <c:cat>
            <c:strRef>
              <c:f>Sheet1!$A$2:$A$5</c:f>
              <c:strCache>
                <c:ptCount val="4"/>
                <c:pt idx="0">
                  <c:v>Посещаю различные секции и кружки</c:v>
                </c:pt>
                <c:pt idx="1">
                  <c:v>Смотрю телевизор</c:v>
                </c:pt>
                <c:pt idx="2">
                  <c:v>Посещаю социальные сети</c:v>
                </c:pt>
                <c:pt idx="3">
                  <c:v>Играю в компьютерные игры</c:v>
                </c:pt>
              </c:strCache>
            </c:strRef>
          </c:cat>
          <c:val>
            <c:numRef>
              <c:f>Sheet1!$B$2:$B$5</c:f>
              <c:numCache>
                <c:formatCode>0%</c:formatCode>
                <c:ptCount val="4"/>
                <c:pt idx="0">
                  <c:v>0.1</c:v>
                </c:pt>
                <c:pt idx="1">
                  <c:v>0.2</c:v>
                </c:pt>
                <c:pt idx="2">
                  <c:v>0.3</c:v>
                </c:pt>
                <c:pt idx="3">
                  <c:v>0.4</c:v>
                </c:pt>
              </c:numCache>
            </c:numRef>
          </c:val>
        </c:ser>
        <c:dLbls>
          <c:showLegendKey val="0"/>
          <c:showVal val="1"/>
          <c:showCatName val="0"/>
          <c:showSerName val="0"/>
          <c:showPercent val="0"/>
          <c:showBubbleSize val="0"/>
          <c:showLeaderLines val="1"/>
        </c:dLbls>
      </c:pie3DChart>
      <c:spPr>
        <a:solidFill>
          <a:srgbClr val="C0C0C0"/>
        </a:solidFill>
        <a:ln w="12701">
          <a:solidFill>
            <a:srgbClr val="808080"/>
          </a:solidFill>
          <a:prstDash val="solid"/>
        </a:ln>
      </c:spPr>
    </c:plotArea>
    <c:legend>
      <c:legendPos val="r"/>
      <c:overlay val="0"/>
      <c:spPr>
        <a:noFill/>
        <a:ln w="3175">
          <a:solidFill>
            <a:srgbClr val="000000"/>
          </a:solidFill>
          <a:prstDash val="solid"/>
        </a:ln>
      </c:spPr>
      <c:txPr>
        <a:bodyPr/>
        <a:lstStyle/>
        <a:p>
          <a:pPr>
            <a:defRPr sz="117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w="19050" cap="flat" cmpd="sng" algn="ctr">
      <a:solidFill>
        <a:srgbClr val="000000"/>
      </a:solidFill>
      <a:prstDash val="solid"/>
      <a:miter lim="800000"/>
      <a:headEnd type="none" w="med" len="med"/>
      <a:tailEnd type="none" w="med" len="med"/>
    </a:ln>
  </c:spPr>
  <c:txPr>
    <a:bodyPr/>
    <a:lstStyle/>
    <a:p>
      <a:pPr>
        <a:defRPr sz="1275"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25" b="1" i="0" u="none" strike="noStrike" baseline="0">
                <a:solidFill>
                  <a:srgbClr val="000000"/>
                </a:solidFill>
                <a:latin typeface="Times New Roman"/>
                <a:ea typeface="Times New Roman"/>
                <a:cs typeface="Times New Roman"/>
              </a:defRPr>
            </a:pPr>
            <a:r>
              <a:t>Результат</a:t>
            </a:r>
          </a:p>
        </c:rich>
      </c:tx>
      <c:layout>
        <c:manualLayout>
          <c:xMode val="edge"/>
          <c:yMode val="edge"/>
          <c:x val="0.41650671785028792"/>
          <c:y val="1.968503937007874E-2"/>
        </c:manualLayout>
      </c:layout>
      <c:overlay val="0"/>
      <c:spPr>
        <a:noFill/>
        <a:ln w="25401">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4779270633397312"/>
          <c:y val="0.42913385826771655"/>
          <c:w val="0.38387715930902111"/>
          <c:h val="0.31496062992125984"/>
        </c:manualLayout>
      </c:layout>
      <c:pie3DChart>
        <c:varyColors val="1"/>
        <c:ser>
          <c:idx val="0"/>
          <c:order val="0"/>
          <c:tx>
            <c:strRef>
              <c:f>Sheet1!$B$1</c:f>
              <c:strCache>
                <c:ptCount val="1"/>
                <c:pt idx="0">
                  <c:v>%</c:v>
                </c:pt>
              </c:strCache>
            </c:strRef>
          </c:tx>
          <c:spPr>
            <a:solidFill>
              <a:srgbClr val="9999FF"/>
            </a:solidFill>
            <a:ln w="12701">
              <a:solidFill>
                <a:srgbClr val="000000"/>
              </a:solidFill>
              <a:prstDash val="solid"/>
            </a:ln>
          </c:spPr>
          <c:explosion val="25"/>
          <c:dPt>
            <c:idx val="0"/>
            <c:bubble3D val="0"/>
          </c:dPt>
          <c:dPt>
            <c:idx val="1"/>
            <c:bubble3D val="0"/>
            <c:spPr>
              <a:solidFill>
                <a:srgbClr val="993366"/>
              </a:solidFill>
              <a:ln w="12701">
                <a:solidFill>
                  <a:srgbClr val="000000"/>
                </a:solidFill>
                <a:prstDash val="solid"/>
              </a:ln>
            </c:spPr>
          </c:dPt>
          <c:dPt>
            <c:idx val="2"/>
            <c:bubble3D val="0"/>
            <c:spPr>
              <a:solidFill>
                <a:srgbClr val="FFFFCC"/>
              </a:solidFill>
              <a:ln w="12701">
                <a:solidFill>
                  <a:srgbClr val="000000"/>
                </a:solidFill>
                <a:prstDash val="solid"/>
              </a:ln>
            </c:spPr>
          </c:dPt>
          <c:dPt>
            <c:idx val="3"/>
            <c:bubble3D val="0"/>
            <c:spPr>
              <a:solidFill>
                <a:srgbClr val="CCFFFF"/>
              </a:solidFill>
              <a:ln w="12701">
                <a:solidFill>
                  <a:srgbClr val="000000"/>
                </a:solidFill>
                <a:prstDash val="solid"/>
              </a:ln>
            </c:spPr>
          </c:dPt>
          <c:dLbls>
            <c:spPr>
              <a:noFill/>
              <a:ln w="25401">
                <a:noFill/>
              </a:ln>
            </c:spPr>
            <c:txPr>
              <a:bodyPr/>
              <a:lstStyle/>
              <a:p>
                <a:pPr>
                  <a:defRPr sz="1325"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dLbls>
          <c:cat>
            <c:strRef>
              <c:f>Sheet1!$A$2:$A$5</c:f>
              <c:strCache>
                <c:ptCount val="4"/>
                <c:pt idx="0">
                  <c:v>Музыкальные программы</c:v>
                </c:pt>
                <c:pt idx="1">
                  <c:v>Художественные фильмы</c:v>
                </c:pt>
                <c:pt idx="2">
                  <c:v>Развлекательные шоу</c:v>
                </c:pt>
                <c:pt idx="3">
                  <c:v>Спортивные передачи</c:v>
                </c:pt>
              </c:strCache>
            </c:strRef>
          </c:cat>
          <c:val>
            <c:numRef>
              <c:f>Sheet1!$B$2:$B$5</c:f>
              <c:numCache>
                <c:formatCode>0%</c:formatCode>
                <c:ptCount val="4"/>
                <c:pt idx="0">
                  <c:v>0.2</c:v>
                </c:pt>
                <c:pt idx="1">
                  <c:v>0.2</c:v>
                </c:pt>
                <c:pt idx="2">
                  <c:v>0.5</c:v>
                </c:pt>
                <c:pt idx="3">
                  <c:v>0.1</c:v>
                </c:pt>
              </c:numCache>
            </c:numRef>
          </c:val>
        </c:ser>
        <c:dLbls>
          <c:showLegendKey val="0"/>
          <c:showVal val="1"/>
          <c:showCatName val="0"/>
          <c:showSerName val="0"/>
          <c:showPercent val="0"/>
          <c:showBubbleSize val="0"/>
          <c:showLeaderLines val="1"/>
        </c:dLbls>
      </c:pie3DChart>
      <c:spPr>
        <a:solidFill>
          <a:srgbClr val="C0C0C0"/>
        </a:solidFill>
        <a:ln w="12701">
          <a:solidFill>
            <a:srgbClr val="808080"/>
          </a:solidFill>
          <a:prstDash val="solid"/>
        </a:ln>
      </c:spPr>
    </c:plotArea>
    <c:legend>
      <c:legendPos val="r"/>
      <c:layout>
        <c:manualLayout>
          <c:xMode val="edge"/>
          <c:yMode val="edge"/>
          <c:x val="0.65451055662188096"/>
          <c:y val="9.055118110236221E-2"/>
          <c:w val="0.31094049904030713"/>
          <c:h val="0.74409448818897639"/>
        </c:manualLayout>
      </c:layout>
      <c:overlay val="0"/>
      <c:spPr>
        <a:noFill/>
        <a:ln w="3175">
          <a:solidFill>
            <a:srgbClr val="000000"/>
          </a:solidFill>
          <a:prstDash val="solid"/>
        </a:ln>
      </c:spPr>
      <c:txPr>
        <a:bodyPr/>
        <a:lstStyle/>
        <a:p>
          <a:pPr>
            <a:defRPr sz="121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w="19050" cap="flat" cmpd="sng" algn="ctr">
      <a:solidFill>
        <a:srgbClr val="000000"/>
      </a:solidFill>
      <a:prstDash val="solid"/>
      <a:miter lim="800000"/>
      <a:headEnd type="none" w="med" len="med"/>
      <a:tailEnd type="none" w="med" len="med"/>
    </a:ln>
  </c:spPr>
  <c:txPr>
    <a:bodyPr/>
    <a:lstStyle/>
    <a:p>
      <a:pPr>
        <a:defRPr sz="1325"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Times New Roman"/>
                <a:ea typeface="Times New Roman"/>
                <a:cs typeface="Times New Roman"/>
              </a:defRPr>
            </a:pPr>
            <a:r>
              <a:t>Результат</a:t>
            </a:r>
          </a:p>
        </c:rich>
      </c:tx>
      <c:layout>
        <c:manualLayout>
          <c:xMode val="edge"/>
          <c:yMode val="edge"/>
          <c:x val="0.41621621621621624"/>
          <c:y val="1.8450184501845018E-2"/>
        </c:manualLayout>
      </c:layout>
      <c:overlay val="0"/>
      <c:spPr>
        <a:noFill/>
        <a:ln w="25401">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4594594594594595"/>
          <c:y val="0.42066420664206644"/>
          <c:w val="0.40180180180180181"/>
          <c:h val="0.32841328413284132"/>
        </c:manualLayout>
      </c:layout>
      <c:pie3DChart>
        <c:varyColors val="1"/>
        <c:ser>
          <c:idx val="0"/>
          <c:order val="0"/>
          <c:tx>
            <c:strRef>
              <c:f>Sheet1!$B$1</c:f>
              <c:strCache>
                <c:ptCount val="1"/>
                <c:pt idx="0">
                  <c:v>%</c:v>
                </c:pt>
              </c:strCache>
            </c:strRef>
          </c:tx>
          <c:spPr>
            <a:solidFill>
              <a:srgbClr val="9999FF"/>
            </a:solidFill>
            <a:ln w="12701">
              <a:solidFill>
                <a:srgbClr val="000000"/>
              </a:solidFill>
              <a:prstDash val="solid"/>
            </a:ln>
          </c:spPr>
          <c:explosion val="25"/>
          <c:dPt>
            <c:idx val="0"/>
            <c:bubble3D val="0"/>
          </c:dPt>
          <c:dPt>
            <c:idx val="1"/>
            <c:bubble3D val="0"/>
            <c:spPr>
              <a:solidFill>
                <a:srgbClr val="993366"/>
              </a:solidFill>
              <a:ln w="12701">
                <a:solidFill>
                  <a:srgbClr val="000000"/>
                </a:solidFill>
                <a:prstDash val="solid"/>
              </a:ln>
            </c:spPr>
          </c:dPt>
          <c:dPt>
            <c:idx val="2"/>
            <c:bubble3D val="0"/>
            <c:spPr>
              <a:solidFill>
                <a:srgbClr val="FFFFCC"/>
              </a:solidFill>
              <a:ln w="12701">
                <a:solidFill>
                  <a:srgbClr val="000000"/>
                </a:solidFill>
                <a:prstDash val="solid"/>
              </a:ln>
            </c:spPr>
          </c:dPt>
          <c:dLbls>
            <c:spPr>
              <a:noFill/>
              <a:ln w="25401">
                <a:noFill/>
              </a:ln>
            </c:spPr>
            <c:txPr>
              <a:bodyPr/>
              <a:lstStyle/>
              <a:p>
                <a:pPr>
                  <a:defRPr sz="14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dLbls>
          <c:cat>
            <c:strRef>
              <c:f>Sheet1!$A$2:$A$4</c:f>
              <c:strCache>
                <c:ptCount val="3"/>
                <c:pt idx="0">
                  <c:v>Нет</c:v>
                </c:pt>
                <c:pt idx="1">
                  <c:v>Затрудняюсь ответить</c:v>
                </c:pt>
                <c:pt idx="2">
                  <c:v>Да</c:v>
                </c:pt>
              </c:strCache>
            </c:strRef>
          </c:cat>
          <c:val>
            <c:numRef>
              <c:f>Sheet1!$B$2:$B$4</c:f>
              <c:numCache>
                <c:formatCode>0%</c:formatCode>
                <c:ptCount val="3"/>
                <c:pt idx="0">
                  <c:v>0.6</c:v>
                </c:pt>
                <c:pt idx="1">
                  <c:v>0.3</c:v>
                </c:pt>
                <c:pt idx="2">
                  <c:v>0.1</c:v>
                </c:pt>
              </c:numCache>
            </c:numRef>
          </c:val>
        </c:ser>
        <c:dLbls>
          <c:showLegendKey val="0"/>
          <c:showVal val="1"/>
          <c:showCatName val="0"/>
          <c:showSerName val="0"/>
          <c:showPercent val="0"/>
          <c:showBubbleSize val="0"/>
          <c:showLeaderLines val="1"/>
        </c:dLbls>
      </c:pie3DChart>
      <c:spPr>
        <a:solidFill>
          <a:srgbClr val="C0C0C0"/>
        </a:solidFill>
        <a:ln w="12701">
          <a:solidFill>
            <a:srgbClr val="808080"/>
          </a:solidFill>
          <a:prstDash val="solid"/>
        </a:ln>
      </c:spPr>
    </c:plotArea>
    <c:legend>
      <c:legendPos val="r"/>
      <c:layout>
        <c:manualLayout>
          <c:xMode val="edge"/>
          <c:yMode val="edge"/>
          <c:x val="0.70450450450450453"/>
          <c:y val="0.13284132841328414"/>
          <c:w val="0.24324324324324326"/>
          <c:h val="0.56826568265682653"/>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w="19050" cap="flat" cmpd="sng" algn="ctr">
      <a:solidFill>
        <a:srgbClr val="000000"/>
      </a:solidFill>
      <a:prstDash val="solid"/>
      <a:miter lim="800000"/>
      <a:headEnd type="none" w="med" len="med"/>
      <a:tailEnd type="none" w="med" len="med"/>
    </a:ln>
  </c:spPr>
  <c:txPr>
    <a:bodyPr/>
    <a:lstStyle/>
    <a:p>
      <a:pPr>
        <a:defRPr sz="14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Times New Roman"/>
                <a:ea typeface="Times New Roman"/>
                <a:cs typeface="Times New Roman"/>
              </a:defRPr>
            </a:pPr>
            <a:r>
              <a:t>Результат</a:t>
            </a:r>
          </a:p>
        </c:rich>
      </c:tx>
      <c:layout>
        <c:manualLayout>
          <c:xMode val="edge"/>
          <c:yMode val="edge"/>
          <c:x val="0.41621621621621624"/>
          <c:y val="1.8450184501845018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4594594594594595"/>
          <c:y val="0.42066420664206644"/>
          <c:w val="0.40180180180180181"/>
          <c:h val="0.32841328413284132"/>
        </c:manualLayout>
      </c:layout>
      <c:pie3DChart>
        <c:varyColors val="1"/>
        <c:ser>
          <c:idx val="0"/>
          <c:order val="0"/>
          <c:tx>
            <c:strRef>
              <c:f>Sheet1!$B$1</c:f>
              <c:strCache>
                <c:ptCount val="1"/>
                <c:pt idx="0">
                  <c:v>%</c:v>
                </c:pt>
              </c:strCache>
            </c:strRef>
          </c:tx>
          <c:spPr>
            <a:solidFill>
              <a:srgbClr val="9999FF"/>
            </a:solidFill>
            <a:ln w="12700">
              <a:solidFill>
                <a:srgbClr val="000000"/>
              </a:solidFill>
              <a:prstDash val="solid"/>
            </a:ln>
          </c:spPr>
          <c:explosion val="25"/>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dLbls>
          <c:cat>
            <c:strRef>
              <c:f>Sheet1!$A$2:$A$4</c:f>
              <c:strCache>
                <c:ptCount val="3"/>
                <c:pt idx="0">
                  <c:v>Нет</c:v>
                </c:pt>
                <c:pt idx="1">
                  <c:v>Затрудняюсь ответить</c:v>
                </c:pt>
                <c:pt idx="2">
                  <c:v>Да</c:v>
                </c:pt>
              </c:strCache>
            </c:strRef>
          </c:cat>
          <c:val>
            <c:numRef>
              <c:f>Sheet1!$B$2:$B$4</c:f>
              <c:numCache>
                <c:formatCode>0%</c:formatCode>
                <c:ptCount val="3"/>
                <c:pt idx="0">
                  <c:v>0.4</c:v>
                </c:pt>
                <c:pt idx="1">
                  <c:v>0.1</c:v>
                </c:pt>
                <c:pt idx="2">
                  <c:v>0.5</c:v>
                </c:pt>
              </c:numCache>
            </c:numRef>
          </c:val>
        </c:ser>
        <c:dLbls>
          <c:showLegendKey val="0"/>
          <c:showVal val="1"/>
          <c:showCatName val="0"/>
          <c:showSerName val="0"/>
          <c:showPercent val="0"/>
          <c:showBubbleSize val="0"/>
          <c:showLeaderLines val="1"/>
        </c:dLbls>
      </c:pie3DChart>
      <c:spPr>
        <a:solidFill>
          <a:srgbClr val="C0C0C0"/>
        </a:solidFill>
        <a:ln w="12700">
          <a:solidFill>
            <a:srgbClr val="808080"/>
          </a:solidFill>
          <a:prstDash val="solid"/>
        </a:ln>
      </c:spPr>
    </c:plotArea>
    <c:legend>
      <c:legendPos val="r"/>
      <c:layout>
        <c:manualLayout>
          <c:xMode val="edge"/>
          <c:yMode val="edge"/>
          <c:x val="0.69909909909909906"/>
          <c:y val="9.2250922509225092E-2"/>
          <c:w val="0.24324324324324326"/>
          <c:h val="0.56826568265682653"/>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w="19050" cap="flat" cmpd="sng" algn="ctr">
      <a:solidFill>
        <a:srgbClr val="000000"/>
      </a:solidFill>
      <a:prstDash val="solid"/>
      <a:miter lim="800000"/>
      <a:headEnd type="none" w="med" len="med"/>
      <a:tailEnd type="none" w="med" len="med"/>
    </a:ln>
  </c:spPr>
  <c:txPr>
    <a:bodyPr/>
    <a:lstStyle/>
    <a:p>
      <a:pPr>
        <a:defRPr sz="14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A6C45-F494-466B-8BB8-2F0D4325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11605</Words>
  <Characters>66150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77600</CharactersWithSpaces>
  <SharedDoc>false</SharedDoc>
  <HLinks>
    <vt:vector size="60" baseType="variant">
      <vt:variant>
        <vt:i4>4915312</vt:i4>
      </vt:variant>
      <vt:variant>
        <vt:i4>66</vt:i4>
      </vt:variant>
      <vt:variant>
        <vt:i4>0</vt:i4>
      </vt:variant>
      <vt:variant>
        <vt:i4>5</vt:i4>
      </vt:variant>
      <vt:variant>
        <vt:lpwstr>https://www.instagram.com/explore/tags/молодежь/</vt:lpwstr>
      </vt:variant>
      <vt:variant>
        <vt:lpwstr/>
      </vt:variant>
      <vt:variant>
        <vt:i4>67896370</vt:i4>
      </vt:variant>
      <vt:variant>
        <vt:i4>63</vt:i4>
      </vt:variant>
      <vt:variant>
        <vt:i4>0</vt:i4>
      </vt:variant>
      <vt:variant>
        <vt:i4>5</vt:i4>
      </vt:variant>
      <vt:variant>
        <vt:lpwstr>https://www.instagram.com/explore/tags/вкадре/</vt:lpwstr>
      </vt:variant>
      <vt:variant>
        <vt:lpwstr/>
      </vt:variant>
      <vt:variant>
        <vt:i4>73007119</vt:i4>
      </vt:variant>
      <vt:variant>
        <vt:i4>60</vt:i4>
      </vt:variant>
      <vt:variant>
        <vt:i4>0</vt:i4>
      </vt:variant>
      <vt:variant>
        <vt:i4>5</vt:i4>
      </vt:variant>
      <vt:variant>
        <vt:lpwstr>https://www.instagram.com/explore/tags/номофобия/</vt:lpwstr>
      </vt:variant>
      <vt:variant>
        <vt:lpwstr/>
      </vt:variant>
      <vt:variant>
        <vt:i4>7798828</vt:i4>
      </vt:variant>
      <vt:variant>
        <vt:i4>57</vt:i4>
      </vt:variant>
      <vt:variant>
        <vt:i4>0</vt:i4>
      </vt:variant>
      <vt:variant>
        <vt:i4>5</vt:i4>
      </vt:variant>
      <vt:variant>
        <vt:lpwstr>https://www.instagram.com/tv/B96UxwOKQjF/?igshid=11snmhiguf653катерина</vt:lpwstr>
      </vt:variant>
      <vt:variant>
        <vt:lpwstr/>
      </vt:variant>
      <vt:variant>
        <vt:i4>6684724</vt:i4>
      </vt:variant>
      <vt:variant>
        <vt:i4>54</vt:i4>
      </vt:variant>
      <vt:variant>
        <vt:i4>0</vt:i4>
      </vt:variant>
      <vt:variant>
        <vt:i4>5</vt:i4>
      </vt:variant>
      <vt:variant>
        <vt:lpwstr>https://l.instagram.com/?u=https%3A%2F%2Fyoutu.be%2FWOpOwe1Sinw&amp;e=ATOYj75Ugb9SovNSu59-4XQzV4a89ztPuiSK3km--1DMGGlzJPD9VdYpeOVgUTrLWy5xjAXe&amp;s=1</vt:lpwstr>
      </vt:variant>
      <vt:variant>
        <vt:lpwstr/>
      </vt:variant>
      <vt:variant>
        <vt:i4>3145782</vt:i4>
      </vt:variant>
      <vt:variant>
        <vt:i4>51</vt:i4>
      </vt:variant>
      <vt:variant>
        <vt:i4>0</vt:i4>
      </vt:variant>
      <vt:variant>
        <vt:i4>5</vt:i4>
      </vt:variant>
      <vt:variant>
        <vt:lpwstr>https://strahifobii.ru/</vt:lpwstr>
      </vt:variant>
      <vt:variant>
        <vt:lpwstr/>
      </vt:variant>
      <vt:variant>
        <vt:i4>6881356</vt:i4>
      </vt:variant>
      <vt:variant>
        <vt:i4>48</vt:i4>
      </vt:variant>
      <vt:variant>
        <vt:i4>0</vt:i4>
      </vt:variant>
      <vt:variant>
        <vt:i4>5</vt:i4>
      </vt:variant>
      <vt:variant>
        <vt:lpwstr>mailto:shvr16@mail.ru</vt:lpwstr>
      </vt:variant>
      <vt:variant>
        <vt:lpwstr/>
      </vt:variant>
      <vt:variant>
        <vt:i4>3014670</vt:i4>
      </vt:variant>
      <vt:variant>
        <vt:i4>45</vt:i4>
      </vt:variant>
      <vt:variant>
        <vt:i4>0</vt:i4>
      </vt:variant>
      <vt:variant>
        <vt:i4>5</vt:i4>
      </vt:variant>
      <vt:variant>
        <vt:lpwstr>mailto:fvehxeh@mail.ru</vt:lpwstr>
      </vt:variant>
      <vt:variant>
        <vt:lpwstr/>
      </vt:variant>
      <vt:variant>
        <vt:i4>6881356</vt:i4>
      </vt:variant>
      <vt:variant>
        <vt:i4>42</vt:i4>
      </vt:variant>
      <vt:variant>
        <vt:i4>0</vt:i4>
      </vt:variant>
      <vt:variant>
        <vt:i4>5</vt:i4>
      </vt:variant>
      <vt:variant>
        <vt:lpwstr>mailto:shvr16@mail.ru</vt:lpwstr>
      </vt:variant>
      <vt:variant>
        <vt:lpwstr/>
      </vt:variant>
      <vt:variant>
        <vt:i4>3014670</vt:i4>
      </vt:variant>
      <vt:variant>
        <vt:i4>39</vt:i4>
      </vt:variant>
      <vt:variant>
        <vt:i4>0</vt:i4>
      </vt:variant>
      <vt:variant>
        <vt:i4>5</vt:i4>
      </vt:variant>
      <vt:variant>
        <vt:lpwstr>mailto:fvehxeh@mail.ru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Владимир</dc:creator>
  <cp:lastModifiedBy>Dmitry V Stolpovskih</cp:lastModifiedBy>
  <cp:revision>2</cp:revision>
  <cp:lastPrinted>2020-03-13T09:34:00Z</cp:lastPrinted>
  <dcterms:created xsi:type="dcterms:W3CDTF">2020-04-16T03:53:00Z</dcterms:created>
  <dcterms:modified xsi:type="dcterms:W3CDTF">2020-04-16T03:53:00Z</dcterms:modified>
</cp:coreProperties>
</file>